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887" w:rsidRPr="005813B4" w:rsidRDefault="00275887" w:rsidP="005813B4">
      <w:pPr>
        <w:pBdr>
          <w:top w:val="single" w:sz="4" w:space="1" w:color="auto"/>
          <w:left w:val="single" w:sz="4" w:space="4" w:color="auto"/>
          <w:bottom w:val="single" w:sz="4" w:space="1" w:color="auto"/>
          <w:right w:val="single" w:sz="4" w:space="4" w:color="auto"/>
        </w:pBdr>
        <w:jc w:val="center"/>
        <w:rPr>
          <w:rFonts w:ascii="Calibri" w:hAnsi="Calibri" w:cs="Calibri"/>
          <w:b/>
          <w:bCs/>
        </w:rPr>
      </w:pPr>
      <w:r w:rsidRPr="005813B4">
        <w:rPr>
          <w:rFonts w:ascii="Calibri" w:hAnsi="Calibri" w:cs="Calibri"/>
          <w:b/>
          <w:bCs/>
        </w:rPr>
        <w:t>VSEM PROSTOVOLJNIM GASILSKIM DRUŠTVOM</w:t>
      </w:r>
      <w:bookmarkStart w:id="0" w:name="_GoBack"/>
      <w:bookmarkEnd w:id="0"/>
    </w:p>
    <w:p w:rsidR="00275887" w:rsidRPr="00B37825" w:rsidRDefault="00275887" w:rsidP="005F6051">
      <w:pPr>
        <w:rPr>
          <w:rFonts w:ascii="Calibri" w:hAnsi="Calibri" w:cs="Calibri"/>
        </w:rPr>
      </w:pPr>
    </w:p>
    <w:p w:rsidR="00275887" w:rsidRPr="00B37825" w:rsidRDefault="00275887" w:rsidP="00B37825">
      <w:pPr>
        <w:spacing w:line="360" w:lineRule="auto"/>
        <w:rPr>
          <w:rFonts w:ascii="Calibri" w:hAnsi="Calibri" w:cs="Calibri"/>
        </w:rPr>
      </w:pPr>
      <w:r w:rsidRPr="00B37825">
        <w:rPr>
          <w:rFonts w:ascii="Calibri" w:hAnsi="Calibri" w:cs="Calibri"/>
        </w:rPr>
        <w:t xml:space="preserve">Na osnovi programa dela </w:t>
      </w:r>
      <w:r>
        <w:rPr>
          <w:rFonts w:ascii="Calibri" w:hAnsi="Calibri" w:cs="Calibri"/>
        </w:rPr>
        <w:t>Komisije za mladino GZ Horjul</w:t>
      </w:r>
      <w:r w:rsidRPr="00B37825">
        <w:rPr>
          <w:rFonts w:ascii="Calibri" w:hAnsi="Calibri" w:cs="Calibri"/>
        </w:rPr>
        <w:t xml:space="preserve"> za leto 2014 organiziramo:</w:t>
      </w:r>
    </w:p>
    <w:p w:rsidR="00275887" w:rsidRPr="005813B4" w:rsidRDefault="00275887" w:rsidP="005F6051">
      <w:pPr>
        <w:spacing w:line="360" w:lineRule="auto"/>
        <w:jc w:val="center"/>
        <w:rPr>
          <w:rFonts w:ascii="Calibri" w:hAnsi="Calibri" w:cs="Calibri"/>
          <w:b/>
          <w:bCs/>
          <w:sz w:val="40"/>
          <w:szCs w:val="40"/>
        </w:rPr>
      </w:pPr>
      <w:r w:rsidRPr="005813B4">
        <w:rPr>
          <w:rFonts w:ascii="Calibri" w:hAnsi="Calibri" w:cs="Calibri"/>
          <w:b/>
          <w:bCs/>
          <w:sz w:val="40"/>
          <w:szCs w:val="40"/>
        </w:rPr>
        <w:t>11. OBČINSKI KVIZ GASILSKE MLADINE »2014«</w:t>
      </w:r>
    </w:p>
    <w:p w:rsidR="00275887" w:rsidRPr="00B37825" w:rsidRDefault="00275887" w:rsidP="005F6051">
      <w:pPr>
        <w:spacing w:line="360" w:lineRule="auto"/>
        <w:jc w:val="center"/>
        <w:rPr>
          <w:rFonts w:ascii="Calibri" w:hAnsi="Calibri" w:cs="Calibri"/>
          <w:sz w:val="28"/>
          <w:szCs w:val="28"/>
        </w:rPr>
      </w:pPr>
      <w:r>
        <w:rPr>
          <w:rFonts w:ascii="Calibri" w:hAnsi="Calibri" w:cs="Calibri"/>
          <w:sz w:val="28"/>
          <w:szCs w:val="28"/>
        </w:rPr>
        <w:t xml:space="preserve">ki bo v soboto, </w:t>
      </w:r>
      <w:r>
        <w:rPr>
          <w:rFonts w:ascii="Calibri" w:hAnsi="Calibri" w:cs="Calibri"/>
          <w:b/>
          <w:bCs/>
          <w:sz w:val="28"/>
          <w:szCs w:val="28"/>
        </w:rPr>
        <w:t>1</w:t>
      </w:r>
      <w:r w:rsidRPr="00B2608E">
        <w:rPr>
          <w:rFonts w:ascii="Calibri" w:hAnsi="Calibri" w:cs="Calibri"/>
          <w:b/>
          <w:bCs/>
          <w:sz w:val="28"/>
          <w:szCs w:val="28"/>
        </w:rPr>
        <w:t xml:space="preserve">2. </w:t>
      </w:r>
      <w:r>
        <w:rPr>
          <w:rFonts w:ascii="Calibri" w:hAnsi="Calibri" w:cs="Calibri"/>
          <w:b/>
          <w:bCs/>
          <w:sz w:val="28"/>
          <w:szCs w:val="28"/>
        </w:rPr>
        <w:t>aprila</w:t>
      </w:r>
      <w:r w:rsidRPr="00B2608E">
        <w:rPr>
          <w:rFonts w:ascii="Calibri" w:hAnsi="Calibri" w:cs="Calibri"/>
          <w:b/>
          <w:bCs/>
          <w:sz w:val="28"/>
          <w:szCs w:val="28"/>
        </w:rPr>
        <w:t xml:space="preserve"> 2014</w:t>
      </w:r>
      <w:r w:rsidRPr="00B37825">
        <w:rPr>
          <w:rFonts w:ascii="Calibri" w:hAnsi="Calibri" w:cs="Calibri"/>
          <w:sz w:val="28"/>
          <w:szCs w:val="28"/>
        </w:rPr>
        <w:t xml:space="preserve">, ob </w:t>
      </w:r>
      <w:r>
        <w:rPr>
          <w:rFonts w:ascii="Calibri" w:hAnsi="Calibri" w:cs="Calibri"/>
          <w:b/>
          <w:bCs/>
          <w:sz w:val="28"/>
          <w:szCs w:val="28"/>
        </w:rPr>
        <w:t>9</w:t>
      </w:r>
      <w:r w:rsidRPr="00B2608E">
        <w:rPr>
          <w:rFonts w:ascii="Calibri" w:hAnsi="Calibri" w:cs="Calibri"/>
          <w:b/>
          <w:bCs/>
          <w:sz w:val="28"/>
          <w:szCs w:val="28"/>
        </w:rPr>
        <w:t>.00</w:t>
      </w:r>
      <w:r>
        <w:rPr>
          <w:rFonts w:ascii="Calibri" w:hAnsi="Calibri" w:cs="Calibri"/>
          <w:sz w:val="28"/>
          <w:szCs w:val="28"/>
        </w:rPr>
        <w:t xml:space="preserve"> v </w:t>
      </w:r>
      <w:r w:rsidRPr="005813B4">
        <w:rPr>
          <w:rFonts w:ascii="Calibri" w:hAnsi="Calibri" w:cs="Calibri"/>
          <w:b/>
          <w:bCs/>
          <w:sz w:val="28"/>
          <w:szCs w:val="28"/>
        </w:rPr>
        <w:t>OŠ HORJUL</w:t>
      </w:r>
    </w:p>
    <w:p w:rsidR="00275887" w:rsidRDefault="00275887" w:rsidP="00B37825">
      <w:pPr>
        <w:spacing w:line="360" w:lineRule="auto"/>
        <w:rPr>
          <w:rFonts w:ascii="Calibri" w:hAnsi="Calibri" w:cs="Calibri"/>
        </w:rPr>
      </w:pPr>
      <w:r>
        <w:rPr>
          <w:rFonts w:ascii="Calibri" w:hAnsi="Calibri" w:cs="Calibri"/>
        </w:rPr>
        <w:t>Kviz bo potekal</w:t>
      </w:r>
      <w:r w:rsidRPr="00B37825">
        <w:rPr>
          <w:rFonts w:ascii="Calibri" w:hAnsi="Calibri" w:cs="Calibri"/>
        </w:rPr>
        <w:t xml:space="preserve"> v organizaciji </w:t>
      </w:r>
      <w:r>
        <w:rPr>
          <w:rFonts w:ascii="Calibri" w:hAnsi="Calibri" w:cs="Calibri"/>
        </w:rPr>
        <w:t xml:space="preserve">mladinske komisije GZ Horjul, v sodelovanju z mladinsko komisijo GZ Dolomiti in GZ Brezovica. </w:t>
      </w:r>
    </w:p>
    <w:p w:rsidR="00275887" w:rsidRDefault="00275887" w:rsidP="00821938">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lang w:eastAsia="sl-SI"/>
        </w:rPr>
      </w:pPr>
      <w:r>
        <w:rPr>
          <w:rFonts w:ascii="Calibri" w:hAnsi="Calibri"/>
          <w:lang w:eastAsia="sl-SI"/>
        </w:rPr>
        <w:t>Vsako društvo, ki prijavi ekipo/-e na tekmovanje, mora ob prijavi navesti tudi 1 sodnika. Če sodnika</w:t>
      </w:r>
    </w:p>
    <w:p w:rsidR="00275887" w:rsidRDefault="00275887" w:rsidP="00821938">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lang w:eastAsia="sl-SI"/>
        </w:rPr>
      </w:pPr>
      <w:r>
        <w:rPr>
          <w:rFonts w:ascii="Calibri" w:hAnsi="Calibri"/>
          <w:lang w:eastAsia="sl-SI"/>
        </w:rPr>
        <w:t>iz tega društva na dan tekmovanja ne bo (če kdo ne more, zboli, itd., je potrebno najti zamenjavo),</w:t>
      </w:r>
    </w:p>
    <w:p w:rsidR="00275887" w:rsidRDefault="00275887" w:rsidP="00821938">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lang w:eastAsia="sl-SI"/>
        </w:rPr>
      </w:pPr>
      <w:r>
        <w:rPr>
          <w:rFonts w:ascii="Calibri" w:hAnsi="Calibri"/>
          <w:lang w:eastAsia="sl-SI"/>
        </w:rPr>
        <w:t>vse ekipe iz tega društva ne bodo mogle tekmovati. Ne glede na število ekip, ki nastopijo iz</w:t>
      </w:r>
    </w:p>
    <w:p w:rsidR="00275887" w:rsidRDefault="00275887" w:rsidP="00821938">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lang w:eastAsia="sl-SI"/>
        </w:rPr>
      </w:pPr>
      <w:r>
        <w:rPr>
          <w:rFonts w:ascii="Calibri" w:hAnsi="Calibri"/>
          <w:lang w:eastAsia="sl-SI"/>
        </w:rPr>
        <w:t>posameznega društva, je število sodnikov, ki jih morajo zagotoviti enako (npr. če nastopi le 1 ekipa,</w:t>
      </w:r>
    </w:p>
    <w:p w:rsidR="00275887" w:rsidRDefault="00275887" w:rsidP="00821938">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lang w:eastAsia="sl-SI"/>
        </w:rPr>
      </w:pPr>
      <w:r>
        <w:rPr>
          <w:rFonts w:ascii="Calibri" w:hAnsi="Calibri"/>
          <w:lang w:eastAsia="sl-SI"/>
        </w:rPr>
        <w:t>zagotovijo 1 sodnika in če nastopi 6 ekip, zagotovijo 1 sodnika)</w:t>
      </w:r>
    </w:p>
    <w:p w:rsidR="00275887" w:rsidRDefault="00275887" w:rsidP="00821938">
      <w:pPr>
        <w:pBdr>
          <w:top w:val="single" w:sz="4" w:space="1" w:color="auto"/>
          <w:left w:val="single" w:sz="4" w:space="4" w:color="auto"/>
          <w:bottom w:val="single" w:sz="4" w:space="1" w:color="auto"/>
          <w:right w:val="single" w:sz="4" w:space="4" w:color="auto"/>
        </w:pBdr>
        <w:spacing w:line="360" w:lineRule="auto"/>
        <w:rPr>
          <w:rFonts w:ascii="Calibri" w:hAnsi="Calibri" w:cs="Calibri"/>
        </w:rPr>
      </w:pPr>
      <w:r>
        <w:rPr>
          <w:rFonts w:ascii="Calibri" w:hAnsi="Calibri"/>
          <w:lang w:eastAsia="sl-SI"/>
        </w:rPr>
        <w:t>Če ob prijavi društvo ne navede sodnikov, je prijava neveljavna.</w:t>
      </w:r>
    </w:p>
    <w:p w:rsidR="00275887" w:rsidRDefault="00275887" w:rsidP="005F6051">
      <w:pPr>
        <w:rPr>
          <w:rFonts w:ascii="Calibri" w:hAnsi="Calibri" w:cs="Calibri"/>
        </w:rPr>
      </w:pPr>
    </w:p>
    <w:p w:rsidR="0084772D" w:rsidRPr="0084772D" w:rsidRDefault="0084772D" w:rsidP="0084772D">
      <w:pPr>
        <w:autoSpaceDE w:val="0"/>
        <w:autoSpaceDN w:val="0"/>
        <w:adjustRightInd w:val="0"/>
        <w:rPr>
          <w:rFonts w:ascii="Calibri" w:eastAsia="Calibri" w:hAnsi="Calibri" w:cs="Calibri"/>
          <w:b/>
          <w:u w:val="single"/>
          <w:lang w:eastAsia="sl-SI"/>
        </w:rPr>
      </w:pPr>
      <w:r w:rsidRPr="0084772D">
        <w:rPr>
          <w:rFonts w:ascii="Calibri" w:eastAsia="Calibri" w:hAnsi="Calibri" w:cs="Calibri"/>
          <w:b/>
          <w:u w:val="single"/>
          <w:lang w:eastAsia="sl-SI"/>
        </w:rPr>
        <w:t>UDELEŽBA</w:t>
      </w:r>
    </w:p>
    <w:p w:rsidR="0084772D" w:rsidRDefault="0084772D" w:rsidP="0084772D">
      <w:pPr>
        <w:autoSpaceDE w:val="0"/>
        <w:autoSpaceDN w:val="0"/>
        <w:adjustRightInd w:val="0"/>
        <w:rPr>
          <w:rFonts w:ascii="Calibri" w:eastAsia="Calibri" w:hAnsi="Calibri" w:cs="Calibri"/>
          <w:lang w:eastAsia="sl-SI"/>
        </w:rPr>
      </w:pPr>
      <w:r>
        <w:rPr>
          <w:rFonts w:ascii="Calibri" w:eastAsia="Calibri" w:hAnsi="Calibri" w:cs="Calibri"/>
          <w:lang w:eastAsia="sl-SI"/>
        </w:rPr>
        <w:t>Tekmovanje je odprtega tipa, to pomeni, da iz vsakega PGD lahko nastopita po dve ekipi v vsaki</w:t>
      </w:r>
    </w:p>
    <w:p w:rsidR="0084772D" w:rsidRPr="00B37825" w:rsidRDefault="0084772D" w:rsidP="005F6051">
      <w:pPr>
        <w:rPr>
          <w:rFonts w:ascii="Calibri" w:hAnsi="Calibri" w:cs="Calibri"/>
        </w:rPr>
      </w:pPr>
      <w:r>
        <w:rPr>
          <w:rFonts w:ascii="Calibri" w:eastAsia="Calibri" w:hAnsi="Calibri" w:cs="Calibri"/>
          <w:lang w:eastAsia="sl-SI"/>
        </w:rPr>
        <w:t>kategoriji (</w:t>
      </w:r>
      <w:proofErr w:type="spellStart"/>
      <w:r>
        <w:rPr>
          <w:rFonts w:ascii="Calibri" w:eastAsia="Calibri" w:hAnsi="Calibri" w:cs="Calibri"/>
          <w:lang w:eastAsia="sl-SI"/>
        </w:rPr>
        <w:t>max</w:t>
      </w:r>
      <w:proofErr w:type="spellEnd"/>
      <w:r>
        <w:rPr>
          <w:rFonts w:ascii="Calibri" w:eastAsia="Calibri" w:hAnsi="Calibri" w:cs="Calibri"/>
          <w:lang w:eastAsia="sl-SI"/>
        </w:rPr>
        <w:t>. šest ekip) in v skladu s pravili za izvedbo kviza (pravila so priloga razpisa).</w:t>
      </w:r>
    </w:p>
    <w:p w:rsidR="0084772D" w:rsidRDefault="0084772D" w:rsidP="005F6051">
      <w:pPr>
        <w:rPr>
          <w:rFonts w:ascii="Calibri" w:hAnsi="Calibri" w:cs="Calibri"/>
          <w:b/>
          <w:bCs/>
          <w:u w:val="single"/>
        </w:rPr>
      </w:pPr>
    </w:p>
    <w:p w:rsidR="00275887" w:rsidRPr="00B37825" w:rsidRDefault="00275887" w:rsidP="005F6051">
      <w:pPr>
        <w:rPr>
          <w:rFonts w:ascii="Calibri" w:hAnsi="Calibri" w:cs="Calibri"/>
          <w:b/>
          <w:bCs/>
          <w:u w:val="single"/>
        </w:rPr>
      </w:pPr>
      <w:r w:rsidRPr="00B37825">
        <w:rPr>
          <w:rFonts w:ascii="Calibri" w:hAnsi="Calibri" w:cs="Calibri"/>
          <w:b/>
          <w:bCs/>
          <w:u w:val="single"/>
        </w:rPr>
        <w:t xml:space="preserve">KATEGORIJE </w:t>
      </w:r>
      <w:r w:rsidRPr="00B37825">
        <w:rPr>
          <w:rFonts w:ascii="Calibri" w:hAnsi="Calibri" w:cs="Calibri"/>
          <w:u w:val="single"/>
        </w:rPr>
        <w:t>(ekipo sestavljajo trije člani*)</w:t>
      </w:r>
    </w:p>
    <w:p w:rsidR="00275887" w:rsidRPr="00B37825" w:rsidRDefault="00275887" w:rsidP="008E7055">
      <w:pPr>
        <w:pStyle w:val="ListParagraph"/>
        <w:numPr>
          <w:ilvl w:val="0"/>
          <w:numId w:val="2"/>
        </w:numPr>
        <w:rPr>
          <w:rFonts w:ascii="Calibri" w:hAnsi="Calibri" w:cs="Calibri"/>
        </w:rPr>
      </w:pPr>
      <w:r w:rsidRPr="00B37825">
        <w:rPr>
          <w:rFonts w:ascii="Calibri" w:hAnsi="Calibri" w:cs="Calibri"/>
        </w:rPr>
        <w:t>kategorija PIONIRJI: pionirke, pionirji ali mešano - od 7 do 11 let; (letniki 200</w:t>
      </w:r>
      <w:r>
        <w:rPr>
          <w:rFonts w:ascii="Calibri" w:hAnsi="Calibri" w:cs="Calibri"/>
        </w:rPr>
        <w:t>3 - 2007</w:t>
      </w:r>
      <w:r w:rsidRPr="00B37825">
        <w:rPr>
          <w:rFonts w:ascii="Calibri" w:hAnsi="Calibri" w:cs="Calibri"/>
        </w:rPr>
        <w:t>)</w:t>
      </w:r>
    </w:p>
    <w:p w:rsidR="00275887" w:rsidRPr="00B37825" w:rsidRDefault="00275887" w:rsidP="008E7055">
      <w:pPr>
        <w:pStyle w:val="ListParagraph"/>
        <w:numPr>
          <w:ilvl w:val="0"/>
          <w:numId w:val="2"/>
        </w:numPr>
        <w:rPr>
          <w:rFonts w:ascii="Calibri" w:hAnsi="Calibri" w:cs="Calibri"/>
        </w:rPr>
      </w:pPr>
      <w:r w:rsidRPr="00B37825">
        <w:rPr>
          <w:rFonts w:ascii="Calibri" w:hAnsi="Calibri" w:cs="Calibri"/>
        </w:rPr>
        <w:t>kategorija MLADINCI: mladinke, mladinci ali mešano - od 12 do 16 let; (letniki 199</w:t>
      </w:r>
      <w:r>
        <w:rPr>
          <w:rFonts w:ascii="Calibri" w:hAnsi="Calibri" w:cs="Calibri"/>
        </w:rPr>
        <w:t>8</w:t>
      </w:r>
      <w:r w:rsidRPr="00B37825">
        <w:rPr>
          <w:rFonts w:ascii="Calibri" w:hAnsi="Calibri" w:cs="Calibri"/>
        </w:rPr>
        <w:t xml:space="preserve"> – 200</w:t>
      </w:r>
      <w:r>
        <w:rPr>
          <w:rFonts w:ascii="Calibri" w:hAnsi="Calibri" w:cs="Calibri"/>
        </w:rPr>
        <w:t>2</w:t>
      </w:r>
      <w:r w:rsidRPr="00B37825">
        <w:rPr>
          <w:rFonts w:ascii="Calibri" w:hAnsi="Calibri" w:cs="Calibri"/>
        </w:rPr>
        <w:t>)</w:t>
      </w:r>
    </w:p>
    <w:p w:rsidR="00275887" w:rsidRPr="00B37825" w:rsidRDefault="00275887" w:rsidP="008E7055">
      <w:pPr>
        <w:pStyle w:val="ListParagraph"/>
        <w:numPr>
          <w:ilvl w:val="0"/>
          <w:numId w:val="2"/>
        </w:numPr>
        <w:rPr>
          <w:rFonts w:ascii="Calibri" w:hAnsi="Calibri" w:cs="Calibri"/>
        </w:rPr>
      </w:pPr>
      <w:r w:rsidRPr="00B37825">
        <w:rPr>
          <w:rFonts w:ascii="Calibri" w:hAnsi="Calibri" w:cs="Calibri"/>
        </w:rPr>
        <w:t>kategorija GASILCI PRIPRAVNIKI: gasilke pripravnice, gasilci pripravniki ali mešano - od 16 do 18 let; (letniki 199</w:t>
      </w:r>
      <w:r>
        <w:rPr>
          <w:rFonts w:ascii="Calibri" w:hAnsi="Calibri" w:cs="Calibri"/>
        </w:rPr>
        <w:t>6</w:t>
      </w:r>
      <w:r w:rsidRPr="00B37825">
        <w:rPr>
          <w:rFonts w:ascii="Calibri" w:hAnsi="Calibri" w:cs="Calibri"/>
        </w:rPr>
        <w:t xml:space="preserve"> </w:t>
      </w:r>
      <w:r>
        <w:rPr>
          <w:rFonts w:ascii="Calibri" w:hAnsi="Calibri" w:cs="Calibri"/>
        </w:rPr>
        <w:t>– 1998</w:t>
      </w:r>
      <w:r w:rsidRPr="00B37825">
        <w:rPr>
          <w:rFonts w:ascii="Calibri" w:hAnsi="Calibri" w:cs="Calibri"/>
        </w:rPr>
        <w:t>)</w:t>
      </w:r>
    </w:p>
    <w:p w:rsidR="00275887" w:rsidRPr="00B37825" w:rsidRDefault="00275887" w:rsidP="00B37825">
      <w:pPr>
        <w:rPr>
          <w:rFonts w:ascii="Calibri" w:hAnsi="Calibri" w:cs="Calibri"/>
          <w:sz w:val="10"/>
          <w:szCs w:val="10"/>
        </w:rPr>
      </w:pPr>
    </w:p>
    <w:p w:rsidR="00275887" w:rsidRDefault="00275887" w:rsidP="00B37825">
      <w:pPr>
        <w:rPr>
          <w:rFonts w:ascii="Calibri" w:hAnsi="Calibri" w:cs="Calibri"/>
        </w:rPr>
      </w:pPr>
      <w:r w:rsidRPr="00B37825">
        <w:rPr>
          <w:rFonts w:ascii="Calibri" w:hAnsi="Calibri" w:cs="Calibri"/>
        </w:rPr>
        <w:t>Tekmovalci letnika 199</w:t>
      </w:r>
      <w:r>
        <w:rPr>
          <w:rFonts w:ascii="Calibri" w:hAnsi="Calibri" w:cs="Calibri"/>
        </w:rPr>
        <w:t>8</w:t>
      </w:r>
      <w:r w:rsidRPr="00B37825">
        <w:rPr>
          <w:rFonts w:ascii="Calibri" w:hAnsi="Calibri" w:cs="Calibri"/>
        </w:rPr>
        <w:t xml:space="preserve"> (16 let) lahko tekmujejo v kategoriji mladi</w:t>
      </w:r>
      <w:r>
        <w:rPr>
          <w:rFonts w:ascii="Calibri" w:hAnsi="Calibri" w:cs="Calibri"/>
        </w:rPr>
        <w:t>ncev ali gasilcev pripravnikov.</w:t>
      </w:r>
    </w:p>
    <w:p w:rsidR="00275887" w:rsidRDefault="00275887" w:rsidP="005F6051">
      <w:pPr>
        <w:rPr>
          <w:rFonts w:ascii="Calibri" w:hAnsi="Calibri" w:cs="Calibri"/>
        </w:rPr>
      </w:pPr>
    </w:p>
    <w:p w:rsidR="00275887" w:rsidRDefault="00275887" w:rsidP="00B37825">
      <w:pPr>
        <w:rPr>
          <w:rFonts w:ascii="Calibri" w:hAnsi="Calibri" w:cs="Calibri"/>
        </w:rPr>
      </w:pPr>
      <w:r w:rsidRPr="00D22157">
        <w:rPr>
          <w:rFonts w:ascii="Calibri" w:hAnsi="Calibri" w:cs="Calibri"/>
        </w:rPr>
        <w:t>*V ekipi treh, je lahko samo eden od tekmovalcev mlajši od razpisane starosti za posamezno kategorijo!</w:t>
      </w:r>
    </w:p>
    <w:p w:rsidR="00275887" w:rsidRDefault="00275887" w:rsidP="00B37825">
      <w:pPr>
        <w:rPr>
          <w:rFonts w:ascii="Calibri" w:hAnsi="Calibri" w:cs="Calibri"/>
        </w:rPr>
      </w:pPr>
    </w:p>
    <w:p w:rsidR="00275887" w:rsidRPr="00D22157" w:rsidRDefault="00275887" w:rsidP="00B37825">
      <w:pPr>
        <w:rPr>
          <w:rFonts w:ascii="Calibri" w:hAnsi="Calibri" w:cs="Calibri"/>
        </w:rPr>
      </w:pPr>
      <w:r>
        <w:rPr>
          <w:rFonts w:ascii="Calibri" w:hAnsi="Calibri" w:cs="Calibri"/>
        </w:rPr>
        <w:t xml:space="preserve">Vsaka ekipa mora imeti tudi svojega mentorja, ki je odgovoren za ekipo in jih spremlja po tekmovalnem prostoru. Če ekipa nima svojega mentorja je diskvalificirana. Posamezen mentor </w:t>
      </w:r>
      <w:r>
        <w:rPr>
          <w:rFonts w:ascii="Calibri" w:hAnsi="Calibri" w:cs="Calibri"/>
          <w:b/>
          <w:bCs/>
        </w:rPr>
        <w:t>NE</w:t>
      </w:r>
      <w:r>
        <w:rPr>
          <w:rFonts w:ascii="Calibri" w:hAnsi="Calibri" w:cs="Calibri"/>
        </w:rPr>
        <w:t xml:space="preserve"> more biti mentor dvema ali več ekipam, ampak samo eni ekipi. </w:t>
      </w:r>
    </w:p>
    <w:p w:rsidR="00275887" w:rsidRPr="00B37825" w:rsidRDefault="00275887" w:rsidP="000D6DBD">
      <w:pPr>
        <w:rPr>
          <w:rFonts w:ascii="Calibri" w:hAnsi="Calibri" w:cs="Calibri"/>
          <w:sz w:val="16"/>
          <w:szCs w:val="16"/>
        </w:rPr>
      </w:pPr>
    </w:p>
    <w:p w:rsidR="00275887" w:rsidRPr="00B37825" w:rsidRDefault="00275887" w:rsidP="000D6DBD">
      <w:pPr>
        <w:rPr>
          <w:rFonts w:ascii="Calibri" w:hAnsi="Calibri" w:cs="Calibri"/>
          <w:sz w:val="16"/>
          <w:szCs w:val="16"/>
        </w:rPr>
      </w:pPr>
    </w:p>
    <w:p w:rsidR="00275887" w:rsidRDefault="00275887" w:rsidP="000D6DBD">
      <w:pPr>
        <w:rPr>
          <w:rFonts w:ascii="Calibri" w:hAnsi="Calibri" w:cs="Calibri"/>
          <w:b/>
          <w:bCs/>
          <w:caps/>
          <w:u w:val="single"/>
        </w:rPr>
      </w:pPr>
      <w:r w:rsidRPr="00B37825">
        <w:rPr>
          <w:rFonts w:ascii="Calibri" w:hAnsi="Calibri" w:cs="Calibri"/>
          <w:b/>
          <w:bCs/>
          <w:caps/>
          <w:u w:val="single"/>
        </w:rPr>
        <w:t>Tekmovalne discipline:</w:t>
      </w:r>
    </w:p>
    <w:p w:rsidR="00275887" w:rsidRDefault="00275887" w:rsidP="000D6DBD">
      <w:pPr>
        <w:rPr>
          <w:rFonts w:ascii="Calibri" w:hAnsi="Calibri" w:cs="Calibri"/>
          <w:b/>
          <w:bCs/>
          <w:u w:val="single"/>
        </w:rPr>
      </w:pPr>
    </w:p>
    <w:p w:rsidR="00275887" w:rsidRPr="00DD63D2" w:rsidRDefault="00275887" w:rsidP="000D6DBD">
      <w:pPr>
        <w:rPr>
          <w:rFonts w:ascii="Calibri" w:hAnsi="Calibri" w:cs="Calibri"/>
          <w:b/>
          <w:bCs/>
        </w:rPr>
      </w:pPr>
      <w:r w:rsidRPr="00DD63D2">
        <w:rPr>
          <w:rFonts w:ascii="Calibri" w:hAnsi="Calibri" w:cs="Calibri"/>
          <w:b/>
          <w:bCs/>
        </w:rPr>
        <w:t>PIONIRJI</w:t>
      </w:r>
    </w:p>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0A0" w:firstRow="1" w:lastRow="0" w:firstColumn="1" w:lastColumn="0" w:noHBand="0" w:noVBand="0"/>
      </w:tblPr>
      <w:tblGrid>
        <w:gridCol w:w="434"/>
        <w:gridCol w:w="2084"/>
        <w:gridCol w:w="7413"/>
      </w:tblGrid>
      <w:tr w:rsidR="00275887" w:rsidRPr="00E15013">
        <w:tc>
          <w:tcPr>
            <w:tcW w:w="434" w:type="dxa"/>
            <w:shd w:val="pct10" w:color="auto" w:fill="auto"/>
          </w:tcPr>
          <w:p w:rsidR="00275887" w:rsidRPr="00080B18" w:rsidRDefault="00275887" w:rsidP="000D6DBD">
            <w:pPr>
              <w:rPr>
                <w:rFonts w:ascii="Calibri" w:hAnsi="Calibri" w:cs="Calibri"/>
                <w:b/>
                <w:bCs/>
                <w:sz w:val="20"/>
                <w:szCs w:val="20"/>
              </w:rPr>
            </w:pPr>
            <w:r w:rsidRPr="00080B18">
              <w:rPr>
                <w:rFonts w:ascii="Calibri" w:hAnsi="Calibri" w:cs="Calibri"/>
                <w:b/>
                <w:bCs/>
                <w:sz w:val="20"/>
                <w:szCs w:val="20"/>
              </w:rPr>
              <w:t>Št.</w:t>
            </w:r>
          </w:p>
        </w:tc>
        <w:tc>
          <w:tcPr>
            <w:tcW w:w="2084" w:type="dxa"/>
            <w:shd w:val="pct10" w:color="auto" w:fill="auto"/>
          </w:tcPr>
          <w:p w:rsidR="00275887" w:rsidRPr="00080B18" w:rsidRDefault="00275887" w:rsidP="00DD63D2">
            <w:pPr>
              <w:rPr>
                <w:rFonts w:ascii="Calibri" w:hAnsi="Calibri" w:cs="Calibri"/>
                <w:b/>
                <w:bCs/>
                <w:sz w:val="20"/>
                <w:szCs w:val="20"/>
              </w:rPr>
            </w:pPr>
            <w:r w:rsidRPr="00080B18">
              <w:rPr>
                <w:rFonts w:ascii="Calibri" w:hAnsi="Calibri" w:cs="Calibri"/>
                <w:b/>
                <w:bCs/>
                <w:sz w:val="20"/>
                <w:szCs w:val="20"/>
              </w:rPr>
              <w:t>Tema</w:t>
            </w:r>
          </w:p>
        </w:tc>
        <w:tc>
          <w:tcPr>
            <w:tcW w:w="7413" w:type="dxa"/>
            <w:shd w:val="pct10" w:color="auto" w:fill="auto"/>
          </w:tcPr>
          <w:p w:rsidR="00275887" w:rsidRPr="00080B18" w:rsidRDefault="00275887" w:rsidP="000D6DBD">
            <w:pPr>
              <w:rPr>
                <w:rFonts w:ascii="Calibri" w:hAnsi="Calibri" w:cs="Calibri"/>
                <w:b/>
                <w:bCs/>
                <w:sz w:val="20"/>
                <w:szCs w:val="20"/>
              </w:rPr>
            </w:pPr>
            <w:r w:rsidRPr="00080B18">
              <w:rPr>
                <w:rFonts w:ascii="Calibri" w:hAnsi="Calibri" w:cs="Calibri"/>
                <w:b/>
                <w:bCs/>
                <w:sz w:val="20"/>
                <w:szCs w:val="20"/>
              </w:rPr>
              <w:t>Snov</w:t>
            </w:r>
          </w:p>
        </w:tc>
      </w:tr>
      <w:tr w:rsidR="00275887" w:rsidRPr="00E15013">
        <w:tc>
          <w:tcPr>
            <w:tcW w:w="434" w:type="dxa"/>
          </w:tcPr>
          <w:p w:rsidR="00275887" w:rsidRPr="00080B18" w:rsidRDefault="00275887" w:rsidP="000D6DBD">
            <w:pPr>
              <w:rPr>
                <w:rFonts w:ascii="Calibri" w:hAnsi="Calibri" w:cs="Calibri"/>
                <w:sz w:val="20"/>
                <w:szCs w:val="20"/>
              </w:rPr>
            </w:pPr>
            <w:r w:rsidRPr="00080B18">
              <w:rPr>
                <w:rFonts w:ascii="Calibri" w:hAnsi="Calibri" w:cs="Calibri"/>
                <w:sz w:val="20"/>
                <w:szCs w:val="20"/>
              </w:rPr>
              <w:t>1</w:t>
            </w:r>
          </w:p>
        </w:tc>
        <w:tc>
          <w:tcPr>
            <w:tcW w:w="2084" w:type="dxa"/>
          </w:tcPr>
          <w:p w:rsidR="00275887" w:rsidRPr="00080B18" w:rsidRDefault="00275887" w:rsidP="000D6DBD">
            <w:pPr>
              <w:rPr>
                <w:rFonts w:ascii="Calibri" w:hAnsi="Calibri" w:cs="Calibri"/>
                <w:b/>
                <w:bCs/>
                <w:sz w:val="20"/>
                <w:szCs w:val="20"/>
              </w:rPr>
            </w:pPr>
            <w:r w:rsidRPr="00080B18">
              <w:rPr>
                <w:rFonts w:ascii="Calibri" w:hAnsi="Calibri" w:cs="Calibri"/>
                <w:b/>
                <w:bCs/>
                <w:sz w:val="20"/>
                <w:szCs w:val="20"/>
              </w:rPr>
              <w:t>Drži – ne drži</w:t>
            </w:r>
          </w:p>
        </w:tc>
        <w:tc>
          <w:tcPr>
            <w:tcW w:w="7413" w:type="dxa"/>
          </w:tcPr>
          <w:p w:rsidR="00275887" w:rsidRPr="00080B18" w:rsidRDefault="00275887" w:rsidP="008557EE">
            <w:pPr>
              <w:rPr>
                <w:rFonts w:ascii="Calibri" w:hAnsi="Calibri" w:cs="Calibri"/>
                <w:sz w:val="20"/>
                <w:szCs w:val="20"/>
              </w:rPr>
            </w:pPr>
            <w:r w:rsidRPr="00080B18">
              <w:rPr>
                <w:rFonts w:ascii="Calibri" w:hAnsi="Calibri" w:cs="Calibri"/>
                <w:sz w:val="20"/>
                <w:szCs w:val="20"/>
              </w:rPr>
              <w:t>Preventivna bronasta značka</w:t>
            </w:r>
          </w:p>
        </w:tc>
      </w:tr>
      <w:tr w:rsidR="00275887" w:rsidRPr="00E15013">
        <w:tc>
          <w:tcPr>
            <w:tcW w:w="434" w:type="dxa"/>
          </w:tcPr>
          <w:p w:rsidR="00275887" w:rsidRPr="00080B18" w:rsidRDefault="00275887" w:rsidP="000D6DBD">
            <w:pPr>
              <w:rPr>
                <w:rFonts w:ascii="Calibri" w:hAnsi="Calibri" w:cs="Calibri"/>
                <w:sz w:val="20"/>
                <w:szCs w:val="20"/>
              </w:rPr>
            </w:pPr>
            <w:r w:rsidRPr="00080B18">
              <w:rPr>
                <w:rFonts w:ascii="Calibri" w:hAnsi="Calibri" w:cs="Calibri"/>
                <w:sz w:val="20"/>
                <w:szCs w:val="20"/>
              </w:rPr>
              <w:t>2</w:t>
            </w:r>
          </w:p>
        </w:tc>
        <w:tc>
          <w:tcPr>
            <w:tcW w:w="2084" w:type="dxa"/>
          </w:tcPr>
          <w:p w:rsidR="00275887" w:rsidRPr="00080B18" w:rsidRDefault="00275887" w:rsidP="000D6DBD">
            <w:pPr>
              <w:rPr>
                <w:rFonts w:ascii="Calibri" w:hAnsi="Calibri" w:cs="Calibri"/>
                <w:b/>
                <w:bCs/>
                <w:sz w:val="20"/>
                <w:szCs w:val="20"/>
              </w:rPr>
            </w:pPr>
            <w:r w:rsidRPr="00080B18">
              <w:rPr>
                <w:rFonts w:ascii="Calibri" w:hAnsi="Calibri" w:cs="Calibri"/>
                <w:b/>
                <w:bCs/>
                <w:sz w:val="20"/>
                <w:szCs w:val="20"/>
              </w:rPr>
              <w:t>Prva pomoč</w:t>
            </w:r>
          </w:p>
        </w:tc>
        <w:tc>
          <w:tcPr>
            <w:tcW w:w="7413" w:type="dxa"/>
          </w:tcPr>
          <w:p w:rsidR="00275887" w:rsidRPr="00080B18" w:rsidRDefault="00275887" w:rsidP="000D6DBD">
            <w:pPr>
              <w:rPr>
                <w:rFonts w:ascii="Calibri" w:hAnsi="Calibri" w:cs="Calibri"/>
                <w:sz w:val="20"/>
                <w:szCs w:val="20"/>
              </w:rPr>
            </w:pPr>
            <w:r w:rsidRPr="00080B18">
              <w:rPr>
                <w:rFonts w:ascii="Calibri" w:hAnsi="Calibri" w:cs="Calibri"/>
                <w:sz w:val="20"/>
                <w:szCs w:val="20"/>
              </w:rPr>
              <w:t>Poišči pravilen odgovor</w:t>
            </w:r>
          </w:p>
        </w:tc>
      </w:tr>
      <w:tr w:rsidR="00275887" w:rsidRPr="00E15013">
        <w:tc>
          <w:tcPr>
            <w:tcW w:w="434" w:type="dxa"/>
          </w:tcPr>
          <w:p w:rsidR="00275887" w:rsidRPr="00080B18" w:rsidRDefault="00275887" w:rsidP="000D6DBD">
            <w:pPr>
              <w:rPr>
                <w:rFonts w:ascii="Calibri" w:hAnsi="Calibri" w:cs="Calibri"/>
                <w:sz w:val="20"/>
                <w:szCs w:val="20"/>
              </w:rPr>
            </w:pPr>
            <w:r w:rsidRPr="00080B18">
              <w:rPr>
                <w:rFonts w:ascii="Calibri" w:hAnsi="Calibri" w:cs="Calibri"/>
                <w:sz w:val="20"/>
                <w:szCs w:val="20"/>
              </w:rPr>
              <w:t>3</w:t>
            </w:r>
          </w:p>
        </w:tc>
        <w:tc>
          <w:tcPr>
            <w:tcW w:w="2084" w:type="dxa"/>
          </w:tcPr>
          <w:p w:rsidR="00275887" w:rsidRPr="00080B18" w:rsidRDefault="00275887" w:rsidP="000D6DBD">
            <w:pPr>
              <w:rPr>
                <w:rFonts w:ascii="Calibri" w:hAnsi="Calibri" w:cs="Calibri"/>
                <w:b/>
                <w:bCs/>
                <w:sz w:val="20"/>
                <w:szCs w:val="20"/>
              </w:rPr>
            </w:pPr>
            <w:r w:rsidRPr="00080B18">
              <w:rPr>
                <w:rFonts w:ascii="Calibri" w:hAnsi="Calibri" w:cs="Calibri"/>
                <w:b/>
                <w:bCs/>
                <w:sz w:val="20"/>
                <w:szCs w:val="20"/>
              </w:rPr>
              <w:t>Požarna preventiva</w:t>
            </w:r>
          </w:p>
        </w:tc>
        <w:tc>
          <w:tcPr>
            <w:tcW w:w="7413" w:type="dxa"/>
          </w:tcPr>
          <w:p w:rsidR="00275887" w:rsidRPr="00080B18" w:rsidRDefault="00275887" w:rsidP="00DD63D2">
            <w:pPr>
              <w:rPr>
                <w:rFonts w:ascii="Calibri" w:hAnsi="Calibri" w:cs="Calibri"/>
                <w:sz w:val="20"/>
                <w:szCs w:val="20"/>
              </w:rPr>
            </w:pPr>
            <w:r w:rsidRPr="00080B18">
              <w:rPr>
                <w:rFonts w:ascii="Calibri" w:hAnsi="Calibri" w:cs="Calibri"/>
                <w:sz w:val="20"/>
                <w:szCs w:val="20"/>
              </w:rPr>
              <w:t>- Preventivna bronasta značka</w:t>
            </w:r>
            <w:r w:rsidRPr="00080B18">
              <w:rPr>
                <w:rFonts w:ascii="Calibri" w:hAnsi="Calibri" w:cs="Calibri"/>
                <w:sz w:val="20"/>
                <w:szCs w:val="20"/>
              </w:rPr>
              <w:br/>
              <w:t>- Oznake za veščine pionirjev in mladincev</w:t>
            </w:r>
          </w:p>
          <w:p w:rsidR="00275887" w:rsidRPr="00080B18" w:rsidRDefault="00275887" w:rsidP="006C1B77">
            <w:pPr>
              <w:rPr>
                <w:rFonts w:ascii="Calibri" w:hAnsi="Calibri" w:cs="Calibri"/>
                <w:sz w:val="20"/>
                <w:szCs w:val="20"/>
              </w:rPr>
            </w:pPr>
            <w:r w:rsidRPr="00080B18">
              <w:rPr>
                <w:rFonts w:ascii="Calibri" w:hAnsi="Calibri" w:cs="Calibri"/>
                <w:sz w:val="20"/>
                <w:szCs w:val="20"/>
              </w:rPr>
              <w:t>- Izbor vprašanj iz zgodovine gasilstva</w:t>
            </w:r>
          </w:p>
        </w:tc>
      </w:tr>
      <w:tr w:rsidR="00275887" w:rsidRPr="00E15013">
        <w:tc>
          <w:tcPr>
            <w:tcW w:w="434" w:type="dxa"/>
          </w:tcPr>
          <w:p w:rsidR="00275887" w:rsidRPr="00080B18" w:rsidRDefault="00275887" w:rsidP="000D6DBD">
            <w:pPr>
              <w:rPr>
                <w:rFonts w:ascii="Calibri" w:hAnsi="Calibri" w:cs="Calibri"/>
                <w:sz w:val="20"/>
                <w:szCs w:val="20"/>
              </w:rPr>
            </w:pPr>
            <w:r w:rsidRPr="00080B18">
              <w:rPr>
                <w:rFonts w:ascii="Calibri" w:hAnsi="Calibri" w:cs="Calibri"/>
                <w:sz w:val="20"/>
                <w:szCs w:val="20"/>
              </w:rPr>
              <w:t>4</w:t>
            </w:r>
          </w:p>
        </w:tc>
        <w:tc>
          <w:tcPr>
            <w:tcW w:w="2084" w:type="dxa"/>
          </w:tcPr>
          <w:p w:rsidR="00275887" w:rsidRPr="00080B18" w:rsidRDefault="00275887" w:rsidP="000D6DBD">
            <w:pPr>
              <w:rPr>
                <w:rFonts w:ascii="Calibri" w:hAnsi="Calibri" w:cs="Calibri"/>
                <w:b/>
                <w:bCs/>
                <w:sz w:val="20"/>
                <w:szCs w:val="20"/>
              </w:rPr>
            </w:pPr>
            <w:r w:rsidRPr="00080B18">
              <w:rPr>
                <w:rFonts w:ascii="Calibri" w:hAnsi="Calibri" w:cs="Calibri"/>
                <w:b/>
                <w:bCs/>
                <w:sz w:val="20"/>
                <w:szCs w:val="20"/>
              </w:rPr>
              <w:t>Gasilska znanja od 5 proti 0</w:t>
            </w:r>
          </w:p>
        </w:tc>
        <w:tc>
          <w:tcPr>
            <w:tcW w:w="7413" w:type="dxa"/>
          </w:tcPr>
          <w:p w:rsidR="00275887" w:rsidRPr="00080B18" w:rsidRDefault="00275887" w:rsidP="000D6DBD">
            <w:pPr>
              <w:rPr>
                <w:rFonts w:ascii="Calibri" w:hAnsi="Calibri" w:cs="Calibri"/>
                <w:sz w:val="20"/>
                <w:szCs w:val="20"/>
              </w:rPr>
            </w:pPr>
            <w:r w:rsidRPr="00080B18">
              <w:rPr>
                <w:rFonts w:ascii="Calibri" w:hAnsi="Calibri" w:cs="Calibri"/>
                <w:sz w:val="20"/>
                <w:szCs w:val="20"/>
              </w:rPr>
              <w:t>1. TEMA: Vse gasilske tekmovalne discipline za pionirje</w:t>
            </w:r>
            <w:r w:rsidRPr="00080B18">
              <w:rPr>
                <w:rFonts w:ascii="Calibri" w:hAnsi="Calibri" w:cs="Calibri"/>
                <w:sz w:val="20"/>
                <w:szCs w:val="20"/>
              </w:rPr>
              <w:br/>
              <w:t>2. TEMA: Splošno – predmeti, orodja in pojmi v gasilstvu</w:t>
            </w:r>
          </w:p>
        </w:tc>
      </w:tr>
      <w:tr w:rsidR="00275887" w:rsidRPr="00E15013">
        <w:tc>
          <w:tcPr>
            <w:tcW w:w="434" w:type="dxa"/>
          </w:tcPr>
          <w:p w:rsidR="00275887" w:rsidRPr="00080B18" w:rsidRDefault="00275887" w:rsidP="000D6DBD">
            <w:pPr>
              <w:rPr>
                <w:rFonts w:ascii="Calibri" w:hAnsi="Calibri" w:cs="Calibri"/>
                <w:sz w:val="20"/>
                <w:szCs w:val="20"/>
              </w:rPr>
            </w:pPr>
            <w:r w:rsidRPr="00080B18">
              <w:rPr>
                <w:rFonts w:ascii="Calibri" w:hAnsi="Calibri" w:cs="Calibri"/>
                <w:sz w:val="20"/>
                <w:szCs w:val="20"/>
              </w:rPr>
              <w:t>5</w:t>
            </w:r>
          </w:p>
        </w:tc>
        <w:tc>
          <w:tcPr>
            <w:tcW w:w="2084" w:type="dxa"/>
          </w:tcPr>
          <w:p w:rsidR="00275887" w:rsidRPr="00080B18" w:rsidRDefault="00275887" w:rsidP="000D6DBD">
            <w:pPr>
              <w:rPr>
                <w:rFonts w:ascii="Calibri" w:hAnsi="Calibri" w:cs="Calibri"/>
                <w:b/>
                <w:bCs/>
                <w:sz w:val="20"/>
                <w:szCs w:val="20"/>
              </w:rPr>
            </w:pPr>
            <w:r w:rsidRPr="00080B18">
              <w:rPr>
                <w:rFonts w:ascii="Calibri" w:hAnsi="Calibri" w:cs="Calibri"/>
                <w:b/>
                <w:bCs/>
                <w:sz w:val="20"/>
                <w:szCs w:val="20"/>
              </w:rPr>
              <w:t>Štafetno vezanje vozlov</w:t>
            </w:r>
          </w:p>
        </w:tc>
        <w:tc>
          <w:tcPr>
            <w:tcW w:w="7413" w:type="dxa"/>
          </w:tcPr>
          <w:p w:rsidR="00275887" w:rsidRPr="00080B18" w:rsidRDefault="00275887" w:rsidP="000D6DBD">
            <w:pPr>
              <w:rPr>
                <w:rFonts w:ascii="Calibri" w:hAnsi="Calibri" w:cs="Calibri"/>
                <w:sz w:val="20"/>
                <w:szCs w:val="20"/>
              </w:rPr>
            </w:pPr>
            <w:r w:rsidRPr="00080B18">
              <w:rPr>
                <w:rFonts w:ascii="Calibri" w:hAnsi="Calibri" w:cs="Calibri"/>
                <w:sz w:val="20"/>
                <w:szCs w:val="20"/>
              </w:rPr>
              <w:t>Jamborski, tkalski in tesarski vozel</w:t>
            </w:r>
          </w:p>
        </w:tc>
      </w:tr>
      <w:tr w:rsidR="00275887" w:rsidRPr="00E15013">
        <w:tc>
          <w:tcPr>
            <w:tcW w:w="434" w:type="dxa"/>
          </w:tcPr>
          <w:p w:rsidR="00275887" w:rsidRPr="00080B18" w:rsidRDefault="00275887" w:rsidP="000D6DBD">
            <w:pPr>
              <w:rPr>
                <w:rFonts w:ascii="Calibri" w:hAnsi="Calibri" w:cs="Calibri"/>
                <w:sz w:val="20"/>
                <w:szCs w:val="20"/>
              </w:rPr>
            </w:pPr>
            <w:r w:rsidRPr="00080B18">
              <w:rPr>
                <w:rFonts w:ascii="Calibri" w:hAnsi="Calibri" w:cs="Calibri"/>
                <w:sz w:val="20"/>
                <w:szCs w:val="20"/>
              </w:rPr>
              <w:t>6</w:t>
            </w:r>
          </w:p>
        </w:tc>
        <w:tc>
          <w:tcPr>
            <w:tcW w:w="2084" w:type="dxa"/>
          </w:tcPr>
          <w:p w:rsidR="00275887" w:rsidRPr="00080B18" w:rsidRDefault="00275887" w:rsidP="00815ACD">
            <w:pPr>
              <w:rPr>
                <w:rFonts w:ascii="Calibri" w:hAnsi="Calibri" w:cs="Calibri"/>
                <w:b/>
                <w:bCs/>
                <w:sz w:val="20"/>
                <w:szCs w:val="20"/>
              </w:rPr>
            </w:pPr>
            <w:r w:rsidRPr="00080B18">
              <w:rPr>
                <w:rFonts w:ascii="Calibri" w:hAnsi="Calibri" w:cs="Calibri"/>
                <w:b/>
                <w:bCs/>
                <w:sz w:val="20"/>
                <w:szCs w:val="20"/>
              </w:rPr>
              <w:t>Štafetno spoznavanje gasilskega orodja</w:t>
            </w:r>
          </w:p>
        </w:tc>
        <w:tc>
          <w:tcPr>
            <w:tcW w:w="7413" w:type="dxa"/>
          </w:tcPr>
          <w:p w:rsidR="00275887" w:rsidRPr="00080B18" w:rsidRDefault="00275887" w:rsidP="000D6DBD">
            <w:pPr>
              <w:rPr>
                <w:rFonts w:ascii="Calibri" w:hAnsi="Calibri" w:cs="Calibri"/>
                <w:sz w:val="20"/>
                <w:szCs w:val="20"/>
              </w:rPr>
            </w:pPr>
            <w:r w:rsidRPr="00080B18">
              <w:rPr>
                <w:rFonts w:ascii="Calibri" w:hAnsi="Calibri" w:cs="Calibri"/>
                <w:sz w:val="20"/>
                <w:szCs w:val="20"/>
              </w:rPr>
              <w:t>Poišči svoj par</w:t>
            </w:r>
          </w:p>
        </w:tc>
      </w:tr>
    </w:tbl>
    <w:p w:rsidR="00275887" w:rsidRPr="00AB17AF" w:rsidRDefault="00275887">
      <w:pPr>
        <w:rPr>
          <w:rFonts w:ascii="Calibri" w:hAnsi="Calibri" w:cs="Calibri"/>
        </w:rPr>
      </w:pPr>
      <w:r w:rsidRPr="00AB17AF">
        <w:rPr>
          <w:rFonts w:ascii="Calibri" w:hAnsi="Calibri" w:cs="Calibri"/>
          <w:sz w:val="20"/>
          <w:szCs w:val="20"/>
        </w:rPr>
        <w:t>* za pionirje so vsa vprašanja in odgovori zapisani z velikimi tiskanimi črkami</w:t>
      </w:r>
      <w:r w:rsidRPr="00AB17AF">
        <w:rPr>
          <w:rFonts w:ascii="Calibri" w:hAnsi="Calibri" w:cs="Calibri"/>
        </w:rPr>
        <w:br w:type="page"/>
      </w:r>
    </w:p>
    <w:p w:rsidR="00275887" w:rsidRPr="00DD63D2" w:rsidRDefault="00275887" w:rsidP="00DD63D2">
      <w:pPr>
        <w:rPr>
          <w:rFonts w:ascii="Calibri" w:hAnsi="Calibri" w:cs="Calibri"/>
          <w:b/>
          <w:bCs/>
        </w:rPr>
      </w:pPr>
      <w:r>
        <w:rPr>
          <w:rFonts w:ascii="Calibri" w:hAnsi="Calibri" w:cs="Calibri"/>
          <w:b/>
          <w:bCs/>
        </w:rPr>
        <w:lastRenderedPageBreak/>
        <w:t>MLADINCI</w:t>
      </w:r>
    </w:p>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0A0" w:firstRow="1" w:lastRow="0" w:firstColumn="1" w:lastColumn="0" w:noHBand="0" w:noVBand="0"/>
      </w:tblPr>
      <w:tblGrid>
        <w:gridCol w:w="434"/>
        <w:gridCol w:w="2084"/>
        <w:gridCol w:w="7413"/>
      </w:tblGrid>
      <w:tr w:rsidR="00275887" w:rsidRPr="00E15013">
        <w:tc>
          <w:tcPr>
            <w:tcW w:w="434" w:type="dxa"/>
            <w:shd w:val="pct10" w:color="auto" w:fill="auto"/>
          </w:tcPr>
          <w:p w:rsidR="00275887" w:rsidRPr="00080B18" w:rsidRDefault="00275887" w:rsidP="00912364">
            <w:pPr>
              <w:rPr>
                <w:rFonts w:ascii="Calibri" w:hAnsi="Calibri" w:cs="Calibri"/>
                <w:b/>
                <w:bCs/>
                <w:sz w:val="20"/>
                <w:szCs w:val="20"/>
              </w:rPr>
            </w:pPr>
            <w:r w:rsidRPr="00080B18">
              <w:rPr>
                <w:rFonts w:ascii="Calibri" w:hAnsi="Calibri" w:cs="Calibri"/>
                <w:b/>
                <w:bCs/>
                <w:sz w:val="20"/>
                <w:szCs w:val="20"/>
              </w:rPr>
              <w:t>Št.</w:t>
            </w:r>
          </w:p>
        </w:tc>
        <w:tc>
          <w:tcPr>
            <w:tcW w:w="2084" w:type="dxa"/>
            <w:shd w:val="pct10" w:color="auto" w:fill="auto"/>
          </w:tcPr>
          <w:p w:rsidR="00275887" w:rsidRPr="00080B18" w:rsidRDefault="00275887" w:rsidP="00912364">
            <w:pPr>
              <w:rPr>
                <w:rFonts w:ascii="Calibri" w:hAnsi="Calibri" w:cs="Calibri"/>
                <w:b/>
                <w:bCs/>
                <w:sz w:val="20"/>
                <w:szCs w:val="20"/>
              </w:rPr>
            </w:pPr>
            <w:r w:rsidRPr="00080B18">
              <w:rPr>
                <w:rFonts w:ascii="Calibri" w:hAnsi="Calibri" w:cs="Calibri"/>
                <w:b/>
                <w:bCs/>
                <w:sz w:val="20"/>
                <w:szCs w:val="20"/>
              </w:rPr>
              <w:t>Tema</w:t>
            </w:r>
          </w:p>
        </w:tc>
        <w:tc>
          <w:tcPr>
            <w:tcW w:w="7413" w:type="dxa"/>
            <w:shd w:val="pct10" w:color="auto" w:fill="auto"/>
          </w:tcPr>
          <w:p w:rsidR="00275887" w:rsidRPr="00080B18" w:rsidRDefault="00275887" w:rsidP="00912364">
            <w:pPr>
              <w:rPr>
                <w:rFonts w:ascii="Calibri" w:hAnsi="Calibri" w:cs="Calibri"/>
                <w:b/>
                <w:bCs/>
                <w:sz w:val="20"/>
                <w:szCs w:val="20"/>
              </w:rPr>
            </w:pPr>
            <w:r w:rsidRPr="00080B18">
              <w:rPr>
                <w:rFonts w:ascii="Calibri" w:hAnsi="Calibri" w:cs="Calibri"/>
                <w:b/>
                <w:bCs/>
                <w:sz w:val="20"/>
                <w:szCs w:val="20"/>
              </w:rPr>
              <w:t>Snov</w:t>
            </w:r>
          </w:p>
        </w:tc>
      </w:tr>
      <w:tr w:rsidR="00275887" w:rsidRPr="00E15013">
        <w:tc>
          <w:tcPr>
            <w:tcW w:w="434" w:type="dxa"/>
          </w:tcPr>
          <w:p w:rsidR="00275887" w:rsidRPr="00080B18" w:rsidRDefault="00275887" w:rsidP="00912364">
            <w:pPr>
              <w:rPr>
                <w:rFonts w:ascii="Calibri" w:hAnsi="Calibri" w:cs="Calibri"/>
                <w:sz w:val="20"/>
                <w:szCs w:val="20"/>
              </w:rPr>
            </w:pPr>
            <w:r w:rsidRPr="00080B18">
              <w:rPr>
                <w:rFonts w:ascii="Calibri" w:hAnsi="Calibri" w:cs="Calibri"/>
                <w:sz w:val="20"/>
                <w:szCs w:val="20"/>
              </w:rPr>
              <w:t>1</w:t>
            </w:r>
          </w:p>
        </w:tc>
        <w:tc>
          <w:tcPr>
            <w:tcW w:w="2084" w:type="dxa"/>
          </w:tcPr>
          <w:p w:rsidR="00275887" w:rsidRPr="00080B18" w:rsidRDefault="00275887" w:rsidP="00912364">
            <w:pPr>
              <w:rPr>
                <w:rFonts w:ascii="Calibri" w:hAnsi="Calibri" w:cs="Calibri"/>
                <w:b/>
                <w:bCs/>
                <w:sz w:val="20"/>
                <w:szCs w:val="20"/>
              </w:rPr>
            </w:pPr>
            <w:r w:rsidRPr="00080B18">
              <w:rPr>
                <w:rFonts w:ascii="Calibri" w:hAnsi="Calibri" w:cs="Calibri"/>
                <w:b/>
                <w:bCs/>
                <w:sz w:val="20"/>
                <w:szCs w:val="20"/>
              </w:rPr>
              <w:t>Drži – ne drži</w:t>
            </w:r>
          </w:p>
        </w:tc>
        <w:tc>
          <w:tcPr>
            <w:tcW w:w="7413" w:type="dxa"/>
          </w:tcPr>
          <w:p w:rsidR="00275887" w:rsidRPr="00080B18" w:rsidRDefault="00275887" w:rsidP="008557EE">
            <w:pPr>
              <w:rPr>
                <w:rFonts w:ascii="Calibri" w:hAnsi="Calibri" w:cs="Calibri"/>
                <w:sz w:val="20"/>
                <w:szCs w:val="20"/>
              </w:rPr>
            </w:pPr>
            <w:r w:rsidRPr="00080B18">
              <w:rPr>
                <w:rFonts w:ascii="Calibri" w:hAnsi="Calibri" w:cs="Calibri"/>
                <w:sz w:val="20"/>
                <w:szCs w:val="20"/>
              </w:rPr>
              <w:t>Preventivna srebrna značka</w:t>
            </w:r>
          </w:p>
        </w:tc>
      </w:tr>
      <w:tr w:rsidR="00275887" w:rsidRPr="00E15013">
        <w:tc>
          <w:tcPr>
            <w:tcW w:w="434" w:type="dxa"/>
          </w:tcPr>
          <w:p w:rsidR="00275887" w:rsidRPr="00080B18" w:rsidRDefault="00275887" w:rsidP="00912364">
            <w:pPr>
              <w:rPr>
                <w:rFonts w:ascii="Calibri" w:hAnsi="Calibri" w:cs="Calibri"/>
                <w:sz w:val="20"/>
                <w:szCs w:val="20"/>
              </w:rPr>
            </w:pPr>
            <w:r w:rsidRPr="00080B18">
              <w:rPr>
                <w:rFonts w:ascii="Calibri" w:hAnsi="Calibri" w:cs="Calibri"/>
                <w:sz w:val="20"/>
                <w:szCs w:val="20"/>
              </w:rPr>
              <w:t>2</w:t>
            </w:r>
          </w:p>
        </w:tc>
        <w:tc>
          <w:tcPr>
            <w:tcW w:w="2084" w:type="dxa"/>
          </w:tcPr>
          <w:p w:rsidR="00275887" w:rsidRPr="00080B18" w:rsidRDefault="00275887" w:rsidP="00912364">
            <w:pPr>
              <w:rPr>
                <w:rFonts w:ascii="Calibri" w:hAnsi="Calibri" w:cs="Calibri"/>
                <w:b/>
                <w:bCs/>
                <w:sz w:val="20"/>
                <w:szCs w:val="20"/>
              </w:rPr>
            </w:pPr>
            <w:r w:rsidRPr="00080B18">
              <w:rPr>
                <w:rFonts w:ascii="Calibri" w:hAnsi="Calibri" w:cs="Calibri"/>
                <w:b/>
                <w:bCs/>
                <w:sz w:val="20"/>
                <w:szCs w:val="20"/>
              </w:rPr>
              <w:t>Prva pomoč</w:t>
            </w:r>
          </w:p>
        </w:tc>
        <w:tc>
          <w:tcPr>
            <w:tcW w:w="7413" w:type="dxa"/>
          </w:tcPr>
          <w:p w:rsidR="00275887" w:rsidRPr="00080B18" w:rsidRDefault="00275887" w:rsidP="00912364">
            <w:pPr>
              <w:rPr>
                <w:rFonts w:ascii="Calibri" w:hAnsi="Calibri" w:cs="Calibri"/>
                <w:sz w:val="20"/>
                <w:szCs w:val="20"/>
              </w:rPr>
            </w:pPr>
            <w:r w:rsidRPr="00080B18">
              <w:rPr>
                <w:rFonts w:ascii="Calibri" w:hAnsi="Calibri" w:cs="Calibri"/>
                <w:sz w:val="20"/>
                <w:szCs w:val="20"/>
              </w:rPr>
              <w:t>Poišči pravilen odgovor</w:t>
            </w:r>
          </w:p>
        </w:tc>
      </w:tr>
      <w:tr w:rsidR="00275887" w:rsidRPr="00E15013">
        <w:tc>
          <w:tcPr>
            <w:tcW w:w="434" w:type="dxa"/>
          </w:tcPr>
          <w:p w:rsidR="00275887" w:rsidRPr="00080B18" w:rsidRDefault="00275887" w:rsidP="00912364">
            <w:pPr>
              <w:rPr>
                <w:rFonts w:ascii="Calibri" w:hAnsi="Calibri" w:cs="Calibri"/>
                <w:sz w:val="20"/>
                <w:szCs w:val="20"/>
              </w:rPr>
            </w:pPr>
            <w:r w:rsidRPr="00080B18">
              <w:rPr>
                <w:rFonts w:ascii="Calibri" w:hAnsi="Calibri" w:cs="Calibri"/>
                <w:sz w:val="20"/>
                <w:szCs w:val="20"/>
              </w:rPr>
              <w:t>3</w:t>
            </w:r>
          </w:p>
        </w:tc>
        <w:tc>
          <w:tcPr>
            <w:tcW w:w="2084" w:type="dxa"/>
          </w:tcPr>
          <w:p w:rsidR="00275887" w:rsidRPr="00080B18" w:rsidRDefault="00275887" w:rsidP="00912364">
            <w:pPr>
              <w:rPr>
                <w:rFonts w:ascii="Calibri" w:hAnsi="Calibri" w:cs="Calibri"/>
                <w:b/>
                <w:bCs/>
                <w:sz w:val="20"/>
                <w:szCs w:val="20"/>
              </w:rPr>
            </w:pPr>
            <w:r w:rsidRPr="00080B18">
              <w:rPr>
                <w:rFonts w:ascii="Calibri" w:hAnsi="Calibri" w:cs="Calibri"/>
                <w:b/>
                <w:bCs/>
                <w:sz w:val="20"/>
                <w:szCs w:val="20"/>
              </w:rPr>
              <w:t>Požarna preventiva</w:t>
            </w:r>
          </w:p>
        </w:tc>
        <w:tc>
          <w:tcPr>
            <w:tcW w:w="7413" w:type="dxa"/>
          </w:tcPr>
          <w:p w:rsidR="00275887" w:rsidRPr="00080B18" w:rsidRDefault="00275887" w:rsidP="00912364">
            <w:pPr>
              <w:rPr>
                <w:rFonts w:ascii="Calibri" w:hAnsi="Calibri" w:cs="Calibri"/>
                <w:sz w:val="20"/>
                <w:szCs w:val="20"/>
              </w:rPr>
            </w:pPr>
            <w:r w:rsidRPr="00080B18">
              <w:rPr>
                <w:rFonts w:ascii="Calibri" w:hAnsi="Calibri" w:cs="Calibri"/>
                <w:sz w:val="20"/>
                <w:szCs w:val="20"/>
              </w:rPr>
              <w:t>- Preventivna srebrna značka</w:t>
            </w:r>
            <w:r w:rsidRPr="00080B18">
              <w:rPr>
                <w:rFonts w:ascii="Calibri" w:hAnsi="Calibri" w:cs="Calibri"/>
                <w:sz w:val="20"/>
                <w:szCs w:val="20"/>
              </w:rPr>
              <w:br/>
              <w:t>- Oznake za veščine pionirjev in mladincev, čini in oznake pionirjev in mladincev, funkcijske oznake v PGD in GZ</w:t>
            </w:r>
          </w:p>
          <w:p w:rsidR="00275887" w:rsidRPr="00080B18" w:rsidRDefault="00275887" w:rsidP="00912364">
            <w:pPr>
              <w:rPr>
                <w:rFonts w:ascii="Calibri" w:hAnsi="Calibri" w:cs="Calibri"/>
                <w:sz w:val="20"/>
                <w:szCs w:val="20"/>
              </w:rPr>
            </w:pPr>
            <w:r w:rsidRPr="00080B18">
              <w:rPr>
                <w:rFonts w:ascii="Calibri" w:hAnsi="Calibri" w:cs="Calibri"/>
                <w:sz w:val="20"/>
                <w:szCs w:val="20"/>
              </w:rPr>
              <w:t>- Izbor vprašanj iz zgodovine gasilstva</w:t>
            </w:r>
          </w:p>
        </w:tc>
      </w:tr>
      <w:tr w:rsidR="00275887" w:rsidRPr="00E15013">
        <w:tc>
          <w:tcPr>
            <w:tcW w:w="434" w:type="dxa"/>
          </w:tcPr>
          <w:p w:rsidR="00275887" w:rsidRPr="00080B18" w:rsidRDefault="00275887" w:rsidP="00912364">
            <w:pPr>
              <w:rPr>
                <w:rFonts w:ascii="Calibri" w:hAnsi="Calibri" w:cs="Calibri"/>
                <w:sz w:val="20"/>
                <w:szCs w:val="20"/>
              </w:rPr>
            </w:pPr>
            <w:r w:rsidRPr="00080B18">
              <w:rPr>
                <w:rFonts w:ascii="Calibri" w:hAnsi="Calibri" w:cs="Calibri"/>
                <w:sz w:val="20"/>
                <w:szCs w:val="20"/>
              </w:rPr>
              <w:t>4</w:t>
            </w:r>
          </w:p>
        </w:tc>
        <w:tc>
          <w:tcPr>
            <w:tcW w:w="2084" w:type="dxa"/>
          </w:tcPr>
          <w:p w:rsidR="00275887" w:rsidRPr="00080B18" w:rsidRDefault="00275887" w:rsidP="00912364">
            <w:pPr>
              <w:rPr>
                <w:rFonts w:ascii="Calibri" w:hAnsi="Calibri" w:cs="Calibri"/>
                <w:b/>
                <w:bCs/>
                <w:sz w:val="20"/>
                <w:szCs w:val="20"/>
              </w:rPr>
            </w:pPr>
            <w:r w:rsidRPr="00080B18">
              <w:rPr>
                <w:rFonts w:ascii="Calibri" w:hAnsi="Calibri" w:cs="Calibri"/>
                <w:b/>
                <w:bCs/>
                <w:sz w:val="20"/>
                <w:szCs w:val="20"/>
              </w:rPr>
              <w:t>Gasilska znanja od 5 proti 0</w:t>
            </w:r>
          </w:p>
        </w:tc>
        <w:tc>
          <w:tcPr>
            <w:tcW w:w="7413" w:type="dxa"/>
          </w:tcPr>
          <w:p w:rsidR="00275887" w:rsidRPr="00080B18" w:rsidRDefault="00275887" w:rsidP="00912364">
            <w:pPr>
              <w:rPr>
                <w:rFonts w:ascii="Calibri" w:hAnsi="Calibri" w:cs="Calibri"/>
                <w:sz w:val="20"/>
                <w:szCs w:val="20"/>
              </w:rPr>
            </w:pPr>
            <w:r w:rsidRPr="00080B18">
              <w:rPr>
                <w:rFonts w:ascii="Calibri" w:hAnsi="Calibri" w:cs="Calibri"/>
                <w:sz w:val="20"/>
                <w:szCs w:val="20"/>
              </w:rPr>
              <w:t>1. TEMA: Vse gasilske tekmovalne discipline za mladince</w:t>
            </w:r>
            <w:r w:rsidRPr="00080B18">
              <w:rPr>
                <w:rFonts w:ascii="Calibri" w:hAnsi="Calibri" w:cs="Calibri"/>
                <w:sz w:val="20"/>
                <w:szCs w:val="20"/>
              </w:rPr>
              <w:br/>
              <w:t>2. TEMA: Splošno – predmeti, orodja in pojmi v gasilstvu</w:t>
            </w:r>
          </w:p>
        </w:tc>
      </w:tr>
      <w:tr w:rsidR="00275887" w:rsidRPr="00E15013">
        <w:tc>
          <w:tcPr>
            <w:tcW w:w="434" w:type="dxa"/>
          </w:tcPr>
          <w:p w:rsidR="00275887" w:rsidRPr="00080B18" w:rsidRDefault="00275887" w:rsidP="00912364">
            <w:pPr>
              <w:rPr>
                <w:rFonts w:ascii="Calibri" w:hAnsi="Calibri" w:cs="Calibri"/>
                <w:sz w:val="20"/>
                <w:szCs w:val="20"/>
              </w:rPr>
            </w:pPr>
            <w:r w:rsidRPr="00080B18">
              <w:rPr>
                <w:rFonts w:ascii="Calibri" w:hAnsi="Calibri" w:cs="Calibri"/>
                <w:sz w:val="20"/>
                <w:szCs w:val="20"/>
              </w:rPr>
              <w:t>5</w:t>
            </w:r>
          </w:p>
        </w:tc>
        <w:tc>
          <w:tcPr>
            <w:tcW w:w="2084" w:type="dxa"/>
          </w:tcPr>
          <w:p w:rsidR="00275887" w:rsidRPr="00080B18" w:rsidRDefault="00275887" w:rsidP="00912364">
            <w:pPr>
              <w:rPr>
                <w:rFonts w:ascii="Calibri" w:hAnsi="Calibri" w:cs="Calibri"/>
                <w:b/>
                <w:bCs/>
                <w:sz w:val="20"/>
                <w:szCs w:val="20"/>
              </w:rPr>
            </w:pPr>
            <w:r w:rsidRPr="00080B18">
              <w:rPr>
                <w:rFonts w:ascii="Calibri" w:hAnsi="Calibri" w:cs="Calibri"/>
                <w:b/>
                <w:bCs/>
                <w:sz w:val="20"/>
                <w:szCs w:val="20"/>
              </w:rPr>
              <w:t>Štafetno vezanje vozlov</w:t>
            </w:r>
          </w:p>
        </w:tc>
        <w:tc>
          <w:tcPr>
            <w:tcW w:w="7413" w:type="dxa"/>
          </w:tcPr>
          <w:p w:rsidR="00275887" w:rsidRPr="00080B18" w:rsidRDefault="00275887" w:rsidP="00912364">
            <w:pPr>
              <w:rPr>
                <w:rFonts w:ascii="Calibri" w:hAnsi="Calibri" w:cs="Calibri"/>
                <w:sz w:val="20"/>
                <w:szCs w:val="20"/>
              </w:rPr>
            </w:pPr>
            <w:r w:rsidRPr="00080B18">
              <w:rPr>
                <w:rFonts w:ascii="Calibri" w:hAnsi="Calibri" w:cs="Calibri"/>
                <w:sz w:val="20"/>
                <w:szCs w:val="20"/>
              </w:rPr>
              <w:t>Jamborski, tkalski in tesarski vozel</w:t>
            </w:r>
          </w:p>
        </w:tc>
      </w:tr>
      <w:tr w:rsidR="00275887" w:rsidRPr="00E15013">
        <w:tc>
          <w:tcPr>
            <w:tcW w:w="434" w:type="dxa"/>
          </w:tcPr>
          <w:p w:rsidR="00275887" w:rsidRPr="00080B18" w:rsidRDefault="00275887" w:rsidP="00912364">
            <w:pPr>
              <w:rPr>
                <w:rFonts w:ascii="Calibri" w:hAnsi="Calibri" w:cs="Calibri"/>
                <w:sz w:val="20"/>
                <w:szCs w:val="20"/>
              </w:rPr>
            </w:pPr>
            <w:r w:rsidRPr="00080B18">
              <w:rPr>
                <w:rFonts w:ascii="Calibri" w:hAnsi="Calibri" w:cs="Calibri"/>
                <w:sz w:val="20"/>
                <w:szCs w:val="20"/>
              </w:rPr>
              <w:t>6</w:t>
            </w:r>
          </w:p>
        </w:tc>
        <w:tc>
          <w:tcPr>
            <w:tcW w:w="2084" w:type="dxa"/>
          </w:tcPr>
          <w:p w:rsidR="00275887" w:rsidRPr="00080B18" w:rsidRDefault="00275887" w:rsidP="00815ACD">
            <w:pPr>
              <w:rPr>
                <w:rFonts w:ascii="Calibri" w:hAnsi="Calibri" w:cs="Calibri"/>
                <w:b/>
                <w:bCs/>
                <w:sz w:val="20"/>
                <w:szCs w:val="20"/>
              </w:rPr>
            </w:pPr>
            <w:r w:rsidRPr="00080B18">
              <w:rPr>
                <w:rFonts w:ascii="Calibri" w:hAnsi="Calibri" w:cs="Calibri"/>
                <w:b/>
                <w:bCs/>
                <w:sz w:val="20"/>
                <w:szCs w:val="20"/>
              </w:rPr>
              <w:t>Štafetno spoznavanje gasilskega orodja</w:t>
            </w:r>
          </w:p>
        </w:tc>
        <w:tc>
          <w:tcPr>
            <w:tcW w:w="7413" w:type="dxa"/>
          </w:tcPr>
          <w:p w:rsidR="00275887" w:rsidRPr="00080B18" w:rsidRDefault="00275887" w:rsidP="00912364">
            <w:pPr>
              <w:rPr>
                <w:rFonts w:ascii="Calibri" w:hAnsi="Calibri" w:cs="Calibri"/>
                <w:sz w:val="20"/>
                <w:szCs w:val="20"/>
              </w:rPr>
            </w:pPr>
            <w:r w:rsidRPr="00080B18">
              <w:rPr>
                <w:rFonts w:ascii="Calibri" w:hAnsi="Calibri" w:cs="Calibri"/>
                <w:sz w:val="20"/>
                <w:szCs w:val="20"/>
              </w:rPr>
              <w:t>Sklopi, izberi in najdi</w:t>
            </w:r>
          </w:p>
        </w:tc>
      </w:tr>
    </w:tbl>
    <w:p w:rsidR="00275887" w:rsidRPr="00DD63D2" w:rsidRDefault="00275887" w:rsidP="00DD63D2">
      <w:pPr>
        <w:rPr>
          <w:rFonts w:ascii="Calibri" w:hAnsi="Calibri" w:cs="Calibri"/>
          <w:b/>
          <w:bCs/>
          <w:u w:val="single"/>
        </w:rPr>
      </w:pPr>
    </w:p>
    <w:p w:rsidR="00284C7E" w:rsidRDefault="00284C7E" w:rsidP="00E15013">
      <w:pPr>
        <w:rPr>
          <w:rFonts w:ascii="Calibri" w:hAnsi="Calibri" w:cs="Calibri"/>
          <w:b/>
          <w:bCs/>
        </w:rPr>
      </w:pPr>
    </w:p>
    <w:p w:rsidR="00275887" w:rsidRPr="00DD63D2" w:rsidRDefault="00275887" w:rsidP="00E15013">
      <w:pPr>
        <w:rPr>
          <w:rFonts w:ascii="Calibri" w:hAnsi="Calibri" w:cs="Calibri"/>
          <w:b/>
          <w:bCs/>
        </w:rPr>
      </w:pPr>
      <w:r>
        <w:rPr>
          <w:rFonts w:ascii="Calibri" w:hAnsi="Calibri" w:cs="Calibri"/>
          <w:b/>
          <w:bCs/>
        </w:rPr>
        <w:t>GASILCI PRIPRAVNIKI</w:t>
      </w:r>
    </w:p>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0A0" w:firstRow="1" w:lastRow="0" w:firstColumn="1" w:lastColumn="0" w:noHBand="0" w:noVBand="0"/>
      </w:tblPr>
      <w:tblGrid>
        <w:gridCol w:w="434"/>
        <w:gridCol w:w="2084"/>
        <w:gridCol w:w="7413"/>
      </w:tblGrid>
      <w:tr w:rsidR="00275887" w:rsidRPr="00E15013">
        <w:tc>
          <w:tcPr>
            <w:tcW w:w="434" w:type="dxa"/>
            <w:shd w:val="pct10" w:color="auto" w:fill="auto"/>
          </w:tcPr>
          <w:p w:rsidR="00275887" w:rsidRPr="00080B18" w:rsidRDefault="00275887" w:rsidP="00912364">
            <w:pPr>
              <w:rPr>
                <w:rFonts w:ascii="Calibri" w:hAnsi="Calibri" w:cs="Calibri"/>
                <w:b/>
                <w:bCs/>
                <w:sz w:val="20"/>
                <w:szCs w:val="20"/>
              </w:rPr>
            </w:pPr>
            <w:r w:rsidRPr="00080B18">
              <w:rPr>
                <w:rFonts w:ascii="Calibri" w:hAnsi="Calibri" w:cs="Calibri"/>
                <w:b/>
                <w:bCs/>
                <w:sz w:val="20"/>
                <w:szCs w:val="20"/>
              </w:rPr>
              <w:t>Št.</w:t>
            </w:r>
          </w:p>
        </w:tc>
        <w:tc>
          <w:tcPr>
            <w:tcW w:w="2084" w:type="dxa"/>
            <w:shd w:val="pct10" w:color="auto" w:fill="auto"/>
          </w:tcPr>
          <w:p w:rsidR="00275887" w:rsidRPr="00080B18" w:rsidRDefault="00275887" w:rsidP="00912364">
            <w:pPr>
              <w:rPr>
                <w:rFonts w:ascii="Calibri" w:hAnsi="Calibri" w:cs="Calibri"/>
                <w:b/>
                <w:bCs/>
                <w:sz w:val="20"/>
                <w:szCs w:val="20"/>
              </w:rPr>
            </w:pPr>
            <w:r w:rsidRPr="00080B18">
              <w:rPr>
                <w:rFonts w:ascii="Calibri" w:hAnsi="Calibri" w:cs="Calibri"/>
                <w:b/>
                <w:bCs/>
                <w:sz w:val="20"/>
                <w:szCs w:val="20"/>
              </w:rPr>
              <w:t>Tema</w:t>
            </w:r>
          </w:p>
        </w:tc>
        <w:tc>
          <w:tcPr>
            <w:tcW w:w="7413" w:type="dxa"/>
            <w:shd w:val="pct10" w:color="auto" w:fill="auto"/>
          </w:tcPr>
          <w:p w:rsidR="00275887" w:rsidRPr="00080B18" w:rsidRDefault="00275887" w:rsidP="00912364">
            <w:pPr>
              <w:rPr>
                <w:rFonts w:ascii="Calibri" w:hAnsi="Calibri" w:cs="Calibri"/>
                <w:b/>
                <w:bCs/>
                <w:sz w:val="20"/>
                <w:szCs w:val="20"/>
              </w:rPr>
            </w:pPr>
            <w:r w:rsidRPr="00080B18">
              <w:rPr>
                <w:rFonts w:ascii="Calibri" w:hAnsi="Calibri" w:cs="Calibri"/>
                <w:b/>
                <w:bCs/>
                <w:sz w:val="20"/>
                <w:szCs w:val="20"/>
              </w:rPr>
              <w:t>Snov</w:t>
            </w:r>
          </w:p>
        </w:tc>
      </w:tr>
      <w:tr w:rsidR="00275887" w:rsidRPr="00E15013">
        <w:tc>
          <w:tcPr>
            <w:tcW w:w="434" w:type="dxa"/>
          </w:tcPr>
          <w:p w:rsidR="00275887" w:rsidRPr="00080B18" w:rsidRDefault="00275887" w:rsidP="00912364">
            <w:pPr>
              <w:rPr>
                <w:rFonts w:ascii="Calibri" w:hAnsi="Calibri" w:cs="Calibri"/>
                <w:sz w:val="20"/>
                <w:szCs w:val="20"/>
              </w:rPr>
            </w:pPr>
            <w:r w:rsidRPr="00080B18">
              <w:rPr>
                <w:rFonts w:ascii="Calibri" w:hAnsi="Calibri" w:cs="Calibri"/>
                <w:sz w:val="20"/>
                <w:szCs w:val="20"/>
              </w:rPr>
              <w:t>1</w:t>
            </w:r>
          </w:p>
        </w:tc>
        <w:tc>
          <w:tcPr>
            <w:tcW w:w="2084" w:type="dxa"/>
          </w:tcPr>
          <w:p w:rsidR="00275887" w:rsidRPr="00080B18" w:rsidRDefault="00275887" w:rsidP="00912364">
            <w:pPr>
              <w:rPr>
                <w:rFonts w:ascii="Calibri" w:hAnsi="Calibri" w:cs="Calibri"/>
                <w:b/>
                <w:bCs/>
                <w:sz w:val="20"/>
                <w:szCs w:val="20"/>
              </w:rPr>
            </w:pPr>
            <w:r w:rsidRPr="00080B18">
              <w:rPr>
                <w:rFonts w:ascii="Calibri" w:hAnsi="Calibri" w:cs="Calibri"/>
                <w:b/>
                <w:bCs/>
                <w:sz w:val="20"/>
                <w:szCs w:val="20"/>
              </w:rPr>
              <w:t>Drži – ne drži</w:t>
            </w:r>
          </w:p>
        </w:tc>
        <w:tc>
          <w:tcPr>
            <w:tcW w:w="7413" w:type="dxa"/>
          </w:tcPr>
          <w:p w:rsidR="00275887" w:rsidRPr="00080B18" w:rsidRDefault="00275887" w:rsidP="008557EE">
            <w:pPr>
              <w:rPr>
                <w:rFonts w:ascii="Calibri" w:hAnsi="Calibri" w:cs="Calibri"/>
                <w:sz w:val="20"/>
                <w:szCs w:val="20"/>
              </w:rPr>
            </w:pPr>
            <w:r w:rsidRPr="00080B18">
              <w:rPr>
                <w:rFonts w:ascii="Calibri" w:hAnsi="Calibri" w:cs="Calibri"/>
                <w:sz w:val="20"/>
                <w:szCs w:val="20"/>
              </w:rPr>
              <w:t>Preventivna zlata značka</w:t>
            </w:r>
          </w:p>
        </w:tc>
      </w:tr>
      <w:tr w:rsidR="00275887" w:rsidRPr="00E15013">
        <w:tc>
          <w:tcPr>
            <w:tcW w:w="434" w:type="dxa"/>
          </w:tcPr>
          <w:p w:rsidR="00275887" w:rsidRPr="00080B18" w:rsidRDefault="00275887" w:rsidP="00912364">
            <w:pPr>
              <w:rPr>
                <w:rFonts w:ascii="Calibri" w:hAnsi="Calibri" w:cs="Calibri"/>
                <w:sz w:val="20"/>
                <w:szCs w:val="20"/>
              </w:rPr>
            </w:pPr>
            <w:r w:rsidRPr="00080B18">
              <w:rPr>
                <w:rFonts w:ascii="Calibri" w:hAnsi="Calibri" w:cs="Calibri"/>
                <w:sz w:val="20"/>
                <w:szCs w:val="20"/>
              </w:rPr>
              <w:t>2</w:t>
            </w:r>
          </w:p>
        </w:tc>
        <w:tc>
          <w:tcPr>
            <w:tcW w:w="2084" w:type="dxa"/>
          </w:tcPr>
          <w:p w:rsidR="00275887" w:rsidRPr="00080B18" w:rsidRDefault="00275887" w:rsidP="00912364">
            <w:pPr>
              <w:rPr>
                <w:rFonts w:ascii="Calibri" w:hAnsi="Calibri" w:cs="Calibri"/>
                <w:b/>
                <w:bCs/>
                <w:sz w:val="20"/>
                <w:szCs w:val="20"/>
              </w:rPr>
            </w:pPr>
            <w:r w:rsidRPr="00080B18">
              <w:rPr>
                <w:rFonts w:ascii="Calibri" w:hAnsi="Calibri" w:cs="Calibri"/>
                <w:b/>
                <w:bCs/>
                <w:sz w:val="20"/>
                <w:szCs w:val="20"/>
              </w:rPr>
              <w:t>Prva pomoč</w:t>
            </w:r>
          </w:p>
        </w:tc>
        <w:tc>
          <w:tcPr>
            <w:tcW w:w="7413" w:type="dxa"/>
          </w:tcPr>
          <w:p w:rsidR="00275887" w:rsidRPr="00080B18" w:rsidRDefault="00275887" w:rsidP="00912364">
            <w:pPr>
              <w:rPr>
                <w:rFonts w:ascii="Calibri" w:hAnsi="Calibri" w:cs="Calibri"/>
                <w:sz w:val="20"/>
                <w:szCs w:val="20"/>
              </w:rPr>
            </w:pPr>
            <w:r w:rsidRPr="00080B18">
              <w:rPr>
                <w:rFonts w:ascii="Calibri" w:hAnsi="Calibri" w:cs="Calibri"/>
                <w:sz w:val="20"/>
                <w:szCs w:val="20"/>
              </w:rPr>
              <w:t>Poišči pravilen odgovor</w:t>
            </w:r>
          </w:p>
        </w:tc>
      </w:tr>
      <w:tr w:rsidR="00275887" w:rsidRPr="00E15013">
        <w:tc>
          <w:tcPr>
            <w:tcW w:w="434" w:type="dxa"/>
          </w:tcPr>
          <w:p w:rsidR="00275887" w:rsidRPr="00080B18" w:rsidRDefault="00275887" w:rsidP="00912364">
            <w:pPr>
              <w:rPr>
                <w:rFonts w:ascii="Calibri" w:hAnsi="Calibri" w:cs="Calibri"/>
                <w:sz w:val="20"/>
                <w:szCs w:val="20"/>
              </w:rPr>
            </w:pPr>
            <w:r w:rsidRPr="00080B18">
              <w:rPr>
                <w:rFonts w:ascii="Calibri" w:hAnsi="Calibri" w:cs="Calibri"/>
                <w:sz w:val="20"/>
                <w:szCs w:val="20"/>
              </w:rPr>
              <w:t>3</w:t>
            </w:r>
          </w:p>
        </w:tc>
        <w:tc>
          <w:tcPr>
            <w:tcW w:w="2084" w:type="dxa"/>
          </w:tcPr>
          <w:p w:rsidR="00275887" w:rsidRPr="00080B18" w:rsidRDefault="00275887" w:rsidP="00912364">
            <w:pPr>
              <w:rPr>
                <w:rFonts w:ascii="Calibri" w:hAnsi="Calibri" w:cs="Calibri"/>
                <w:b/>
                <w:bCs/>
                <w:sz w:val="20"/>
                <w:szCs w:val="20"/>
              </w:rPr>
            </w:pPr>
            <w:r w:rsidRPr="00080B18">
              <w:rPr>
                <w:rFonts w:ascii="Calibri" w:hAnsi="Calibri" w:cs="Calibri"/>
                <w:b/>
                <w:bCs/>
                <w:sz w:val="20"/>
                <w:szCs w:val="20"/>
              </w:rPr>
              <w:t>Požarna preventiva</w:t>
            </w:r>
          </w:p>
        </w:tc>
        <w:tc>
          <w:tcPr>
            <w:tcW w:w="7413" w:type="dxa"/>
          </w:tcPr>
          <w:p w:rsidR="00275887" w:rsidRPr="00080B18" w:rsidRDefault="00275887" w:rsidP="006C1B77">
            <w:pPr>
              <w:rPr>
                <w:rFonts w:ascii="Calibri" w:hAnsi="Calibri" w:cs="Calibri"/>
                <w:sz w:val="20"/>
                <w:szCs w:val="20"/>
              </w:rPr>
            </w:pPr>
            <w:r w:rsidRPr="00080B18">
              <w:rPr>
                <w:rFonts w:ascii="Calibri" w:hAnsi="Calibri" w:cs="Calibri"/>
                <w:sz w:val="20"/>
                <w:szCs w:val="20"/>
              </w:rPr>
              <w:t>- Preventivna zlata značka</w:t>
            </w:r>
            <w:r w:rsidRPr="00080B18">
              <w:rPr>
                <w:rFonts w:ascii="Calibri" w:hAnsi="Calibri" w:cs="Calibri"/>
                <w:sz w:val="20"/>
                <w:szCs w:val="20"/>
              </w:rPr>
              <w:br/>
              <w:t>- Čini, funkcijske oznake in specialnosti gasilcev</w:t>
            </w:r>
          </w:p>
          <w:p w:rsidR="00275887" w:rsidRPr="00080B18" w:rsidRDefault="00275887" w:rsidP="006C1B77">
            <w:pPr>
              <w:rPr>
                <w:rFonts w:ascii="Calibri" w:hAnsi="Calibri" w:cs="Calibri"/>
                <w:sz w:val="20"/>
                <w:szCs w:val="20"/>
              </w:rPr>
            </w:pPr>
            <w:r w:rsidRPr="00080B18">
              <w:rPr>
                <w:rFonts w:ascii="Calibri" w:hAnsi="Calibri" w:cs="Calibri"/>
                <w:sz w:val="20"/>
                <w:szCs w:val="20"/>
              </w:rPr>
              <w:t>- Izbor vprašanj iz zgodovine gasilstva</w:t>
            </w:r>
          </w:p>
        </w:tc>
      </w:tr>
      <w:tr w:rsidR="00275887" w:rsidRPr="00E15013">
        <w:tc>
          <w:tcPr>
            <w:tcW w:w="434" w:type="dxa"/>
          </w:tcPr>
          <w:p w:rsidR="00275887" w:rsidRPr="00080B18" w:rsidRDefault="00275887" w:rsidP="00912364">
            <w:pPr>
              <w:rPr>
                <w:rFonts w:ascii="Calibri" w:hAnsi="Calibri" w:cs="Calibri"/>
                <w:sz w:val="20"/>
                <w:szCs w:val="20"/>
              </w:rPr>
            </w:pPr>
            <w:r w:rsidRPr="00080B18">
              <w:rPr>
                <w:rFonts w:ascii="Calibri" w:hAnsi="Calibri" w:cs="Calibri"/>
                <w:sz w:val="20"/>
                <w:szCs w:val="20"/>
              </w:rPr>
              <w:t>4</w:t>
            </w:r>
          </w:p>
        </w:tc>
        <w:tc>
          <w:tcPr>
            <w:tcW w:w="2084" w:type="dxa"/>
          </w:tcPr>
          <w:p w:rsidR="00275887" w:rsidRPr="00080B18" w:rsidRDefault="00275887" w:rsidP="00912364">
            <w:pPr>
              <w:rPr>
                <w:rFonts w:ascii="Calibri" w:hAnsi="Calibri" w:cs="Calibri"/>
                <w:b/>
                <w:bCs/>
                <w:sz w:val="20"/>
                <w:szCs w:val="20"/>
              </w:rPr>
            </w:pPr>
            <w:r w:rsidRPr="00080B18">
              <w:rPr>
                <w:rFonts w:ascii="Calibri" w:hAnsi="Calibri" w:cs="Calibri"/>
                <w:b/>
                <w:bCs/>
                <w:sz w:val="20"/>
                <w:szCs w:val="20"/>
              </w:rPr>
              <w:t>Gasilska znanja od 5 proti 0</w:t>
            </w:r>
          </w:p>
        </w:tc>
        <w:tc>
          <w:tcPr>
            <w:tcW w:w="7413" w:type="dxa"/>
          </w:tcPr>
          <w:p w:rsidR="00275887" w:rsidRPr="00080B18" w:rsidRDefault="00275887" w:rsidP="00912364">
            <w:pPr>
              <w:rPr>
                <w:rFonts w:ascii="Calibri" w:hAnsi="Calibri" w:cs="Calibri"/>
                <w:sz w:val="20"/>
                <w:szCs w:val="20"/>
              </w:rPr>
            </w:pPr>
            <w:r w:rsidRPr="00080B18">
              <w:rPr>
                <w:rFonts w:ascii="Calibri" w:hAnsi="Calibri" w:cs="Calibri"/>
                <w:sz w:val="20"/>
                <w:szCs w:val="20"/>
              </w:rPr>
              <w:t>1. TEMA: Vse gasilske tekmovalne discipline za člane</w:t>
            </w:r>
            <w:r w:rsidRPr="00080B18">
              <w:rPr>
                <w:rFonts w:ascii="Calibri" w:hAnsi="Calibri" w:cs="Calibri"/>
                <w:sz w:val="20"/>
                <w:szCs w:val="20"/>
              </w:rPr>
              <w:br/>
              <w:t>2. TEMA: Splošno – predmeti, orodja in pojmi v gasilstvu, vozila in oprema</w:t>
            </w:r>
          </w:p>
        </w:tc>
      </w:tr>
      <w:tr w:rsidR="00275887" w:rsidRPr="00E15013">
        <w:tc>
          <w:tcPr>
            <w:tcW w:w="434" w:type="dxa"/>
          </w:tcPr>
          <w:p w:rsidR="00275887" w:rsidRPr="00080B18" w:rsidRDefault="00275887" w:rsidP="00912364">
            <w:pPr>
              <w:rPr>
                <w:rFonts w:ascii="Calibri" w:hAnsi="Calibri" w:cs="Calibri"/>
                <w:sz w:val="20"/>
                <w:szCs w:val="20"/>
              </w:rPr>
            </w:pPr>
            <w:r w:rsidRPr="00080B18">
              <w:rPr>
                <w:rFonts w:ascii="Calibri" w:hAnsi="Calibri" w:cs="Calibri"/>
                <w:sz w:val="20"/>
                <w:szCs w:val="20"/>
              </w:rPr>
              <w:t>5</w:t>
            </w:r>
          </w:p>
        </w:tc>
        <w:tc>
          <w:tcPr>
            <w:tcW w:w="2084" w:type="dxa"/>
          </w:tcPr>
          <w:p w:rsidR="00275887" w:rsidRPr="00080B18" w:rsidRDefault="00275887" w:rsidP="00912364">
            <w:pPr>
              <w:rPr>
                <w:rFonts w:ascii="Calibri" w:hAnsi="Calibri" w:cs="Calibri"/>
                <w:b/>
                <w:bCs/>
                <w:sz w:val="20"/>
                <w:szCs w:val="20"/>
              </w:rPr>
            </w:pPr>
            <w:r w:rsidRPr="00080B18">
              <w:rPr>
                <w:rFonts w:ascii="Calibri" w:hAnsi="Calibri" w:cs="Calibri"/>
                <w:b/>
                <w:bCs/>
                <w:sz w:val="20"/>
                <w:szCs w:val="20"/>
              </w:rPr>
              <w:t>Štafetno vezanje vozlov</w:t>
            </w:r>
          </w:p>
        </w:tc>
        <w:tc>
          <w:tcPr>
            <w:tcW w:w="7413" w:type="dxa"/>
          </w:tcPr>
          <w:p w:rsidR="00275887" w:rsidRPr="00080B18" w:rsidRDefault="00275887" w:rsidP="00912364">
            <w:pPr>
              <w:rPr>
                <w:rFonts w:ascii="Calibri" w:hAnsi="Calibri" w:cs="Calibri"/>
                <w:sz w:val="20"/>
                <w:szCs w:val="20"/>
              </w:rPr>
            </w:pPr>
            <w:r w:rsidRPr="00080B18">
              <w:rPr>
                <w:rFonts w:ascii="Calibri" w:hAnsi="Calibri" w:cs="Calibri"/>
                <w:sz w:val="20"/>
                <w:szCs w:val="20"/>
              </w:rPr>
              <w:t>Navezava za dvig sekirice, cevi z ročnikom brez pipe in cevi z ročnikom s pipo</w:t>
            </w:r>
          </w:p>
        </w:tc>
      </w:tr>
      <w:tr w:rsidR="00275887" w:rsidRPr="00E15013">
        <w:tc>
          <w:tcPr>
            <w:tcW w:w="434" w:type="dxa"/>
          </w:tcPr>
          <w:p w:rsidR="00275887" w:rsidRPr="00080B18" w:rsidRDefault="00275887" w:rsidP="00912364">
            <w:pPr>
              <w:rPr>
                <w:rFonts w:ascii="Calibri" w:hAnsi="Calibri" w:cs="Calibri"/>
                <w:sz w:val="20"/>
                <w:szCs w:val="20"/>
              </w:rPr>
            </w:pPr>
            <w:r w:rsidRPr="00080B18">
              <w:rPr>
                <w:rFonts w:ascii="Calibri" w:hAnsi="Calibri" w:cs="Calibri"/>
                <w:sz w:val="20"/>
                <w:szCs w:val="20"/>
              </w:rPr>
              <w:t>6</w:t>
            </w:r>
          </w:p>
        </w:tc>
        <w:tc>
          <w:tcPr>
            <w:tcW w:w="2084" w:type="dxa"/>
          </w:tcPr>
          <w:p w:rsidR="00275887" w:rsidRPr="00080B18" w:rsidRDefault="00275887" w:rsidP="00912364">
            <w:pPr>
              <w:rPr>
                <w:rFonts w:ascii="Calibri" w:hAnsi="Calibri" w:cs="Calibri"/>
                <w:b/>
                <w:bCs/>
                <w:sz w:val="20"/>
                <w:szCs w:val="20"/>
              </w:rPr>
            </w:pPr>
            <w:r w:rsidRPr="00080B18">
              <w:rPr>
                <w:rFonts w:ascii="Calibri" w:hAnsi="Calibri" w:cs="Calibri"/>
                <w:b/>
                <w:bCs/>
                <w:sz w:val="20"/>
                <w:szCs w:val="20"/>
              </w:rPr>
              <w:t>Spoznavanje gasilskega orodja</w:t>
            </w:r>
          </w:p>
        </w:tc>
        <w:tc>
          <w:tcPr>
            <w:tcW w:w="7413" w:type="dxa"/>
          </w:tcPr>
          <w:p w:rsidR="00275887" w:rsidRPr="00080B18" w:rsidRDefault="00275887" w:rsidP="00912364">
            <w:pPr>
              <w:rPr>
                <w:rFonts w:ascii="Calibri" w:hAnsi="Calibri" w:cs="Calibri"/>
                <w:sz w:val="20"/>
                <w:szCs w:val="20"/>
              </w:rPr>
            </w:pPr>
            <w:r w:rsidRPr="00080B18">
              <w:rPr>
                <w:rFonts w:ascii="Calibri" w:hAnsi="Calibri" w:cs="Calibri"/>
                <w:sz w:val="20"/>
                <w:szCs w:val="20"/>
              </w:rPr>
              <w:t xml:space="preserve">Spajanje cevi na </w:t>
            </w:r>
            <w:proofErr w:type="spellStart"/>
            <w:r w:rsidRPr="00080B18">
              <w:rPr>
                <w:rFonts w:ascii="Calibri" w:hAnsi="Calibri" w:cs="Calibri"/>
                <w:sz w:val="20"/>
                <w:szCs w:val="20"/>
              </w:rPr>
              <w:t>trojak</w:t>
            </w:r>
            <w:proofErr w:type="spellEnd"/>
          </w:p>
        </w:tc>
      </w:tr>
    </w:tbl>
    <w:p w:rsidR="00275887" w:rsidRPr="00E15013" w:rsidRDefault="00275887" w:rsidP="00E15013">
      <w:pPr>
        <w:rPr>
          <w:rFonts w:ascii="Calibri" w:hAnsi="Calibri" w:cs="Calibri"/>
        </w:rPr>
      </w:pPr>
    </w:p>
    <w:p w:rsidR="00284C7E" w:rsidRDefault="00284C7E" w:rsidP="000D6DBD">
      <w:pPr>
        <w:rPr>
          <w:rFonts w:ascii="Calibri" w:hAnsi="Calibri" w:cs="Calibri"/>
          <w:b/>
          <w:bCs/>
          <w:u w:val="single"/>
        </w:rPr>
      </w:pPr>
    </w:p>
    <w:p w:rsidR="00275887" w:rsidRPr="00E15013" w:rsidRDefault="00275887" w:rsidP="000D6DBD">
      <w:pPr>
        <w:rPr>
          <w:rFonts w:ascii="Calibri" w:hAnsi="Calibri" w:cs="Calibri"/>
          <w:b/>
          <w:bCs/>
          <w:u w:val="single"/>
        </w:rPr>
      </w:pPr>
      <w:r w:rsidRPr="00E15013">
        <w:rPr>
          <w:rFonts w:ascii="Calibri" w:hAnsi="Calibri" w:cs="Calibri"/>
          <w:b/>
          <w:bCs/>
          <w:u w:val="single"/>
        </w:rPr>
        <w:t>LITERATURA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0A0" w:firstRow="1" w:lastRow="0" w:firstColumn="1" w:lastColumn="0" w:noHBand="0" w:noVBand="0"/>
      </w:tblPr>
      <w:tblGrid>
        <w:gridCol w:w="534"/>
        <w:gridCol w:w="3129"/>
        <w:gridCol w:w="3129"/>
        <w:gridCol w:w="3129"/>
      </w:tblGrid>
      <w:tr w:rsidR="00275887" w:rsidRPr="00D22157">
        <w:tc>
          <w:tcPr>
            <w:tcW w:w="534" w:type="dxa"/>
            <w:shd w:val="pct10" w:color="auto" w:fill="auto"/>
          </w:tcPr>
          <w:p w:rsidR="00275887" w:rsidRPr="00080B18" w:rsidRDefault="00275887" w:rsidP="000D6DBD">
            <w:pPr>
              <w:rPr>
                <w:rFonts w:ascii="Calibri" w:hAnsi="Calibri" w:cs="Calibri"/>
                <w:b/>
                <w:bCs/>
                <w:sz w:val="19"/>
                <w:szCs w:val="19"/>
              </w:rPr>
            </w:pPr>
            <w:r w:rsidRPr="00080B18">
              <w:rPr>
                <w:rFonts w:ascii="Calibri" w:hAnsi="Calibri" w:cs="Calibri"/>
                <w:b/>
                <w:bCs/>
                <w:sz w:val="19"/>
                <w:szCs w:val="19"/>
              </w:rPr>
              <w:t>Št.</w:t>
            </w:r>
          </w:p>
        </w:tc>
        <w:tc>
          <w:tcPr>
            <w:tcW w:w="3129" w:type="dxa"/>
            <w:shd w:val="pct10" w:color="auto" w:fill="auto"/>
          </w:tcPr>
          <w:p w:rsidR="00275887" w:rsidRPr="00080B18" w:rsidRDefault="00275887" w:rsidP="000D6DBD">
            <w:pPr>
              <w:rPr>
                <w:rFonts w:ascii="Calibri" w:hAnsi="Calibri" w:cs="Calibri"/>
                <w:b/>
                <w:bCs/>
                <w:sz w:val="19"/>
                <w:szCs w:val="19"/>
              </w:rPr>
            </w:pPr>
            <w:r w:rsidRPr="00080B18">
              <w:rPr>
                <w:rFonts w:ascii="Calibri" w:hAnsi="Calibri" w:cs="Calibri"/>
                <w:b/>
                <w:bCs/>
                <w:sz w:val="19"/>
                <w:szCs w:val="19"/>
              </w:rPr>
              <w:t>Pionirji</w:t>
            </w:r>
          </w:p>
        </w:tc>
        <w:tc>
          <w:tcPr>
            <w:tcW w:w="3129" w:type="dxa"/>
            <w:shd w:val="pct10" w:color="auto" w:fill="auto"/>
          </w:tcPr>
          <w:p w:rsidR="00275887" w:rsidRPr="00080B18" w:rsidRDefault="00275887" w:rsidP="000D6DBD">
            <w:pPr>
              <w:rPr>
                <w:rFonts w:ascii="Calibri" w:hAnsi="Calibri" w:cs="Calibri"/>
                <w:b/>
                <w:bCs/>
                <w:sz w:val="19"/>
                <w:szCs w:val="19"/>
              </w:rPr>
            </w:pPr>
            <w:r w:rsidRPr="00080B18">
              <w:rPr>
                <w:rFonts w:ascii="Calibri" w:hAnsi="Calibri" w:cs="Calibri"/>
                <w:b/>
                <w:bCs/>
                <w:sz w:val="19"/>
                <w:szCs w:val="19"/>
              </w:rPr>
              <w:t>Mladinci</w:t>
            </w:r>
          </w:p>
        </w:tc>
        <w:tc>
          <w:tcPr>
            <w:tcW w:w="3129" w:type="dxa"/>
            <w:shd w:val="pct10" w:color="auto" w:fill="auto"/>
          </w:tcPr>
          <w:p w:rsidR="00275887" w:rsidRPr="00080B18" w:rsidRDefault="00275887" w:rsidP="000D6DBD">
            <w:pPr>
              <w:rPr>
                <w:rFonts w:ascii="Calibri" w:hAnsi="Calibri" w:cs="Calibri"/>
                <w:b/>
                <w:bCs/>
                <w:sz w:val="19"/>
                <w:szCs w:val="19"/>
              </w:rPr>
            </w:pPr>
            <w:r w:rsidRPr="00080B18">
              <w:rPr>
                <w:rFonts w:ascii="Calibri" w:hAnsi="Calibri" w:cs="Calibri"/>
                <w:b/>
                <w:bCs/>
                <w:sz w:val="19"/>
                <w:szCs w:val="19"/>
              </w:rPr>
              <w:t>Gasilci pripravniki</w:t>
            </w:r>
          </w:p>
        </w:tc>
      </w:tr>
      <w:tr w:rsidR="00275887" w:rsidRPr="00D22157">
        <w:tc>
          <w:tcPr>
            <w:tcW w:w="534" w:type="dxa"/>
          </w:tcPr>
          <w:p w:rsidR="00275887" w:rsidRPr="00080B18" w:rsidRDefault="00275887" w:rsidP="000D6DBD">
            <w:pPr>
              <w:rPr>
                <w:rFonts w:ascii="Calibri" w:hAnsi="Calibri" w:cs="Calibri"/>
                <w:b/>
                <w:bCs/>
                <w:sz w:val="19"/>
                <w:szCs w:val="19"/>
              </w:rPr>
            </w:pPr>
            <w:r w:rsidRPr="00080B18">
              <w:rPr>
                <w:rFonts w:ascii="Calibri" w:hAnsi="Calibri" w:cs="Calibri"/>
                <w:b/>
                <w:bCs/>
                <w:sz w:val="19"/>
                <w:szCs w:val="19"/>
              </w:rPr>
              <w:t>1</w:t>
            </w:r>
          </w:p>
        </w:tc>
        <w:tc>
          <w:tcPr>
            <w:tcW w:w="3129" w:type="dxa"/>
          </w:tcPr>
          <w:p w:rsidR="00275887" w:rsidRPr="00080B18" w:rsidRDefault="00275887" w:rsidP="000D6DBD">
            <w:pPr>
              <w:rPr>
                <w:rFonts w:ascii="Calibri" w:hAnsi="Calibri" w:cs="Calibri"/>
                <w:sz w:val="19"/>
                <w:szCs w:val="19"/>
              </w:rPr>
            </w:pPr>
            <w:r w:rsidRPr="00080B18">
              <w:rPr>
                <w:rFonts w:ascii="Calibri" w:hAnsi="Calibri" w:cs="Calibri"/>
                <w:sz w:val="19"/>
                <w:szCs w:val="19"/>
              </w:rPr>
              <w:t xml:space="preserve">Na spletu: GZS – </w:t>
            </w:r>
            <w:proofErr w:type="spellStart"/>
            <w:r w:rsidRPr="00080B18">
              <w:rPr>
                <w:rFonts w:ascii="Calibri" w:hAnsi="Calibri" w:cs="Calibri"/>
                <w:sz w:val="19"/>
                <w:szCs w:val="19"/>
              </w:rPr>
              <w:t>Operativa</w:t>
            </w:r>
            <w:proofErr w:type="spellEnd"/>
            <w:r w:rsidRPr="00080B18">
              <w:rPr>
                <w:rFonts w:ascii="Calibri" w:hAnsi="Calibri" w:cs="Calibri"/>
                <w:sz w:val="19"/>
                <w:szCs w:val="19"/>
              </w:rPr>
              <w:t xml:space="preserve"> – Mladina - Kviz</w:t>
            </w:r>
          </w:p>
        </w:tc>
        <w:tc>
          <w:tcPr>
            <w:tcW w:w="3129" w:type="dxa"/>
          </w:tcPr>
          <w:p w:rsidR="00275887" w:rsidRPr="00080B18" w:rsidRDefault="00275887" w:rsidP="000D6DBD">
            <w:pPr>
              <w:rPr>
                <w:rFonts w:ascii="Calibri" w:hAnsi="Calibri" w:cs="Calibri"/>
                <w:sz w:val="19"/>
                <w:szCs w:val="19"/>
              </w:rPr>
            </w:pPr>
            <w:r w:rsidRPr="00080B18">
              <w:rPr>
                <w:rFonts w:ascii="Calibri" w:hAnsi="Calibri" w:cs="Calibri"/>
                <w:sz w:val="19"/>
                <w:szCs w:val="19"/>
              </w:rPr>
              <w:t xml:space="preserve">Na spletu: GZS – </w:t>
            </w:r>
            <w:proofErr w:type="spellStart"/>
            <w:r w:rsidRPr="00080B18">
              <w:rPr>
                <w:rFonts w:ascii="Calibri" w:hAnsi="Calibri" w:cs="Calibri"/>
                <w:sz w:val="19"/>
                <w:szCs w:val="19"/>
              </w:rPr>
              <w:t>Operativa</w:t>
            </w:r>
            <w:proofErr w:type="spellEnd"/>
            <w:r w:rsidRPr="00080B18">
              <w:rPr>
                <w:rFonts w:ascii="Calibri" w:hAnsi="Calibri" w:cs="Calibri"/>
                <w:sz w:val="19"/>
                <w:szCs w:val="19"/>
              </w:rPr>
              <w:t xml:space="preserve"> – Mladina - Kviz</w:t>
            </w:r>
          </w:p>
        </w:tc>
        <w:tc>
          <w:tcPr>
            <w:tcW w:w="3129" w:type="dxa"/>
          </w:tcPr>
          <w:p w:rsidR="00275887" w:rsidRPr="00080B18" w:rsidRDefault="00275887" w:rsidP="000D6DBD">
            <w:pPr>
              <w:rPr>
                <w:rFonts w:ascii="Calibri" w:hAnsi="Calibri" w:cs="Calibri"/>
                <w:sz w:val="19"/>
                <w:szCs w:val="19"/>
              </w:rPr>
            </w:pPr>
            <w:r w:rsidRPr="00080B18">
              <w:rPr>
                <w:rFonts w:ascii="Calibri" w:hAnsi="Calibri" w:cs="Calibri"/>
                <w:sz w:val="19"/>
                <w:szCs w:val="19"/>
              </w:rPr>
              <w:t xml:space="preserve">Na spletu: GZS – </w:t>
            </w:r>
            <w:proofErr w:type="spellStart"/>
            <w:r w:rsidRPr="00080B18">
              <w:rPr>
                <w:rFonts w:ascii="Calibri" w:hAnsi="Calibri" w:cs="Calibri"/>
                <w:sz w:val="19"/>
                <w:szCs w:val="19"/>
              </w:rPr>
              <w:t>Operativa</w:t>
            </w:r>
            <w:proofErr w:type="spellEnd"/>
            <w:r w:rsidRPr="00080B18">
              <w:rPr>
                <w:rFonts w:ascii="Calibri" w:hAnsi="Calibri" w:cs="Calibri"/>
                <w:sz w:val="19"/>
                <w:szCs w:val="19"/>
              </w:rPr>
              <w:t xml:space="preserve"> – Mladina - Kviz</w:t>
            </w:r>
          </w:p>
        </w:tc>
      </w:tr>
      <w:tr w:rsidR="00275887" w:rsidRPr="00D22157">
        <w:tc>
          <w:tcPr>
            <w:tcW w:w="534" w:type="dxa"/>
          </w:tcPr>
          <w:p w:rsidR="00275887" w:rsidRPr="00080B18" w:rsidRDefault="00275887" w:rsidP="000D6DBD">
            <w:pPr>
              <w:rPr>
                <w:rFonts w:ascii="Calibri" w:hAnsi="Calibri" w:cs="Calibri"/>
                <w:b/>
                <w:bCs/>
                <w:sz w:val="19"/>
                <w:szCs w:val="19"/>
              </w:rPr>
            </w:pPr>
            <w:r w:rsidRPr="00080B18">
              <w:rPr>
                <w:rFonts w:ascii="Calibri" w:hAnsi="Calibri" w:cs="Calibri"/>
                <w:b/>
                <w:bCs/>
                <w:sz w:val="19"/>
                <w:szCs w:val="19"/>
              </w:rPr>
              <w:t>2</w:t>
            </w:r>
          </w:p>
        </w:tc>
        <w:tc>
          <w:tcPr>
            <w:tcW w:w="3129" w:type="dxa"/>
          </w:tcPr>
          <w:p w:rsidR="00275887" w:rsidRPr="00080B18" w:rsidRDefault="00275887" w:rsidP="0045141A">
            <w:pPr>
              <w:rPr>
                <w:rFonts w:ascii="Calibri" w:hAnsi="Calibri" w:cs="Calibri"/>
                <w:sz w:val="19"/>
                <w:szCs w:val="19"/>
              </w:rPr>
            </w:pPr>
            <w:r w:rsidRPr="00080B18">
              <w:rPr>
                <w:rFonts w:ascii="Calibri" w:hAnsi="Calibri" w:cs="Calibri"/>
                <w:sz w:val="19"/>
                <w:szCs w:val="19"/>
              </w:rPr>
              <w:t xml:space="preserve">Na spletu: GZS – </w:t>
            </w:r>
            <w:proofErr w:type="spellStart"/>
            <w:r w:rsidRPr="00080B18">
              <w:rPr>
                <w:rFonts w:ascii="Calibri" w:hAnsi="Calibri" w:cs="Calibri"/>
                <w:sz w:val="19"/>
                <w:szCs w:val="19"/>
              </w:rPr>
              <w:t>Operativa</w:t>
            </w:r>
            <w:proofErr w:type="spellEnd"/>
            <w:r w:rsidRPr="00080B18">
              <w:rPr>
                <w:rFonts w:ascii="Calibri" w:hAnsi="Calibri" w:cs="Calibri"/>
                <w:sz w:val="19"/>
                <w:szCs w:val="19"/>
              </w:rPr>
              <w:t xml:space="preserve"> – Mladina - Kviz</w:t>
            </w:r>
          </w:p>
        </w:tc>
        <w:tc>
          <w:tcPr>
            <w:tcW w:w="3129" w:type="dxa"/>
          </w:tcPr>
          <w:p w:rsidR="00275887" w:rsidRPr="00080B18" w:rsidRDefault="00275887" w:rsidP="0045141A">
            <w:pPr>
              <w:rPr>
                <w:rFonts w:ascii="Calibri" w:hAnsi="Calibri" w:cs="Calibri"/>
                <w:sz w:val="19"/>
                <w:szCs w:val="19"/>
              </w:rPr>
            </w:pPr>
            <w:r w:rsidRPr="00080B18">
              <w:rPr>
                <w:rFonts w:ascii="Calibri" w:hAnsi="Calibri" w:cs="Calibri"/>
                <w:sz w:val="19"/>
                <w:szCs w:val="19"/>
              </w:rPr>
              <w:t>Priročnik za delo z gasilsko mladino 2011, GZS, stran 99 - 143</w:t>
            </w:r>
          </w:p>
        </w:tc>
        <w:tc>
          <w:tcPr>
            <w:tcW w:w="3129" w:type="dxa"/>
          </w:tcPr>
          <w:p w:rsidR="00275887" w:rsidRPr="00080B18" w:rsidRDefault="00275887" w:rsidP="0045141A">
            <w:pPr>
              <w:rPr>
                <w:rFonts w:ascii="Calibri" w:hAnsi="Calibri" w:cs="Calibri"/>
                <w:sz w:val="19"/>
                <w:szCs w:val="19"/>
              </w:rPr>
            </w:pPr>
            <w:r w:rsidRPr="00080B18">
              <w:rPr>
                <w:rFonts w:ascii="Calibri" w:hAnsi="Calibri" w:cs="Calibri"/>
                <w:sz w:val="19"/>
                <w:szCs w:val="19"/>
              </w:rPr>
              <w:t>Priročnik za delo z gasilsko mladino 2011, GZS, stran 99 - 143</w:t>
            </w:r>
          </w:p>
        </w:tc>
      </w:tr>
      <w:tr w:rsidR="00275887" w:rsidRPr="00D22157">
        <w:tc>
          <w:tcPr>
            <w:tcW w:w="534" w:type="dxa"/>
          </w:tcPr>
          <w:p w:rsidR="00275887" w:rsidRPr="00080B18" w:rsidRDefault="00275887" w:rsidP="00B9117D">
            <w:pPr>
              <w:rPr>
                <w:rFonts w:ascii="Calibri" w:hAnsi="Calibri" w:cs="Calibri"/>
                <w:b/>
                <w:bCs/>
                <w:sz w:val="19"/>
                <w:szCs w:val="19"/>
              </w:rPr>
            </w:pPr>
            <w:r w:rsidRPr="00080B18">
              <w:rPr>
                <w:rFonts w:ascii="Calibri" w:hAnsi="Calibri" w:cs="Calibri"/>
                <w:b/>
                <w:bCs/>
                <w:sz w:val="19"/>
                <w:szCs w:val="19"/>
              </w:rPr>
              <w:t>3</w:t>
            </w:r>
          </w:p>
        </w:tc>
        <w:tc>
          <w:tcPr>
            <w:tcW w:w="9387" w:type="dxa"/>
            <w:gridSpan w:val="3"/>
          </w:tcPr>
          <w:p w:rsidR="00275887" w:rsidRPr="00080B18" w:rsidRDefault="00275887" w:rsidP="00080B18">
            <w:pPr>
              <w:jc w:val="center"/>
              <w:rPr>
                <w:rFonts w:ascii="Calibri" w:hAnsi="Calibri" w:cs="Calibri"/>
                <w:sz w:val="19"/>
                <w:szCs w:val="19"/>
              </w:rPr>
            </w:pPr>
            <w:r w:rsidRPr="00080B18">
              <w:rPr>
                <w:rFonts w:ascii="Calibri" w:hAnsi="Calibri" w:cs="Calibri"/>
                <w:sz w:val="19"/>
                <w:szCs w:val="19"/>
              </w:rPr>
              <w:t xml:space="preserve">Na spletu: GZS – </w:t>
            </w:r>
            <w:proofErr w:type="spellStart"/>
            <w:r w:rsidRPr="00080B18">
              <w:rPr>
                <w:rFonts w:ascii="Calibri" w:hAnsi="Calibri" w:cs="Calibri"/>
                <w:sz w:val="19"/>
                <w:szCs w:val="19"/>
              </w:rPr>
              <w:t>Operativa</w:t>
            </w:r>
            <w:proofErr w:type="spellEnd"/>
            <w:r w:rsidRPr="00080B18">
              <w:rPr>
                <w:rFonts w:ascii="Calibri" w:hAnsi="Calibri" w:cs="Calibri"/>
                <w:sz w:val="19"/>
                <w:szCs w:val="19"/>
              </w:rPr>
              <w:t xml:space="preserve"> – Mladina – Kviz(</w:t>
            </w:r>
            <w:hyperlink r:id="rId9" w:history="1">
              <w:r w:rsidRPr="00080B18">
                <w:rPr>
                  <w:rStyle w:val="Hyperlink"/>
                  <w:rFonts w:ascii="Calibri" w:hAnsi="Calibri" w:cs="Calibri"/>
                  <w:sz w:val="19"/>
                  <w:szCs w:val="19"/>
                </w:rPr>
                <w:t>http://www.gasilec.net/operativa/mladina/kviz</w:t>
              </w:r>
            </w:hyperlink>
            <w:r w:rsidRPr="00080B18">
              <w:rPr>
                <w:rFonts w:ascii="Calibri" w:hAnsi="Calibri" w:cs="Calibri"/>
                <w:sz w:val="19"/>
                <w:szCs w:val="19"/>
              </w:rPr>
              <w:t>)</w:t>
            </w:r>
          </w:p>
        </w:tc>
      </w:tr>
      <w:tr w:rsidR="00275887" w:rsidRPr="00D22157">
        <w:tc>
          <w:tcPr>
            <w:tcW w:w="534" w:type="dxa"/>
            <w:vMerge w:val="restart"/>
            <w:vAlign w:val="center"/>
          </w:tcPr>
          <w:p w:rsidR="00275887" w:rsidRPr="00080B18" w:rsidRDefault="00275887" w:rsidP="00BF393E">
            <w:pPr>
              <w:rPr>
                <w:rFonts w:ascii="Calibri" w:hAnsi="Calibri" w:cs="Calibri"/>
                <w:b/>
                <w:bCs/>
                <w:sz w:val="19"/>
                <w:szCs w:val="19"/>
              </w:rPr>
            </w:pPr>
            <w:r w:rsidRPr="00080B18">
              <w:rPr>
                <w:rFonts w:ascii="Calibri" w:hAnsi="Calibri" w:cs="Calibri"/>
                <w:b/>
                <w:bCs/>
                <w:sz w:val="19"/>
                <w:szCs w:val="19"/>
              </w:rPr>
              <w:t>4</w:t>
            </w:r>
          </w:p>
        </w:tc>
        <w:tc>
          <w:tcPr>
            <w:tcW w:w="3129" w:type="dxa"/>
            <w:tcBorders>
              <w:bottom w:val="dotted" w:sz="4" w:space="0" w:color="auto"/>
            </w:tcBorders>
          </w:tcPr>
          <w:p w:rsidR="00275887" w:rsidRPr="00080B18" w:rsidRDefault="00275887" w:rsidP="00BF393E">
            <w:pPr>
              <w:rPr>
                <w:rFonts w:ascii="Calibri" w:hAnsi="Calibri" w:cs="Calibri"/>
                <w:sz w:val="19"/>
                <w:szCs w:val="19"/>
              </w:rPr>
            </w:pPr>
            <w:r w:rsidRPr="00080B18">
              <w:rPr>
                <w:rFonts w:ascii="Calibri" w:hAnsi="Calibri" w:cs="Calibri"/>
                <w:sz w:val="19"/>
                <w:szCs w:val="19"/>
              </w:rPr>
              <w:t>1. TEMA: GŠTD 2011, stran 35,42,52</w:t>
            </w:r>
          </w:p>
        </w:tc>
        <w:tc>
          <w:tcPr>
            <w:tcW w:w="3129" w:type="dxa"/>
            <w:tcBorders>
              <w:bottom w:val="dotted" w:sz="4" w:space="0" w:color="auto"/>
            </w:tcBorders>
          </w:tcPr>
          <w:p w:rsidR="00275887" w:rsidRPr="00080B18" w:rsidRDefault="00275887" w:rsidP="00D22157">
            <w:pPr>
              <w:rPr>
                <w:rFonts w:ascii="Calibri" w:hAnsi="Calibri" w:cs="Calibri"/>
                <w:sz w:val="19"/>
                <w:szCs w:val="19"/>
              </w:rPr>
            </w:pPr>
            <w:r w:rsidRPr="00080B18">
              <w:rPr>
                <w:rFonts w:ascii="Calibri" w:hAnsi="Calibri" w:cs="Calibri"/>
                <w:sz w:val="19"/>
                <w:szCs w:val="19"/>
              </w:rPr>
              <w:t>1. TEMA: GŠTD 2011, stran 57,83,96</w:t>
            </w:r>
          </w:p>
        </w:tc>
        <w:tc>
          <w:tcPr>
            <w:tcW w:w="3129" w:type="dxa"/>
            <w:tcBorders>
              <w:bottom w:val="dotted" w:sz="4" w:space="0" w:color="auto"/>
            </w:tcBorders>
          </w:tcPr>
          <w:p w:rsidR="00275887" w:rsidRPr="00080B18" w:rsidRDefault="00275887" w:rsidP="00D22157">
            <w:pPr>
              <w:rPr>
                <w:rFonts w:ascii="Calibri" w:hAnsi="Calibri" w:cs="Calibri"/>
                <w:sz w:val="19"/>
                <w:szCs w:val="19"/>
              </w:rPr>
            </w:pPr>
            <w:r w:rsidRPr="00080B18">
              <w:rPr>
                <w:rFonts w:ascii="Calibri" w:hAnsi="Calibri" w:cs="Calibri"/>
                <w:sz w:val="19"/>
                <w:szCs w:val="19"/>
              </w:rPr>
              <w:t>1. TEMA: GŠTD 2011, stran 112,163,174</w:t>
            </w:r>
          </w:p>
        </w:tc>
      </w:tr>
      <w:tr w:rsidR="00275887" w:rsidRPr="00D22157">
        <w:tc>
          <w:tcPr>
            <w:tcW w:w="534" w:type="dxa"/>
            <w:vMerge/>
          </w:tcPr>
          <w:p w:rsidR="00275887" w:rsidRPr="00080B18" w:rsidRDefault="00275887" w:rsidP="00912364">
            <w:pPr>
              <w:rPr>
                <w:rFonts w:ascii="Calibri" w:hAnsi="Calibri" w:cs="Calibri"/>
                <w:b/>
                <w:bCs/>
                <w:sz w:val="19"/>
                <w:szCs w:val="19"/>
              </w:rPr>
            </w:pPr>
          </w:p>
        </w:tc>
        <w:tc>
          <w:tcPr>
            <w:tcW w:w="3129" w:type="dxa"/>
            <w:tcBorders>
              <w:top w:val="dotted" w:sz="4" w:space="0" w:color="auto"/>
            </w:tcBorders>
          </w:tcPr>
          <w:p w:rsidR="00275887" w:rsidRPr="00080B18" w:rsidRDefault="00275887" w:rsidP="007F7B3D">
            <w:pPr>
              <w:rPr>
                <w:rFonts w:ascii="Calibri" w:hAnsi="Calibri" w:cs="Calibri"/>
                <w:sz w:val="19"/>
                <w:szCs w:val="19"/>
              </w:rPr>
            </w:pPr>
            <w:r w:rsidRPr="00080B18">
              <w:rPr>
                <w:rFonts w:ascii="Calibri" w:hAnsi="Calibri" w:cs="Calibri"/>
                <w:sz w:val="19"/>
                <w:szCs w:val="19"/>
              </w:rPr>
              <w:t>2. TEMA: Internet</w:t>
            </w:r>
          </w:p>
        </w:tc>
        <w:tc>
          <w:tcPr>
            <w:tcW w:w="3129" w:type="dxa"/>
            <w:tcBorders>
              <w:top w:val="dotted" w:sz="4" w:space="0" w:color="auto"/>
            </w:tcBorders>
          </w:tcPr>
          <w:p w:rsidR="00275887" w:rsidRPr="00080B18" w:rsidRDefault="00275887" w:rsidP="007F7B3D">
            <w:pPr>
              <w:rPr>
                <w:rFonts w:ascii="Calibri" w:hAnsi="Calibri" w:cs="Calibri"/>
                <w:sz w:val="19"/>
                <w:szCs w:val="19"/>
              </w:rPr>
            </w:pPr>
            <w:r w:rsidRPr="00080B18">
              <w:rPr>
                <w:rFonts w:ascii="Calibri" w:hAnsi="Calibri" w:cs="Calibri"/>
                <w:sz w:val="19"/>
                <w:szCs w:val="19"/>
              </w:rPr>
              <w:t>2. TEMA: Internet</w:t>
            </w:r>
          </w:p>
        </w:tc>
        <w:tc>
          <w:tcPr>
            <w:tcW w:w="3129" w:type="dxa"/>
            <w:tcBorders>
              <w:top w:val="dotted" w:sz="4" w:space="0" w:color="auto"/>
            </w:tcBorders>
          </w:tcPr>
          <w:p w:rsidR="00275887" w:rsidRPr="00080B18" w:rsidRDefault="00275887" w:rsidP="007F7B3D">
            <w:pPr>
              <w:rPr>
                <w:rFonts w:ascii="Calibri" w:hAnsi="Calibri" w:cs="Calibri"/>
                <w:sz w:val="19"/>
                <w:szCs w:val="19"/>
              </w:rPr>
            </w:pPr>
            <w:r w:rsidRPr="00080B18">
              <w:rPr>
                <w:rFonts w:ascii="Calibri" w:hAnsi="Calibri" w:cs="Calibri"/>
                <w:sz w:val="19"/>
                <w:szCs w:val="19"/>
              </w:rPr>
              <w:t>2. TEMA: Internet</w:t>
            </w:r>
          </w:p>
        </w:tc>
      </w:tr>
      <w:tr w:rsidR="00275887" w:rsidRPr="00D22157">
        <w:tc>
          <w:tcPr>
            <w:tcW w:w="534" w:type="dxa"/>
          </w:tcPr>
          <w:p w:rsidR="00275887" w:rsidRPr="00080B18" w:rsidRDefault="00275887" w:rsidP="00912364">
            <w:pPr>
              <w:rPr>
                <w:rFonts w:ascii="Calibri" w:hAnsi="Calibri" w:cs="Calibri"/>
                <w:b/>
                <w:bCs/>
                <w:sz w:val="19"/>
                <w:szCs w:val="19"/>
              </w:rPr>
            </w:pPr>
            <w:r w:rsidRPr="00080B18">
              <w:rPr>
                <w:rFonts w:ascii="Calibri" w:hAnsi="Calibri" w:cs="Calibri"/>
                <w:b/>
                <w:bCs/>
                <w:sz w:val="19"/>
                <w:szCs w:val="19"/>
              </w:rPr>
              <w:t>5</w:t>
            </w:r>
          </w:p>
        </w:tc>
        <w:tc>
          <w:tcPr>
            <w:tcW w:w="9387" w:type="dxa"/>
            <w:gridSpan w:val="3"/>
          </w:tcPr>
          <w:p w:rsidR="00275887" w:rsidRPr="00080B18" w:rsidRDefault="00275887" w:rsidP="00080B18">
            <w:pPr>
              <w:jc w:val="center"/>
              <w:rPr>
                <w:rFonts w:ascii="Calibri" w:hAnsi="Calibri" w:cs="Calibri"/>
                <w:sz w:val="19"/>
                <w:szCs w:val="19"/>
              </w:rPr>
            </w:pPr>
            <w:r w:rsidRPr="00080B18">
              <w:rPr>
                <w:rFonts w:ascii="Calibri" w:hAnsi="Calibri" w:cs="Calibri"/>
                <w:sz w:val="19"/>
                <w:szCs w:val="19"/>
              </w:rPr>
              <w:t>Razlaga v pravilih in točkovanju kviza</w:t>
            </w:r>
          </w:p>
        </w:tc>
      </w:tr>
      <w:tr w:rsidR="00275887" w:rsidRPr="00D22157">
        <w:tc>
          <w:tcPr>
            <w:tcW w:w="534" w:type="dxa"/>
          </w:tcPr>
          <w:p w:rsidR="00275887" w:rsidRPr="00080B18" w:rsidRDefault="00275887" w:rsidP="000D6DBD">
            <w:pPr>
              <w:rPr>
                <w:rFonts w:ascii="Calibri" w:hAnsi="Calibri" w:cs="Calibri"/>
                <w:b/>
                <w:bCs/>
                <w:sz w:val="19"/>
                <w:szCs w:val="19"/>
              </w:rPr>
            </w:pPr>
            <w:r w:rsidRPr="00080B18">
              <w:rPr>
                <w:rFonts w:ascii="Calibri" w:hAnsi="Calibri" w:cs="Calibri"/>
                <w:b/>
                <w:bCs/>
                <w:sz w:val="19"/>
                <w:szCs w:val="19"/>
              </w:rPr>
              <w:t>6</w:t>
            </w:r>
          </w:p>
        </w:tc>
        <w:tc>
          <w:tcPr>
            <w:tcW w:w="9387" w:type="dxa"/>
            <w:gridSpan w:val="3"/>
            <w:vAlign w:val="center"/>
          </w:tcPr>
          <w:p w:rsidR="00275887" w:rsidRPr="00080B18" w:rsidRDefault="00275887" w:rsidP="00080B18">
            <w:pPr>
              <w:jc w:val="center"/>
              <w:rPr>
                <w:rFonts w:ascii="Calibri" w:hAnsi="Calibri" w:cs="Calibri"/>
                <w:sz w:val="19"/>
                <w:szCs w:val="19"/>
              </w:rPr>
            </w:pPr>
            <w:r w:rsidRPr="00080B18">
              <w:rPr>
                <w:rFonts w:ascii="Calibri" w:hAnsi="Calibri" w:cs="Calibri"/>
                <w:sz w:val="19"/>
                <w:szCs w:val="19"/>
              </w:rPr>
              <w:t>Razlaga v pravilih in točkovanju kviza</w:t>
            </w:r>
          </w:p>
        </w:tc>
      </w:tr>
    </w:tbl>
    <w:p w:rsidR="00275887" w:rsidRDefault="00275887" w:rsidP="000D6DBD">
      <w:pPr>
        <w:rPr>
          <w:rFonts w:ascii="Calibri" w:hAnsi="Calibri" w:cs="Calibri"/>
        </w:rPr>
      </w:pPr>
    </w:p>
    <w:p w:rsidR="00284C7E" w:rsidRDefault="00284C7E" w:rsidP="00D22157">
      <w:pPr>
        <w:rPr>
          <w:rFonts w:ascii="Calibri" w:hAnsi="Calibri" w:cs="Calibri"/>
          <w:b/>
          <w:bCs/>
          <w:u w:val="single"/>
        </w:rPr>
      </w:pPr>
    </w:p>
    <w:p w:rsidR="00275887" w:rsidRDefault="00275887" w:rsidP="00D22157">
      <w:pPr>
        <w:rPr>
          <w:rFonts w:ascii="Calibri" w:hAnsi="Calibri" w:cs="Calibri"/>
          <w:b/>
          <w:bCs/>
          <w:u w:val="single"/>
        </w:rPr>
      </w:pPr>
      <w:r>
        <w:rPr>
          <w:rFonts w:ascii="Calibri" w:hAnsi="Calibri" w:cs="Calibri"/>
          <w:b/>
          <w:bCs/>
          <w:u w:val="single"/>
        </w:rPr>
        <w:t>ŠTAFETNO TEKMOVANJE</w:t>
      </w:r>
    </w:p>
    <w:p w:rsidR="00275887" w:rsidRPr="00A55B9E" w:rsidRDefault="00275887" w:rsidP="00D22157">
      <w:pPr>
        <w:rPr>
          <w:rFonts w:ascii="Calibri" w:hAnsi="Calibri" w:cs="Calibri"/>
        </w:rPr>
      </w:pPr>
      <w:r>
        <w:rPr>
          <w:rFonts w:ascii="Calibri" w:hAnsi="Calibri" w:cs="Calibri"/>
        </w:rPr>
        <w:t xml:space="preserve">Pri vajah </w:t>
      </w:r>
      <w:r>
        <w:rPr>
          <w:rFonts w:ascii="Calibri" w:hAnsi="Calibri" w:cs="Calibri"/>
          <w:u w:val="single"/>
        </w:rPr>
        <w:t>š</w:t>
      </w:r>
      <w:r w:rsidRPr="00A55B9E">
        <w:rPr>
          <w:rFonts w:ascii="Calibri" w:hAnsi="Calibri" w:cs="Calibri"/>
          <w:u w:val="single"/>
        </w:rPr>
        <w:t>tafetno vezanje vozlov in navezave orodji</w:t>
      </w:r>
      <w:r>
        <w:rPr>
          <w:rFonts w:ascii="Calibri" w:hAnsi="Calibri" w:cs="Calibri"/>
        </w:rPr>
        <w:t xml:space="preserve">(vse kategorije), ter </w:t>
      </w:r>
      <w:r w:rsidRPr="00A55B9E">
        <w:rPr>
          <w:rFonts w:ascii="Calibri" w:hAnsi="Calibri" w:cs="Calibri"/>
          <w:u w:val="single"/>
        </w:rPr>
        <w:t>štafetno spoznavanje gasilskega orodja</w:t>
      </w:r>
      <w:r>
        <w:rPr>
          <w:rFonts w:ascii="Calibri" w:hAnsi="Calibri" w:cs="Calibri"/>
        </w:rPr>
        <w:t xml:space="preserve">(pionirji in mladinci), če pride do hkratnega starta vseh treh tekmovalcev, sodnik le te ustavi in jih opozori, da se vaja izvaja štafetno. V kolikor tekmovalci hkrati </w:t>
      </w:r>
      <w:proofErr w:type="spellStart"/>
      <w:r>
        <w:rPr>
          <w:rFonts w:ascii="Calibri" w:hAnsi="Calibri" w:cs="Calibri"/>
        </w:rPr>
        <w:t>startajo</w:t>
      </w:r>
      <w:proofErr w:type="spellEnd"/>
      <w:r>
        <w:rPr>
          <w:rFonts w:ascii="Calibri" w:hAnsi="Calibri" w:cs="Calibri"/>
        </w:rPr>
        <w:t xml:space="preserve"> drugič, se ekipo diskvalificira.</w:t>
      </w:r>
    </w:p>
    <w:p w:rsidR="00275887" w:rsidRDefault="00275887" w:rsidP="00D22157">
      <w:pPr>
        <w:rPr>
          <w:rFonts w:ascii="Calibri" w:hAnsi="Calibri" w:cs="Calibri"/>
          <w:b/>
          <w:bCs/>
          <w:u w:val="single"/>
        </w:rPr>
      </w:pPr>
    </w:p>
    <w:p w:rsidR="00284C7E" w:rsidRDefault="00284C7E" w:rsidP="00D22157">
      <w:pPr>
        <w:rPr>
          <w:rFonts w:ascii="Calibri" w:hAnsi="Calibri" w:cs="Calibri"/>
          <w:b/>
          <w:bCs/>
          <w:u w:val="single"/>
        </w:rPr>
      </w:pPr>
    </w:p>
    <w:p w:rsidR="00284C7E" w:rsidRDefault="00284C7E" w:rsidP="00D22157">
      <w:pPr>
        <w:rPr>
          <w:rFonts w:ascii="Calibri" w:hAnsi="Calibri" w:cs="Calibri"/>
          <w:b/>
          <w:bCs/>
          <w:u w:val="single"/>
        </w:rPr>
      </w:pPr>
    </w:p>
    <w:p w:rsidR="00284C7E" w:rsidRDefault="00284C7E" w:rsidP="00D22157">
      <w:pPr>
        <w:rPr>
          <w:rFonts w:ascii="Calibri" w:hAnsi="Calibri" w:cs="Calibri"/>
          <w:b/>
          <w:bCs/>
          <w:u w:val="single"/>
        </w:rPr>
      </w:pPr>
    </w:p>
    <w:p w:rsidR="00284C7E" w:rsidRDefault="00284C7E" w:rsidP="00D22157">
      <w:pPr>
        <w:rPr>
          <w:rFonts w:ascii="Calibri" w:hAnsi="Calibri" w:cs="Calibri"/>
          <w:b/>
          <w:bCs/>
          <w:u w:val="single"/>
        </w:rPr>
      </w:pPr>
    </w:p>
    <w:p w:rsidR="00284C7E" w:rsidRDefault="00284C7E" w:rsidP="00D22157">
      <w:pPr>
        <w:rPr>
          <w:rFonts w:ascii="Calibri" w:hAnsi="Calibri" w:cs="Calibri"/>
          <w:b/>
          <w:bCs/>
          <w:u w:val="single"/>
        </w:rPr>
      </w:pPr>
    </w:p>
    <w:p w:rsidR="00284C7E" w:rsidRDefault="00284C7E" w:rsidP="00D22157">
      <w:pPr>
        <w:rPr>
          <w:rFonts w:ascii="Calibri" w:hAnsi="Calibri" w:cs="Calibri"/>
          <w:b/>
          <w:bCs/>
          <w:u w:val="single"/>
        </w:rPr>
      </w:pPr>
    </w:p>
    <w:p w:rsidR="00275887" w:rsidRDefault="00275887" w:rsidP="00D22157">
      <w:pPr>
        <w:rPr>
          <w:rFonts w:ascii="Calibri" w:hAnsi="Calibri" w:cs="Calibri"/>
          <w:b/>
          <w:bCs/>
          <w:u w:val="single"/>
        </w:rPr>
      </w:pPr>
      <w:r>
        <w:rPr>
          <w:rFonts w:ascii="Calibri" w:hAnsi="Calibri" w:cs="Calibri"/>
          <w:b/>
          <w:bCs/>
          <w:u w:val="single"/>
        </w:rPr>
        <w:lastRenderedPageBreak/>
        <w:t>ŠTARTNINA</w:t>
      </w:r>
    </w:p>
    <w:p w:rsidR="00275887" w:rsidRPr="005813B4" w:rsidRDefault="00275887" w:rsidP="005813B4">
      <w:pPr>
        <w:autoSpaceDE w:val="0"/>
        <w:autoSpaceDN w:val="0"/>
        <w:adjustRightInd w:val="0"/>
        <w:rPr>
          <w:rFonts w:ascii="Calibri" w:hAnsi="Calibri" w:cs="Calibri"/>
          <w:sz w:val="20"/>
          <w:szCs w:val="20"/>
          <w:lang w:eastAsia="sl-SI"/>
        </w:rPr>
      </w:pPr>
      <w:proofErr w:type="spellStart"/>
      <w:r w:rsidRPr="005813B4">
        <w:rPr>
          <w:rFonts w:ascii="Calibri" w:hAnsi="Calibri" w:cs="Calibri"/>
        </w:rPr>
        <w:t>Štartnina</w:t>
      </w:r>
      <w:proofErr w:type="spellEnd"/>
      <w:r>
        <w:rPr>
          <w:rFonts w:ascii="Calibri" w:hAnsi="Calibri" w:cs="Calibri"/>
        </w:rPr>
        <w:t xml:space="preserve"> za posamezno ekipo je </w:t>
      </w:r>
      <w:r w:rsidRPr="00961D81">
        <w:rPr>
          <w:rFonts w:ascii="Calibri" w:hAnsi="Calibri" w:cs="Calibri"/>
          <w:b/>
          <w:bCs/>
        </w:rPr>
        <w:t>15 EUR</w:t>
      </w:r>
      <w:r w:rsidRPr="005813B4">
        <w:rPr>
          <w:rFonts w:ascii="Calibri" w:hAnsi="Calibri" w:cs="Calibri"/>
        </w:rPr>
        <w:t xml:space="preserve">, ki se plača ob prijavi ekipe do vključno </w:t>
      </w:r>
      <w:proofErr w:type="spellStart"/>
      <w:r>
        <w:rPr>
          <w:rFonts w:ascii="Calibri" w:hAnsi="Calibri" w:cs="Calibri"/>
          <w:b/>
          <w:bCs/>
        </w:rPr>
        <w:t>2.aprila</w:t>
      </w:r>
      <w:proofErr w:type="spellEnd"/>
      <w:r>
        <w:rPr>
          <w:rFonts w:ascii="Calibri" w:hAnsi="Calibri" w:cs="Calibri"/>
          <w:b/>
          <w:bCs/>
        </w:rPr>
        <w:t xml:space="preserve"> 2014</w:t>
      </w:r>
      <w:r w:rsidRPr="005813B4">
        <w:rPr>
          <w:rFonts w:ascii="Calibri" w:hAnsi="Calibri" w:cs="Calibri"/>
          <w:b/>
          <w:bCs/>
        </w:rPr>
        <w:t xml:space="preserve"> </w:t>
      </w:r>
      <w:r w:rsidRPr="005813B4">
        <w:rPr>
          <w:rFonts w:ascii="Calibri" w:hAnsi="Calibri" w:cs="Calibri"/>
        </w:rPr>
        <w:t xml:space="preserve">na TRR št. SI56-0202-7008-8954-341, GZ Horjul, </w:t>
      </w:r>
      <w:r w:rsidRPr="005813B4">
        <w:rPr>
          <w:rFonts w:ascii="Calibri" w:hAnsi="Calibri" w:cs="Calibri"/>
          <w:lang w:eastAsia="sl-SI"/>
        </w:rPr>
        <w:t>Slovenska cesta 7</w:t>
      </w:r>
      <w:r w:rsidRPr="005813B4">
        <w:rPr>
          <w:rFonts w:ascii="Calibri" w:hAnsi="Calibri" w:cs="Calibri"/>
        </w:rPr>
        <w:t>, 13</w:t>
      </w:r>
      <w:r>
        <w:rPr>
          <w:rFonts w:ascii="Calibri" w:hAnsi="Calibri" w:cs="Calibri"/>
        </w:rPr>
        <w:t>54 Horjul, s pripisom: KVIZ 2014</w:t>
      </w:r>
      <w:r w:rsidRPr="005813B4">
        <w:rPr>
          <w:rFonts w:ascii="Calibri" w:hAnsi="Calibri" w:cs="Calibri"/>
        </w:rPr>
        <w:t xml:space="preserve"> – </w:t>
      </w:r>
      <w:proofErr w:type="spellStart"/>
      <w:r w:rsidRPr="005813B4">
        <w:rPr>
          <w:rFonts w:ascii="Calibri" w:hAnsi="Calibri" w:cs="Calibri"/>
        </w:rPr>
        <w:t>štartnina</w:t>
      </w:r>
      <w:proofErr w:type="spellEnd"/>
      <w:r w:rsidRPr="005813B4">
        <w:rPr>
          <w:rFonts w:ascii="Calibri" w:hAnsi="Calibri" w:cs="Calibri"/>
        </w:rPr>
        <w:t xml:space="preserve">. </w:t>
      </w:r>
    </w:p>
    <w:p w:rsidR="00275887" w:rsidRDefault="00275887" w:rsidP="00D22157">
      <w:pPr>
        <w:rPr>
          <w:rFonts w:ascii="Calibri" w:hAnsi="Calibri" w:cs="Calibri"/>
          <w:b/>
          <w:bCs/>
          <w:u w:val="single"/>
        </w:rPr>
      </w:pPr>
    </w:p>
    <w:p w:rsidR="00284C7E" w:rsidRDefault="00284C7E" w:rsidP="00D22157">
      <w:pPr>
        <w:rPr>
          <w:rFonts w:ascii="Calibri" w:hAnsi="Calibri" w:cs="Calibri"/>
          <w:b/>
          <w:bCs/>
          <w:u w:val="single"/>
        </w:rPr>
      </w:pPr>
    </w:p>
    <w:p w:rsidR="00275887" w:rsidRPr="00E15013" w:rsidRDefault="00275887" w:rsidP="00D22157">
      <w:pPr>
        <w:rPr>
          <w:rFonts w:ascii="Calibri" w:hAnsi="Calibri" w:cs="Calibri"/>
          <w:b/>
          <w:bCs/>
          <w:u w:val="single"/>
        </w:rPr>
      </w:pPr>
      <w:r>
        <w:rPr>
          <w:rFonts w:ascii="Calibri" w:hAnsi="Calibri" w:cs="Calibri"/>
          <w:b/>
          <w:bCs/>
          <w:u w:val="single"/>
        </w:rPr>
        <w:t>PRIJAVA</w:t>
      </w:r>
    </w:p>
    <w:p w:rsidR="00275887" w:rsidRDefault="00275887" w:rsidP="00D22157">
      <w:pPr>
        <w:rPr>
          <w:rFonts w:ascii="Calibri" w:hAnsi="Calibri" w:cs="Calibri"/>
        </w:rPr>
      </w:pPr>
      <w:r>
        <w:rPr>
          <w:rFonts w:ascii="Calibri" w:hAnsi="Calibri" w:cs="Calibri"/>
        </w:rPr>
        <w:t xml:space="preserve">Prijave je potrebno poslati na priloženih obrazcih </w:t>
      </w:r>
      <w:r w:rsidRPr="00D22157">
        <w:rPr>
          <w:rFonts w:ascii="Calibri" w:hAnsi="Calibri" w:cs="Calibri"/>
          <w:b/>
          <w:bCs/>
          <w:u w:val="single"/>
        </w:rPr>
        <w:t>do</w:t>
      </w:r>
      <w:r w:rsidRPr="00D22157">
        <w:rPr>
          <w:rFonts w:ascii="Calibri" w:hAnsi="Calibri" w:cs="Calibri"/>
          <w:u w:val="single"/>
        </w:rPr>
        <w:t xml:space="preserve"> </w:t>
      </w:r>
      <w:r w:rsidRPr="00D22157">
        <w:rPr>
          <w:rFonts w:ascii="Calibri" w:hAnsi="Calibri" w:cs="Calibri"/>
          <w:b/>
          <w:bCs/>
          <w:u w:val="single"/>
        </w:rPr>
        <w:t>vključno</w:t>
      </w:r>
      <w:r>
        <w:rPr>
          <w:rFonts w:ascii="Calibri" w:hAnsi="Calibri" w:cs="Calibri"/>
          <w:b/>
          <w:bCs/>
          <w:u w:val="single"/>
        </w:rPr>
        <w:t xml:space="preserve"> 2.4</w:t>
      </w:r>
      <w:r w:rsidRPr="00D22157">
        <w:rPr>
          <w:rFonts w:ascii="Calibri" w:hAnsi="Calibri" w:cs="Calibri"/>
          <w:b/>
          <w:bCs/>
          <w:u w:val="single"/>
        </w:rPr>
        <w:t>.2014</w:t>
      </w:r>
      <w:r>
        <w:rPr>
          <w:rFonts w:ascii="Calibri" w:hAnsi="Calibri" w:cs="Calibri"/>
        </w:rPr>
        <w:t xml:space="preserve"> po elektronski pošti na naslov: </w:t>
      </w:r>
      <w:proofErr w:type="spellStart"/>
      <w:r>
        <w:rPr>
          <w:rFonts w:ascii="Calibri" w:hAnsi="Calibri" w:cs="Calibri"/>
        </w:rPr>
        <w:t>gzhorjul</w:t>
      </w:r>
      <w:proofErr w:type="spellEnd"/>
      <w:r>
        <w:rPr>
          <w:rFonts w:ascii="Calibri" w:hAnsi="Calibri" w:cs="Calibri"/>
        </w:rPr>
        <w:t>@</w:t>
      </w:r>
      <w:proofErr w:type="spellStart"/>
      <w:r>
        <w:rPr>
          <w:rFonts w:ascii="Calibri" w:hAnsi="Calibri" w:cs="Calibri"/>
        </w:rPr>
        <w:t>gmail</w:t>
      </w:r>
      <w:proofErr w:type="spellEnd"/>
      <w:r>
        <w:rPr>
          <w:rFonts w:ascii="Calibri" w:hAnsi="Calibri" w:cs="Calibri"/>
        </w:rPr>
        <w:t>.</w:t>
      </w:r>
      <w:proofErr w:type="spellStart"/>
      <w:r>
        <w:rPr>
          <w:rFonts w:ascii="Calibri" w:hAnsi="Calibri" w:cs="Calibri"/>
        </w:rPr>
        <w:t>com</w:t>
      </w:r>
      <w:proofErr w:type="spellEnd"/>
      <w:r w:rsidRPr="00B37825">
        <w:rPr>
          <w:rFonts w:ascii="Calibri" w:hAnsi="Calibri" w:cs="Calibri"/>
        </w:rPr>
        <w:t xml:space="preserve">. </w:t>
      </w:r>
      <w:r>
        <w:rPr>
          <w:rFonts w:ascii="Calibri" w:hAnsi="Calibri" w:cs="Calibri"/>
        </w:rPr>
        <w:t>Prijava je sprejeta, ko dobite odgovor/potrdilo o prejemu.</w:t>
      </w:r>
    </w:p>
    <w:p w:rsidR="00275887" w:rsidRDefault="00275887" w:rsidP="00D22157">
      <w:pPr>
        <w:rPr>
          <w:rFonts w:ascii="Calibri" w:hAnsi="Calibri" w:cs="Calibri"/>
        </w:rPr>
      </w:pPr>
    </w:p>
    <w:p w:rsidR="00275887" w:rsidRPr="005813B4" w:rsidRDefault="00275887" w:rsidP="00D22157">
      <w:pPr>
        <w:rPr>
          <w:rFonts w:ascii="Calibri" w:hAnsi="Calibri" w:cs="Calibri"/>
        </w:rPr>
      </w:pPr>
      <w:r w:rsidRPr="005813B4">
        <w:rPr>
          <w:rFonts w:ascii="Calibri" w:hAnsi="Calibri"/>
          <w:b/>
          <w:bCs/>
          <w:lang w:eastAsia="sl-SI"/>
        </w:rPr>
        <w:t>Kasnejših ali nepopolnih prijav ne sprejemamo!</w:t>
      </w:r>
    </w:p>
    <w:p w:rsidR="00275887" w:rsidRPr="00B37825" w:rsidRDefault="00275887" w:rsidP="000D6DBD">
      <w:pPr>
        <w:rPr>
          <w:rFonts w:ascii="Calibri" w:hAnsi="Calibri" w:cs="Calibri"/>
          <w:b/>
          <w:bCs/>
        </w:rPr>
      </w:pPr>
    </w:p>
    <w:p w:rsidR="00284C7E" w:rsidRDefault="00284C7E" w:rsidP="00CC09AE">
      <w:pPr>
        <w:autoSpaceDE w:val="0"/>
        <w:autoSpaceDN w:val="0"/>
        <w:adjustRightInd w:val="0"/>
        <w:rPr>
          <w:rFonts w:ascii="Calibri" w:hAnsi="Calibri"/>
          <w:b/>
          <w:bCs/>
          <w:u w:val="single"/>
          <w:lang w:eastAsia="sl-SI"/>
        </w:rPr>
      </w:pPr>
    </w:p>
    <w:p w:rsidR="00275887" w:rsidRPr="00CC09AE" w:rsidRDefault="00275887" w:rsidP="00CC09AE">
      <w:pPr>
        <w:autoSpaceDE w:val="0"/>
        <w:autoSpaceDN w:val="0"/>
        <w:adjustRightInd w:val="0"/>
        <w:rPr>
          <w:rFonts w:ascii="Calibri" w:hAnsi="Calibri"/>
          <w:b/>
          <w:bCs/>
          <w:u w:val="single"/>
          <w:lang w:eastAsia="sl-SI"/>
        </w:rPr>
      </w:pPr>
      <w:r w:rsidRPr="00CC09AE">
        <w:rPr>
          <w:rFonts w:ascii="Calibri" w:hAnsi="Calibri"/>
          <w:b/>
          <w:bCs/>
          <w:u w:val="single"/>
          <w:lang w:eastAsia="sl-SI"/>
        </w:rPr>
        <w:t>INDENTIFIKACIJA IN PRIJAVA EKIP NA DAN TEKMOVANJA:</w:t>
      </w:r>
    </w:p>
    <w:p w:rsidR="00275887" w:rsidRPr="00CC09AE" w:rsidRDefault="00275887" w:rsidP="00CC09AE">
      <w:pPr>
        <w:autoSpaceDE w:val="0"/>
        <w:autoSpaceDN w:val="0"/>
        <w:adjustRightInd w:val="0"/>
        <w:rPr>
          <w:rFonts w:ascii="Calibri" w:hAnsi="Calibri"/>
          <w:lang w:eastAsia="sl-SI"/>
        </w:rPr>
      </w:pPr>
      <w:r w:rsidRPr="00CC09AE">
        <w:rPr>
          <w:rFonts w:ascii="Calibri" w:hAnsi="Calibri"/>
          <w:lang w:eastAsia="sl-SI"/>
        </w:rPr>
        <w:t>Na dan tekmovanja se bo ekipe preverjalo na podlagi prijave in izkaznice pionirja in mladinca s sliko</w:t>
      </w:r>
    </w:p>
    <w:p w:rsidR="00275887" w:rsidRDefault="00275887" w:rsidP="00CC09AE">
      <w:pPr>
        <w:autoSpaceDE w:val="0"/>
        <w:autoSpaceDN w:val="0"/>
        <w:adjustRightInd w:val="0"/>
        <w:rPr>
          <w:rFonts w:ascii="Calibri" w:hAnsi="Calibri"/>
          <w:lang w:eastAsia="sl-SI"/>
        </w:rPr>
      </w:pPr>
      <w:r w:rsidRPr="00CC09AE">
        <w:rPr>
          <w:rFonts w:ascii="Calibri" w:hAnsi="Calibri"/>
          <w:lang w:eastAsia="sl-SI"/>
        </w:rPr>
        <w:t>(nova</w:t>
      </w:r>
      <w:r>
        <w:rPr>
          <w:rFonts w:ascii="Calibri" w:hAnsi="Calibri"/>
          <w:lang w:eastAsia="sl-SI"/>
        </w:rPr>
        <w:t xml:space="preserve"> ali stara</w:t>
      </w:r>
      <w:r w:rsidRPr="00CC09AE">
        <w:rPr>
          <w:rFonts w:ascii="Calibri" w:hAnsi="Calibri"/>
          <w:lang w:eastAsia="sl-SI"/>
        </w:rPr>
        <w:t xml:space="preserve">) ali gasilsko izkaznico.  </w:t>
      </w:r>
      <w:r w:rsidRPr="00B629B6">
        <w:rPr>
          <w:rFonts w:ascii="Calibri" w:hAnsi="Calibri"/>
          <w:b/>
          <w:bCs/>
          <w:lang w:eastAsia="sl-SI"/>
        </w:rPr>
        <w:t>30 minut</w:t>
      </w:r>
      <w:r>
        <w:rPr>
          <w:rFonts w:ascii="Calibri" w:hAnsi="Calibri"/>
          <w:lang w:eastAsia="sl-SI"/>
        </w:rPr>
        <w:t xml:space="preserve"> pred začetkom tekmovanja se vsaka ekipa javi pri A komisiji</w:t>
      </w:r>
      <w:r w:rsidRPr="00CC09AE">
        <w:rPr>
          <w:rFonts w:ascii="Calibri" w:hAnsi="Calibri"/>
          <w:lang w:eastAsia="sl-SI"/>
        </w:rPr>
        <w:t>, kjer dobi ocenjevalni list in ustrezna navodila.</w:t>
      </w:r>
    </w:p>
    <w:p w:rsidR="00275887" w:rsidRPr="00CC09AE" w:rsidRDefault="00275887" w:rsidP="00CC09AE">
      <w:pPr>
        <w:autoSpaceDE w:val="0"/>
        <w:autoSpaceDN w:val="0"/>
        <w:adjustRightInd w:val="0"/>
        <w:rPr>
          <w:rFonts w:ascii="Calibri" w:hAnsi="Calibri"/>
          <w:lang w:eastAsia="sl-SI"/>
        </w:rPr>
      </w:pPr>
    </w:p>
    <w:p w:rsidR="00284C7E" w:rsidRDefault="00284C7E" w:rsidP="00CC09AE">
      <w:pPr>
        <w:autoSpaceDE w:val="0"/>
        <w:autoSpaceDN w:val="0"/>
        <w:adjustRightInd w:val="0"/>
        <w:rPr>
          <w:rFonts w:ascii="Calibri" w:hAnsi="Calibri"/>
          <w:b/>
          <w:bCs/>
          <w:u w:val="single"/>
          <w:lang w:eastAsia="sl-SI"/>
        </w:rPr>
      </w:pPr>
    </w:p>
    <w:p w:rsidR="00275887" w:rsidRPr="00CC09AE" w:rsidRDefault="00275887" w:rsidP="00CC09AE">
      <w:pPr>
        <w:autoSpaceDE w:val="0"/>
        <w:autoSpaceDN w:val="0"/>
        <w:adjustRightInd w:val="0"/>
        <w:rPr>
          <w:rFonts w:ascii="Calibri" w:hAnsi="Calibri"/>
          <w:b/>
          <w:bCs/>
          <w:u w:val="single"/>
          <w:lang w:eastAsia="sl-SI"/>
        </w:rPr>
      </w:pPr>
      <w:r w:rsidRPr="00CC09AE">
        <w:rPr>
          <w:rFonts w:ascii="Calibri" w:hAnsi="Calibri"/>
          <w:b/>
          <w:bCs/>
          <w:u w:val="single"/>
          <w:lang w:eastAsia="sl-SI"/>
        </w:rPr>
        <w:t>UNIFORMIRANOST</w:t>
      </w:r>
    </w:p>
    <w:p w:rsidR="00275887" w:rsidRPr="00CC09AE" w:rsidRDefault="00275887" w:rsidP="00CC09AE">
      <w:pPr>
        <w:autoSpaceDE w:val="0"/>
        <w:autoSpaceDN w:val="0"/>
        <w:adjustRightInd w:val="0"/>
        <w:rPr>
          <w:rFonts w:ascii="Calibri" w:hAnsi="Calibri"/>
          <w:lang w:eastAsia="sl-SI"/>
        </w:rPr>
      </w:pPr>
      <w:r w:rsidRPr="00CC09AE">
        <w:rPr>
          <w:rFonts w:ascii="Calibri" w:hAnsi="Calibri"/>
          <w:lang w:eastAsia="sl-SI"/>
        </w:rPr>
        <w:t>Za mentorje je obvezna udeležba v gasilskih delovnih uniformah. Za tekmovalce udeležba v gasilskih</w:t>
      </w:r>
    </w:p>
    <w:p w:rsidR="00275887" w:rsidRPr="00CC09AE" w:rsidRDefault="00275887" w:rsidP="00CC09AE">
      <w:pPr>
        <w:autoSpaceDE w:val="0"/>
        <w:autoSpaceDN w:val="0"/>
        <w:adjustRightInd w:val="0"/>
        <w:rPr>
          <w:rFonts w:ascii="Calibri" w:hAnsi="Calibri"/>
          <w:lang w:eastAsia="sl-SI"/>
        </w:rPr>
      </w:pPr>
      <w:r>
        <w:rPr>
          <w:rFonts w:ascii="Calibri" w:hAnsi="Calibri"/>
          <w:lang w:eastAsia="sl-SI"/>
        </w:rPr>
        <w:t xml:space="preserve">delovnih uniformah ni obvezna. </w:t>
      </w:r>
      <w:r w:rsidRPr="00CC09AE">
        <w:rPr>
          <w:rFonts w:ascii="Calibri" w:hAnsi="Calibri"/>
          <w:lang w:eastAsia="sl-SI"/>
        </w:rPr>
        <w:t>Tekmovalci morajo s seboj obvezno imeti copate!</w:t>
      </w:r>
      <w:r>
        <w:rPr>
          <w:rFonts w:ascii="Calibri" w:hAnsi="Calibri"/>
          <w:lang w:eastAsia="sl-SI"/>
        </w:rPr>
        <w:t xml:space="preserve"> </w:t>
      </w:r>
      <w:r w:rsidRPr="00CC09AE">
        <w:rPr>
          <w:rFonts w:ascii="Calibri" w:hAnsi="Calibri"/>
          <w:lang w:eastAsia="sl-SI"/>
        </w:rPr>
        <w:t>Brez copat ekipa ne more pristopiti k tekmovanju!</w:t>
      </w:r>
    </w:p>
    <w:p w:rsidR="00275887" w:rsidRPr="00CC09AE" w:rsidRDefault="00275887" w:rsidP="00CC09AE">
      <w:pPr>
        <w:autoSpaceDE w:val="0"/>
        <w:autoSpaceDN w:val="0"/>
        <w:adjustRightInd w:val="0"/>
        <w:rPr>
          <w:rFonts w:ascii="Calibri" w:hAnsi="Calibri"/>
          <w:lang w:eastAsia="sl-SI"/>
        </w:rPr>
      </w:pPr>
    </w:p>
    <w:p w:rsidR="00284C7E" w:rsidRDefault="00284C7E" w:rsidP="00CC09AE">
      <w:pPr>
        <w:autoSpaceDE w:val="0"/>
        <w:autoSpaceDN w:val="0"/>
        <w:adjustRightInd w:val="0"/>
        <w:rPr>
          <w:rFonts w:ascii="Calibri" w:hAnsi="Calibri"/>
          <w:b/>
          <w:bCs/>
          <w:u w:val="single"/>
          <w:lang w:eastAsia="sl-SI"/>
        </w:rPr>
      </w:pPr>
    </w:p>
    <w:p w:rsidR="00275887" w:rsidRPr="00CC09AE" w:rsidRDefault="00275887" w:rsidP="00CC09AE">
      <w:pPr>
        <w:autoSpaceDE w:val="0"/>
        <w:autoSpaceDN w:val="0"/>
        <w:adjustRightInd w:val="0"/>
        <w:rPr>
          <w:rFonts w:ascii="Calibri" w:hAnsi="Calibri"/>
          <w:b/>
          <w:bCs/>
          <w:u w:val="single"/>
          <w:lang w:eastAsia="sl-SI"/>
        </w:rPr>
      </w:pPr>
      <w:r w:rsidRPr="00CC09AE">
        <w:rPr>
          <w:rFonts w:ascii="Calibri" w:hAnsi="Calibri"/>
          <w:b/>
          <w:bCs/>
          <w:u w:val="single"/>
          <w:lang w:eastAsia="sl-SI"/>
        </w:rPr>
        <w:t>OCENJEVANJE:</w:t>
      </w:r>
    </w:p>
    <w:p w:rsidR="00275887" w:rsidRPr="00CC09AE" w:rsidRDefault="00275887" w:rsidP="00CC09AE">
      <w:pPr>
        <w:autoSpaceDE w:val="0"/>
        <w:autoSpaceDN w:val="0"/>
        <w:adjustRightInd w:val="0"/>
        <w:rPr>
          <w:rFonts w:ascii="Calibri" w:hAnsi="Calibri"/>
          <w:b/>
          <w:bCs/>
          <w:lang w:eastAsia="sl-SI"/>
        </w:rPr>
      </w:pPr>
      <w:r w:rsidRPr="00CC09AE">
        <w:rPr>
          <w:rFonts w:ascii="Calibri" w:hAnsi="Calibri"/>
          <w:b/>
          <w:bCs/>
          <w:lang w:eastAsia="sl-SI"/>
        </w:rPr>
        <w:t>Začetno število točk je 500.</w:t>
      </w:r>
    </w:p>
    <w:p w:rsidR="00275887" w:rsidRDefault="00275887" w:rsidP="00CC09AE">
      <w:pPr>
        <w:pStyle w:val="NormalWeb"/>
        <w:spacing w:before="0" w:beforeAutospacing="0" w:after="0" w:afterAutospacing="0"/>
        <w:jc w:val="both"/>
        <w:rPr>
          <w:rFonts w:ascii="Calibri" w:hAnsi="Calibri"/>
        </w:rPr>
      </w:pPr>
      <w:r w:rsidRPr="00CC09AE">
        <w:rPr>
          <w:rFonts w:ascii="Calibri" w:hAnsi="Calibri"/>
        </w:rPr>
        <w:t>Pravila in točkovanje za izvedbo kviza so priloga razpisa.</w:t>
      </w:r>
    </w:p>
    <w:p w:rsidR="00275887" w:rsidRDefault="00275887" w:rsidP="00CC09AE">
      <w:pPr>
        <w:pStyle w:val="NormalWeb"/>
        <w:spacing w:before="0" w:beforeAutospacing="0" w:after="0" w:afterAutospacing="0"/>
        <w:jc w:val="both"/>
        <w:rPr>
          <w:rFonts w:ascii="Calibri" w:hAnsi="Calibri"/>
        </w:rPr>
      </w:pPr>
    </w:p>
    <w:p w:rsidR="00284C7E" w:rsidRDefault="00284C7E" w:rsidP="00CC09AE">
      <w:pPr>
        <w:autoSpaceDE w:val="0"/>
        <w:autoSpaceDN w:val="0"/>
        <w:adjustRightInd w:val="0"/>
        <w:rPr>
          <w:rFonts w:ascii="Calibri" w:hAnsi="Calibri"/>
          <w:b/>
          <w:bCs/>
          <w:u w:val="single"/>
          <w:lang w:eastAsia="sl-SI"/>
        </w:rPr>
      </w:pPr>
    </w:p>
    <w:p w:rsidR="00275887" w:rsidRPr="00CC09AE" w:rsidRDefault="00275887" w:rsidP="00CC09AE">
      <w:pPr>
        <w:autoSpaceDE w:val="0"/>
        <w:autoSpaceDN w:val="0"/>
        <w:adjustRightInd w:val="0"/>
        <w:rPr>
          <w:rFonts w:ascii="Calibri" w:hAnsi="Calibri"/>
          <w:b/>
          <w:bCs/>
          <w:u w:val="single"/>
          <w:lang w:eastAsia="sl-SI"/>
        </w:rPr>
      </w:pPr>
      <w:r w:rsidRPr="00CC09AE">
        <w:rPr>
          <w:rFonts w:ascii="Calibri" w:hAnsi="Calibri"/>
          <w:b/>
          <w:bCs/>
          <w:u w:val="single"/>
          <w:lang w:eastAsia="sl-SI"/>
        </w:rPr>
        <w:t>KOMISIJA ZA PRITOŽBE:</w:t>
      </w:r>
    </w:p>
    <w:p w:rsidR="00275887" w:rsidRPr="00CC09AE" w:rsidRDefault="00275887" w:rsidP="00CC09AE">
      <w:pPr>
        <w:autoSpaceDE w:val="0"/>
        <w:autoSpaceDN w:val="0"/>
        <w:adjustRightInd w:val="0"/>
        <w:rPr>
          <w:rFonts w:ascii="Calibri" w:hAnsi="Calibri"/>
          <w:lang w:eastAsia="sl-SI"/>
        </w:rPr>
      </w:pPr>
      <w:r w:rsidRPr="00CC09AE">
        <w:rPr>
          <w:rFonts w:ascii="Calibri" w:hAnsi="Calibri"/>
          <w:lang w:eastAsia="sl-SI"/>
        </w:rPr>
        <w:t>Komisijo za pritožbe sestavljajo člani B komisije. Ekipe pritožbe oddajo na B komisiji v času 15 minut</w:t>
      </w:r>
    </w:p>
    <w:p w:rsidR="00275887" w:rsidRPr="00CC09AE" w:rsidRDefault="00275887" w:rsidP="00CC09AE">
      <w:pPr>
        <w:autoSpaceDE w:val="0"/>
        <w:autoSpaceDN w:val="0"/>
        <w:adjustRightInd w:val="0"/>
        <w:rPr>
          <w:rFonts w:ascii="Calibri" w:hAnsi="Calibri"/>
          <w:lang w:eastAsia="sl-SI"/>
        </w:rPr>
      </w:pPr>
      <w:r w:rsidRPr="00CC09AE">
        <w:rPr>
          <w:rFonts w:ascii="Calibri" w:hAnsi="Calibri"/>
          <w:lang w:eastAsia="sl-SI"/>
        </w:rPr>
        <w:t>po zadnji opravljeni nalogi. Pritožbe, ki ne bodo oddane v 15 minutah po zadnji opravljeni nalogi, ne</w:t>
      </w:r>
    </w:p>
    <w:p w:rsidR="00275887" w:rsidRDefault="00275887" w:rsidP="00CC09AE">
      <w:pPr>
        <w:autoSpaceDE w:val="0"/>
        <w:autoSpaceDN w:val="0"/>
        <w:adjustRightInd w:val="0"/>
        <w:rPr>
          <w:rFonts w:ascii="Calibri" w:hAnsi="Calibri"/>
          <w:lang w:eastAsia="sl-SI"/>
        </w:rPr>
      </w:pPr>
      <w:r w:rsidRPr="00CC09AE">
        <w:rPr>
          <w:rFonts w:ascii="Calibri" w:hAnsi="Calibri"/>
          <w:lang w:eastAsia="sl-SI"/>
        </w:rPr>
        <w:t>bodo obravnavane.</w:t>
      </w:r>
    </w:p>
    <w:p w:rsidR="00275887" w:rsidRPr="00CC09AE" w:rsidRDefault="00275887" w:rsidP="00CC09AE">
      <w:pPr>
        <w:autoSpaceDE w:val="0"/>
        <w:autoSpaceDN w:val="0"/>
        <w:adjustRightInd w:val="0"/>
        <w:rPr>
          <w:rFonts w:ascii="Calibri" w:hAnsi="Calibri"/>
          <w:lang w:eastAsia="sl-SI"/>
        </w:rPr>
      </w:pPr>
    </w:p>
    <w:p w:rsidR="00284C7E" w:rsidRDefault="00284C7E" w:rsidP="00CC09AE">
      <w:pPr>
        <w:autoSpaceDE w:val="0"/>
        <w:autoSpaceDN w:val="0"/>
        <w:adjustRightInd w:val="0"/>
        <w:rPr>
          <w:rFonts w:ascii="Calibri" w:hAnsi="Calibri"/>
          <w:b/>
          <w:bCs/>
          <w:u w:val="single"/>
          <w:lang w:eastAsia="sl-SI"/>
        </w:rPr>
      </w:pPr>
    </w:p>
    <w:p w:rsidR="00275887" w:rsidRPr="00CC09AE" w:rsidRDefault="00275887" w:rsidP="00CC09AE">
      <w:pPr>
        <w:autoSpaceDE w:val="0"/>
        <w:autoSpaceDN w:val="0"/>
        <w:adjustRightInd w:val="0"/>
        <w:rPr>
          <w:rFonts w:ascii="Calibri" w:hAnsi="Calibri"/>
          <w:b/>
          <w:bCs/>
          <w:u w:val="single"/>
          <w:lang w:eastAsia="sl-SI"/>
        </w:rPr>
      </w:pPr>
      <w:r w:rsidRPr="00CC09AE">
        <w:rPr>
          <w:rFonts w:ascii="Calibri" w:hAnsi="Calibri"/>
          <w:b/>
          <w:bCs/>
          <w:u w:val="single"/>
          <w:lang w:eastAsia="sl-SI"/>
        </w:rPr>
        <w:t>NAGRADE:</w:t>
      </w:r>
    </w:p>
    <w:p w:rsidR="00275887" w:rsidRPr="00CC09AE" w:rsidRDefault="00275887" w:rsidP="00CC09AE">
      <w:pPr>
        <w:autoSpaceDE w:val="0"/>
        <w:autoSpaceDN w:val="0"/>
        <w:adjustRightInd w:val="0"/>
        <w:rPr>
          <w:rFonts w:ascii="Calibri" w:hAnsi="Calibri"/>
          <w:lang w:eastAsia="sl-SI"/>
        </w:rPr>
      </w:pPr>
      <w:r w:rsidRPr="00CC09AE">
        <w:rPr>
          <w:rFonts w:ascii="Calibri" w:hAnsi="Calibri"/>
          <w:lang w:eastAsia="sl-SI"/>
        </w:rPr>
        <w:t>Vse ekipe prejmejo pisna priznanja, najboljše tri ekipe v posamezni kategoriji (in posamezni zvezi)</w:t>
      </w:r>
    </w:p>
    <w:p w:rsidR="00275887" w:rsidRDefault="00275887" w:rsidP="00CC09AE">
      <w:pPr>
        <w:autoSpaceDE w:val="0"/>
        <w:autoSpaceDN w:val="0"/>
        <w:adjustRightInd w:val="0"/>
        <w:rPr>
          <w:rFonts w:ascii="Calibri" w:hAnsi="Calibri"/>
          <w:lang w:eastAsia="sl-SI"/>
        </w:rPr>
      </w:pPr>
      <w:r w:rsidRPr="00CC09AE">
        <w:rPr>
          <w:rFonts w:ascii="Calibri" w:hAnsi="Calibri"/>
          <w:lang w:eastAsia="sl-SI"/>
        </w:rPr>
        <w:t>prejmejo medalje, najboljše tri ekipe v skupni razvrstitvi pa prejmejo pokale.</w:t>
      </w:r>
    </w:p>
    <w:p w:rsidR="00275887" w:rsidRPr="00CC09AE" w:rsidRDefault="00275887" w:rsidP="00CC09AE">
      <w:pPr>
        <w:autoSpaceDE w:val="0"/>
        <w:autoSpaceDN w:val="0"/>
        <w:adjustRightInd w:val="0"/>
        <w:rPr>
          <w:rFonts w:ascii="Calibri" w:hAnsi="Calibri"/>
          <w:lang w:eastAsia="sl-SI"/>
        </w:rPr>
      </w:pPr>
    </w:p>
    <w:p w:rsidR="00284C7E" w:rsidRDefault="00284C7E" w:rsidP="00CC09AE">
      <w:pPr>
        <w:autoSpaceDE w:val="0"/>
        <w:autoSpaceDN w:val="0"/>
        <w:adjustRightInd w:val="0"/>
        <w:rPr>
          <w:rFonts w:ascii="Calibri" w:hAnsi="Calibri"/>
          <w:b/>
          <w:bCs/>
          <w:u w:val="single"/>
          <w:lang w:eastAsia="sl-SI"/>
        </w:rPr>
      </w:pPr>
    </w:p>
    <w:p w:rsidR="00275887" w:rsidRPr="00CC09AE" w:rsidRDefault="00275887" w:rsidP="00CC09AE">
      <w:pPr>
        <w:autoSpaceDE w:val="0"/>
        <w:autoSpaceDN w:val="0"/>
        <w:adjustRightInd w:val="0"/>
        <w:rPr>
          <w:rFonts w:ascii="Calibri" w:hAnsi="Calibri"/>
          <w:b/>
          <w:bCs/>
          <w:u w:val="single"/>
          <w:lang w:eastAsia="sl-SI"/>
        </w:rPr>
      </w:pPr>
      <w:r w:rsidRPr="00CC09AE">
        <w:rPr>
          <w:rFonts w:ascii="Calibri" w:hAnsi="Calibri"/>
          <w:b/>
          <w:bCs/>
          <w:u w:val="single"/>
          <w:lang w:eastAsia="sl-SI"/>
        </w:rPr>
        <w:t>TEKMOVANJE EKIPE IZVEN KONKURENCE:</w:t>
      </w:r>
    </w:p>
    <w:p w:rsidR="00275887" w:rsidRPr="00CC09AE" w:rsidRDefault="00275887" w:rsidP="00CC09AE">
      <w:pPr>
        <w:autoSpaceDE w:val="0"/>
        <w:autoSpaceDN w:val="0"/>
        <w:adjustRightInd w:val="0"/>
        <w:rPr>
          <w:rFonts w:ascii="Calibri" w:hAnsi="Calibri"/>
          <w:lang w:eastAsia="sl-SI"/>
        </w:rPr>
      </w:pPr>
      <w:r w:rsidRPr="00CC09AE">
        <w:rPr>
          <w:rFonts w:ascii="Calibri" w:hAnsi="Calibri"/>
          <w:lang w:eastAsia="sl-SI"/>
        </w:rPr>
        <w:t>Ekipa tekmuje izven konkurence, če pride ekipa na tekmovanje brez izkaznice pionirja in mladinca s</w:t>
      </w:r>
    </w:p>
    <w:p w:rsidR="00275887" w:rsidRPr="00CC09AE" w:rsidRDefault="00275887" w:rsidP="00CC09AE">
      <w:pPr>
        <w:autoSpaceDE w:val="0"/>
        <w:autoSpaceDN w:val="0"/>
        <w:adjustRightInd w:val="0"/>
        <w:rPr>
          <w:rFonts w:ascii="Calibri" w:hAnsi="Calibri"/>
          <w:lang w:eastAsia="sl-SI"/>
        </w:rPr>
      </w:pPr>
      <w:r w:rsidRPr="00CC09AE">
        <w:rPr>
          <w:rFonts w:ascii="Calibri" w:hAnsi="Calibri"/>
          <w:lang w:eastAsia="sl-SI"/>
        </w:rPr>
        <w:t>sliko (nova) ali gasilske izkaznice ali se ugotovi, da je eden izmed članov ekipe starejši, kot so</w:t>
      </w:r>
    </w:p>
    <w:p w:rsidR="00275887" w:rsidRDefault="00275887" w:rsidP="00CC09AE">
      <w:pPr>
        <w:autoSpaceDE w:val="0"/>
        <w:autoSpaceDN w:val="0"/>
        <w:adjustRightInd w:val="0"/>
        <w:rPr>
          <w:rFonts w:ascii="Calibri" w:hAnsi="Calibri"/>
          <w:lang w:eastAsia="sl-SI"/>
        </w:rPr>
      </w:pPr>
      <w:r w:rsidRPr="00CC09AE">
        <w:rPr>
          <w:rFonts w:ascii="Calibri" w:hAnsi="Calibri"/>
          <w:lang w:eastAsia="sl-SI"/>
        </w:rPr>
        <w:t>predpisane letnice za določeno kategorijo.</w:t>
      </w:r>
    </w:p>
    <w:p w:rsidR="00275887" w:rsidRPr="00CC09AE" w:rsidRDefault="00275887" w:rsidP="00CC09AE">
      <w:pPr>
        <w:autoSpaceDE w:val="0"/>
        <w:autoSpaceDN w:val="0"/>
        <w:adjustRightInd w:val="0"/>
        <w:rPr>
          <w:rFonts w:ascii="Calibri" w:hAnsi="Calibri"/>
          <w:lang w:eastAsia="sl-SI"/>
        </w:rPr>
      </w:pPr>
    </w:p>
    <w:p w:rsidR="00284C7E" w:rsidRDefault="00284C7E" w:rsidP="00CC09AE">
      <w:pPr>
        <w:autoSpaceDE w:val="0"/>
        <w:autoSpaceDN w:val="0"/>
        <w:adjustRightInd w:val="0"/>
        <w:rPr>
          <w:rFonts w:ascii="Calibri" w:hAnsi="Calibri"/>
          <w:b/>
          <w:bCs/>
          <w:u w:val="single"/>
          <w:lang w:eastAsia="sl-SI"/>
        </w:rPr>
      </w:pPr>
    </w:p>
    <w:p w:rsidR="00275887" w:rsidRPr="00CC09AE" w:rsidRDefault="00284C7E" w:rsidP="00CC09AE">
      <w:pPr>
        <w:autoSpaceDE w:val="0"/>
        <w:autoSpaceDN w:val="0"/>
        <w:adjustRightInd w:val="0"/>
        <w:rPr>
          <w:rFonts w:ascii="Calibri" w:hAnsi="Calibri"/>
          <w:b/>
          <w:bCs/>
          <w:u w:val="single"/>
          <w:lang w:eastAsia="sl-SI"/>
        </w:rPr>
      </w:pPr>
      <w:r>
        <w:rPr>
          <w:rFonts w:ascii="Calibri" w:hAnsi="Calibri"/>
          <w:b/>
          <w:bCs/>
          <w:u w:val="single"/>
          <w:lang w:eastAsia="sl-SI"/>
        </w:rPr>
        <w:br w:type="page"/>
      </w:r>
      <w:r w:rsidR="00275887" w:rsidRPr="00CC09AE">
        <w:rPr>
          <w:rFonts w:ascii="Calibri" w:hAnsi="Calibri"/>
          <w:b/>
          <w:bCs/>
          <w:u w:val="single"/>
          <w:lang w:eastAsia="sl-SI"/>
        </w:rPr>
        <w:lastRenderedPageBreak/>
        <w:t>DISKVALIFIKACIJA EKIPE:</w:t>
      </w:r>
    </w:p>
    <w:p w:rsidR="00275887" w:rsidRPr="00CC09AE" w:rsidRDefault="00275887" w:rsidP="00CC09AE">
      <w:pPr>
        <w:autoSpaceDE w:val="0"/>
        <w:autoSpaceDN w:val="0"/>
        <w:adjustRightInd w:val="0"/>
        <w:rPr>
          <w:rFonts w:ascii="Calibri" w:hAnsi="Calibri"/>
          <w:lang w:eastAsia="sl-SI"/>
        </w:rPr>
      </w:pPr>
      <w:r w:rsidRPr="00CC09AE">
        <w:rPr>
          <w:rFonts w:ascii="Calibri" w:hAnsi="Calibri"/>
          <w:lang w:eastAsia="sl-SI"/>
        </w:rPr>
        <w:t>Če se mentor ali katerikoli član ekipe neprimerno obnaša in se ne drži predlaganih pravil, se ekipa</w:t>
      </w:r>
    </w:p>
    <w:p w:rsidR="00275887" w:rsidRPr="00CC09AE" w:rsidRDefault="00275887" w:rsidP="00CC09AE">
      <w:pPr>
        <w:autoSpaceDE w:val="0"/>
        <w:autoSpaceDN w:val="0"/>
        <w:adjustRightInd w:val="0"/>
        <w:rPr>
          <w:rFonts w:ascii="Calibri" w:hAnsi="Calibri"/>
          <w:lang w:eastAsia="sl-SI"/>
        </w:rPr>
      </w:pPr>
      <w:r w:rsidRPr="00CC09AE">
        <w:rPr>
          <w:rFonts w:ascii="Calibri" w:hAnsi="Calibri"/>
          <w:lang w:eastAsia="sl-SI"/>
        </w:rPr>
        <w:t>diskvalificira. Ekipo se diskvalificira, če na tekmovanje pridejo brez copat. Posledično se jo izbriše iz</w:t>
      </w:r>
    </w:p>
    <w:p w:rsidR="00275887" w:rsidRPr="00CC09AE" w:rsidRDefault="00275887" w:rsidP="00CC09AE">
      <w:pPr>
        <w:autoSpaceDE w:val="0"/>
        <w:autoSpaceDN w:val="0"/>
        <w:adjustRightInd w:val="0"/>
        <w:rPr>
          <w:rFonts w:ascii="Calibri" w:hAnsi="Calibri"/>
          <w:lang w:eastAsia="sl-SI"/>
        </w:rPr>
      </w:pPr>
      <w:r w:rsidRPr="00CC09AE">
        <w:rPr>
          <w:rFonts w:ascii="Calibri" w:hAnsi="Calibri"/>
          <w:lang w:eastAsia="sl-SI"/>
        </w:rPr>
        <w:t>seznama tekmovalnih enot in ne prejme priznanj za sodelovanje na tekmovanju.</w:t>
      </w:r>
    </w:p>
    <w:p w:rsidR="00275887" w:rsidRDefault="00275887" w:rsidP="00CC09AE">
      <w:pPr>
        <w:autoSpaceDE w:val="0"/>
        <w:autoSpaceDN w:val="0"/>
        <w:adjustRightInd w:val="0"/>
        <w:rPr>
          <w:rFonts w:ascii="Calibri" w:hAnsi="Calibri"/>
          <w:lang w:eastAsia="sl-SI"/>
        </w:rPr>
      </w:pPr>
    </w:p>
    <w:p w:rsidR="00275887" w:rsidRPr="00CC09AE" w:rsidRDefault="00275887" w:rsidP="00CC09AE">
      <w:pPr>
        <w:autoSpaceDE w:val="0"/>
        <w:autoSpaceDN w:val="0"/>
        <w:adjustRightInd w:val="0"/>
        <w:rPr>
          <w:rFonts w:ascii="Calibri" w:hAnsi="Calibri"/>
          <w:lang w:eastAsia="sl-SI"/>
        </w:rPr>
      </w:pPr>
      <w:r w:rsidRPr="00CC09AE">
        <w:rPr>
          <w:rFonts w:ascii="Calibri" w:hAnsi="Calibri"/>
          <w:lang w:eastAsia="sl-SI"/>
        </w:rPr>
        <w:t>Morebitna spremembe ali dopolnitve razpisa bodo objavljene na spletni strani GZ Dolomiti</w:t>
      </w:r>
    </w:p>
    <w:p w:rsidR="00275887" w:rsidRDefault="00275887" w:rsidP="00CC09AE">
      <w:pPr>
        <w:autoSpaceDE w:val="0"/>
        <w:autoSpaceDN w:val="0"/>
        <w:adjustRightInd w:val="0"/>
        <w:rPr>
          <w:rFonts w:ascii="Calibri" w:hAnsi="Calibri"/>
          <w:lang w:eastAsia="sl-SI"/>
        </w:rPr>
      </w:pPr>
      <w:r w:rsidRPr="00CC09AE">
        <w:rPr>
          <w:rFonts w:ascii="Calibri" w:hAnsi="Calibri"/>
          <w:lang w:eastAsia="sl-SI"/>
        </w:rPr>
        <w:t>(</w:t>
      </w:r>
      <w:hyperlink r:id="rId10" w:history="1">
        <w:r w:rsidRPr="00A7657B">
          <w:rPr>
            <w:rStyle w:val="Hyperlink"/>
            <w:rFonts w:ascii="Calibri" w:hAnsi="Calibri"/>
            <w:lang w:eastAsia="sl-SI"/>
          </w:rPr>
          <w:t>http://www.gasilskazveza-dolomiti.si</w:t>
        </w:r>
      </w:hyperlink>
      <w:r w:rsidRPr="00CC09AE">
        <w:rPr>
          <w:rFonts w:ascii="Calibri" w:hAnsi="Calibri"/>
          <w:lang w:eastAsia="sl-SI"/>
        </w:rPr>
        <w:t>).</w:t>
      </w:r>
    </w:p>
    <w:p w:rsidR="00275887" w:rsidRDefault="00275887" w:rsidP="00CC09AE">
      <w:pPr>
        <w:autoSpaceDE w:val="0"/>
        <w:autoSpaceDN w:val="0"/>
        <w:adjustRightInd w:val="0"/>
        <w:rPr>
          <w:rFonts w:ascii="Calibri" w:hAnsi="Calibri"/>
          <w:lang w:eastAsia="sl-SI"/>
        </w:rPr>
      </w:pPr>
    </w:p>
    <w:p w:rsidR="00275887" w:rsidRPr="00CC09AE" w:rsidRDefault="00275887" w:rsidP="00B629B6">
      <w:pPr>
        <w:autoSpaceDE w:val="0"/>
        <w:autoSpaceDN w:val="0"/>
        <w:adjustRightInd w:val="0"/>
        <w:rPr>
          <w:rFonts w:ascii="Calibri" w:hAnsi="Calibri"/>
          <w:lang w:eastAsia="sl-SI"/>
        </w:rPr>
      </w:pPr>
      <w:r w:rsidRPr="00CC09AE">
        <w:rPr>
          <w:rFonts w:ascii="Calibri" w:hAnsi="Calibri"/>
          <w:lang w:eastAsia="sl-SI"/>
        </w:rPr>
        <w:t>Priporočamo, da imajo člani ekip s seboj tudi zdravstvene kartice. Tekmovanje poteka na lastno</w:t>
      </w:r>
    </w:p>
    <w:p w:rsidR="00275887" w:rsidRDefault="00275887" w:rsidP="00CC09AE">
      <w:pPr>
        <w:autoSpaceDE w:val="0"/>
        <w:autoSpaceDN w:val="0"/>
        <w:adjustRightInd w:val="0"/>
        <w:rPr>
          <w:rFonts w:ascii="Calibri" w:hAnsi="Calibri"/>
          <w:lang w:eastAsia="sl-SI"/>
        </w:rPr>
      </w:pPr>
      <w:r w:rsidRPr="00CC09AE">
        <w:rPr>
          <w:rFonts w:ascii="Calibri" w:hAnsi="Calibri"/>
          <w:lang w:eastAsia="sl-SI"/>
        </w:rPr>
        <w:t>odgovornost.</w:t>
      </w:r>
    </w:p>
    <w:p w:rsidR="00275887" w:rsidRPr="00CC09AE" w:rsidRDefault="00275887" w:rsidP="00CC09AE">
      <w:pPr>
        <w:autoSpaceDE w:val="0"/>
        <w:autoSpaceDN w:val="0"/>
        <w:adjustRightInd w:val="0"/>
        <w:rPr>
          <w:rFonts w:ascii="Calibri" w:hAnsi="Calibri"/>
          <w:lang w:eastAsia="sl-SI"/>
        </w:rPr>
      </w:pPr>
    </w:p>
    <w:p w:rsidR="00275887" w:rsidRDefault="00275887" w:rsidP="00CC09AE">
      <w:pPr>
        <w:autoSpaceDE w:val="0"/>
        <w:autoSpaceDN w:val="0"/>
        <w:adjustRightInd w:val="0"/>
        <w:rPr>
          <w:rFonts w:ascii="Calibri" w:hAnsi="Calibri"/>
          <w:lang w:eastAsia="sl-SI"/>
        </w:rPr>
      </w:pPr>
      <w:r w:rsidRPr="00CC09AE">
        <w:rPr>
          <w:rFonts w:ascii="Calibri" w:hAnsi="Calibri"/>
          <w:lang w:eastAsia="sl-SI"/>
        </w:rPr>
        <w:t xml:space="preserve">Z gasilskimi </w:t>
      </w:r>
      <w:r>
        <w:rPr>
          <w:rFonts w:ascii="Calibri" w:hAnsi="Calibri"/>
          <w:lang w:eastAsia="sl-SI"/>
        </w:rPr>
        <w:t>pozdravi na pomoč</w:t>
      </w:r>
    </w:p>
    <w:p w:rsidR="00275887" w:rsidRDefault="00275887" w:rsidP="00CC09AE">
      <w:pPr>
        <w:autoSpaceDE w:val="0"/>
        <w:autoSpaceDN w:val="0"/>
        <w:adjustRightInd w:val="0"/>
        <w:rPr>
          <w:rFonts w:ascii="Calibri" w:hAnsi="Calibri"/>
          <w:lang w:eastAsia="sl-SI"/>
        </w:rPr>
      </w:pPr>
    </w:p>
    <w:p w:rsidR="00284C7E" w:rsidRDefault="00284C7E" w:rsidP="00CC09AE">
      <w:pPr>
        <w:autoSpaceDE w:val="0"/>
        <w:autoSpaceDN w:val="0"/>
        <w:adjustRightInd w:val="0"/>
        <w:rPr>
          <w:rFonts w:ascii="Calibri" w:hAnsi="Calibri"/>
          <w:lang w:eastAsia="sl-SI"/>
        </w:rPr>
      </w:pPr>
    </w:p>
    <w:p w:rsidR="00284C7E" w:rsidRPr="00CC09AE" w:rsidRDefault="00284C7E" w:rsidP="00CC09AE">
      <w:pPr>
        <w:autoSpaceDE w:val="0"/>
        <w:autoSpaceDN w:val="0"/>
        <w:adjustRightInd w:val="0"/>
        <w:rPr>
          <w:rFonts w:ascii="Calibri" w:hAnsi="Calibri"/>
          <w:lang w:eastAsia="sl-SI"/>
        </w:rPr>
      </w:pPr>
    </w:p>
    <w:p w:rsidR="00275887" w:rsidRDefault="00275887" w:rsidP="00CC09AE">
      <w:pPr>
        <w:autoSpaceDE w:val="0"/>
        <w:autoSpaceDN w:val="0"/>
        <w:adjustRightInd w:val="0"/>
        <w:rPr>
          <w:lang w:eastAsia="sl-SI"/>
        </w:rPr>
      </w:pPr>
    </w:p>
    <w:p w:rsidR="00275887" w:rsidRDefault="00275887" w:rsidP="00CC09AE">
      <w:pPr>
        <w:autoSpaceDE w:val="0"/>
        <w:autoSpaceDN w:val="0"/>
        <w:adjustRightInd w:val="0"/>
        <w:rPr>
          <w:lang w:eastAsia="sl-SI"/>
        </w:rPr>
        <w:sectPr w:rsidR="00275887" w:rsidSect="00B2608E">
          <w:headerReference w:type="default" r:id="rId11"/>
          <w:pgSz w:w="11906" w:h="16838" w:code="9"/>
          <w:pgMar w:top="899" w:right="707" w:bottom="719" w:left="1418" w:header="708" w:footer="708" w:gutter="0"/>
          <w:pgNumType w:start="1"/>
          <w:cols w:space="708"/>
          <w:docGrid w:linePitch="360"/>
        </w:sectPr>
      </w:pPr>
    </w:p>
    <w:p w:rsidR="00275887" w:rsidRPr="00CC09AE" w:rsidRDefault="00275887" w:rsidP="00CC09AE">
      <w:pPr>
        <w:autoSpaceDE w:val="0"/>
        <w:autoSpaceDN w:val="0"/>
        <w:adjustRightInd w:val="0"/>
        <w:jc w:val="center"/>
        <w:rPr>
          <w:lang w:eastAsia="sl-SI"/>
        </w:rPr>
      </w:pPr>
      <w:r w:rsidRPr="00CC09AE">
        <w:rPr>
          <w:lang w:eastAsia="sl-SI"/>
        </w:rPr>
        <w:lastRenderedPageBreak/>
        <w:t>GZ Brezovica</w:t>
      </w:r>
    </w:p>
    <w:p w:rsidR="00275887" w:rsidRPr="00CC09AE" w:rsidRDefault="00275887" w:rsidP="00CC09AE">
      <w:pPr>
        <w:autoSpaceDE w:val="0"/>
        <w:autoSpaceDN w:val="0"/>
        <w:adjustRightInd w:val="0"/>
        <w:jc w:val="center"/>
        <w:rPr>
          <w:lang w:eastAsia="sl-SI"/>
        </w:rPr>
      </w:pPr>
      <w:r w:rsidRPr="00CC09AE">
        <w:rPr>
          <w:lang w:eastAsia="sl-SI"/>
        </w:rPr>
        <w:t>Komisija za mladino</w:t>
      </w:r>
    </w:p>
    <w:p w:rsidR="00275887" w:rsidRPr="00CC09AE" w:rsidRDefault="00275887" w:rsidP="00CC09AE">
      <w:pPr>
        <w:autoSpaceDE w:val="0"/>
        <w:autoSpaceDN w:val="0"/>
        <w:adjustRightInd w:val="0"/>
        <w:jc w:val="center"/>
        <w:rPr>
          <w:lang w:eastAsia="sl-SI"/>
        </w:rPr>
      </w:pPr>
      <w:r w:rsidRPr="00CC09AE">
        <w:rPr>
          <w:lang w:eastAsia="sl-SI"/>
        </w:rPr>
        <w:t xml:space="preserve">Petra </w:t>
      </w:r>
      <w:proofErr w:type="spellStart"/>
      <w:r w:rsidRPr="00CC09AE">
        <w:rPr>
          <w:lang w:eastAsia="sl-SI"/>
        </w:rPr>
        <w:t>Zega</w:t>
      </w:r>
      <w:proofErr w:type="spellEnd"/>
    </w:p>
    <w:p w:rsidR="00275887" w:rsidRPr="00CC09AE" w:rsidRDefault="00275887" w:rsidP="00CC09AE">
      <w:pPr>
        <w:autoSpaceDE w:val="0"/>
        <w:autoSpaceDN w:val="0"/>
        <w:adjustRightInd w:val="0"/>
        <w:jc w:val="center"/>
        <w:rPr>
          <w:lang w:eastAsia="sl-SI"/>
        </w:rPr>
      </w:pPr>
      <w:r w:rsidRPr="00CC09AE">
        <w:rPr>
          <w:lang w:eastAsia="sl-SI"/>
        </w:rPr>
        <w:lastRenderedPageBreak/>
        <w:t xml:space="preserve">GZ Dolomiti </w:t>
      </w:r>
    </w:p>
    <w:p w:rsidR="00275887" w:rsidRPr="00CC09AE" w:rsidRDefault="00275887" w:rsidP="00CC09AE">
      <w:pPr>
        <w:autoSpaceDE w:val="0"/>
        <w:autoSpaceDN w:val="0"/>
        <w:adjustRightInd w:val="0"/>
        <w:jc w:val="center"/>
        <w:rPr>
          <w:lang w:eastAsia="sl-SI"/>
        </w:rPr>
      </w:pPr>
      <w:r w:rsidRPr="00CC09AE">
        <w:rPr>
          <w:lang w:eastAsia="sl-SI"/>
        </w:rPr>
        <w:t>Komisija za mladino Mihaela Plestenjak</w:t>
      </w:r>
    </w:p>
    <w:p w:rsidR="00275887" w:rsidRPr="00CC09AE" w:rsidRDefault="00275887" w:rsidP="00CC09AE">
      <w:pPr>
        <w:pStyle w:val="NormalWeb"/>
        <w:spacing w:before="0" w:beforeAutospacing="0" w:after="0" w:afterAutospacing="0"/>
        <w:jc w:val="center"/>
      </w:pPr>
      <w:r w:rsidRPr="00CC09AE">
        <w:lastRenderedPageBreak/>
        <w:t>GZ Horjul</w:t>
      </w:r>
    </w:p>
    <w:p w:rsidR="00275887" w:rsidRPr="00CC09AE" w:rsidRDefault="00275887" w:rsidP="00CC09AE">
      <w:pPr>
        <w:pStyle w:val="NormalWeb"/>
        <w:spacing w:before="0" w:beforeAutospacing="0" w:after="0" w:afterAutospacing="0"/>
        <w:jc w:val="center"/>
      </w:pPr>
      <w:r w:rsidRPr="00CC09AE">
        <w:t>Komisija za mladino</w:t>
      </w:r>
    </w:p>
    <w:p w:rsidR="00275887" w:rsidRPr="00CC09AE" w:rsidRDefault="00275887" w:rsidP="00CC09AE">
      <w:pPr>
        <w:pStyle w:val="NormalWeb"/>
        <w:spacing w:before="0" w:beforeAutospacing="0" w:after="0" w:afterAutospacing="0"/>
        <w:jc w:val="center"/>
        <w:sectPr w:rsidR="00275887" w:rsidRPr="00CC09AE" w:rsidSect="00CC09AE">
          <w:type w:val="continuous"/>
          <w:pgSz w:w="11906" w:h="16838" w:code="9"/>
          <w:pgMar w:top="899" w:right="707" w:bottom="719" w:left="1418" w:header="708" w:footer="708" w:gutter="0"/>
          <w:pgNumType w:start="1"/>
          <w:cols w:num="3" w:space="708"/>
          <w:docGrid w:linePitch="360"/>
        </w:sectPr>
      </w:pPr>
      <w:r w:rsidRPr="00CC09AE">
        <w:t>Stane Trobec</w:t>
      </w:r>
    </w:p>
    <w:p w:rsidR="00275887" w:rsidRDefault="00275887" w:rsidP="00B629B6">
      <w:pPr>
        <w:pStyle w:val="NormalWeb"/>
        <w:spacing w:before="0" w:beforeAutospacing="0" w:after="0" w:afterAutospacing="0"/>
        <w:rPr>
          <w:rFonts w:ascii="Calibri" w:hAnsi="Calibri" w:cs="Calibri"/>
        </w:rPr>
      </w:pPr>
    </w:p>
    <w:p w:rsidR="00275887" w:rsidRDefault="00275887" w:rsidP="00B629B6">
      <w:pPr>
        <w:pStyle w:val="NormalWeb"/>
        <w:spacing w:before="0" w:beforeAutospacing="0" w:after="0" w:afterAutospacing="0"/>
        <w:rPr>
          <w:rFonts w:ascii="Calibri" w:hAnsi="Calibri" w:cs="Calibri"/>
        </w:rPr>
      </w:pPr>
    </w:p>
    <w:p w:rsidR="00275887" w:rsidRDefault="00275887" w:rsidP="00B629B6">
      <w:pPr>
        <w:pStyle w:val="NormalWeb"/>
        <w:spacing w:before="0" w:beforeAutospacing="0" w:after="0" w:afterAutospacing="0"/>
        <w:rPr>
          <w:rFonts w:ascii="Calibri" w:hAnsi="Calibri" w:cs="Calibri"/>
        </w:rPr>
      </w:pPr>
    </w:p>
    <w:p w:rsidR="00275887" w:rsidRDefault="00275887" w:rsidP="00B629B6">
      <w:pPr>
        <w:pStyle w:val="NormalWeb"/>
        <w:spacing w:before="0" w:beforeAutospacing="0" w:after="0" w:afterAutospacing="0"/>
        <w:rPr>
          <w:rFonts w:ascii="Calibri" w:hAnsi="Calibri" w:cs="Calibri"/>
        </w:rPr>
      </w:pPr>
    </w:p>
    <w:p w:rsidR="00275887" w:rsidRPr="00B629B6" w:rsidRDefault="00275887" w:rsidP="00B629B6">
      <w:pPr>
        <w:pStyle w:val="NormalWeb"/>
        <w:spacing w:before="0" w:beforeAutospacing="0" w:after="0" w:afterAutospacing="0"/>
        <w:rPr>
          <w:rFonts w:ascii="Calibri" w:hAnsi="Calibri" w:cs="Calibri"/>
        </w:rPr>
      </w:pPr>
      <w:r w:rsidRPr="00B37825">
        <w:rPr>
          <w:rFonts w:ascii="Calibri" w:hAnsi="Calibri" w:cs="Calibri"/>
          <w:u w:val="single"/>
        </w:rPr>
        <w:t>Priloge:</w:t>
      </w:r>
    </w:p>
    <w:p w:rsidR="00275887" w:rsidRPr="00B37825" w:rsidRDefault="00275887" w:rsidP="008E7055">
      <w:pPr>
        <w:numPr>
          <w:ilvl w:val="0"/>
          <w:numId w:val="3"/>
        </w:numPr>
        <w:rPr>
          <w:rFonts w:ascii="Calibri" w:hAnsi="Calibri" w:cs="Calibri"/>
        </w:rPr>
      </w:pPr>
      <w:r w:rsidRPr="00B37825">
        <w:rPr>
          <w:rFonts w:ascii="Calibri" w:hAnsi="Calibri" w:cs="Calibri"/>
        </w:rPr>
        <w:t xml:space="preserve">Pravila </w:t>
      </w:r>
      <w:r>
        <w:rPr>
          <w:rFonts w:ascii="Calibri" w:hAnsi="Calibri" w:cs="Calibri"/>
        </w:rPr>
        <w:t>in točkovanje za izvedbo kviza,</w:t>
      </w:r>
    </w:p>
    <w:p w:rsidR="00275887" w:rsidRDefault="00275887" w:rsidP="008E7055">
      <w:pPr>
        <w:numPr>
          <w:ilvl w:val="0"/>
          <w:numId w:val="3"/>
        </w:numPr>
        <w:rPr>
          <w:rFonts w:ascii="Calibri" w:hAnsi="Calibri" w:cs="Calibri"/>
        </w:rPr>
      </w:pPr>
      <w:r w:rsidRPr="00B37825">
        <w:rPr>
          <w:rFonts w:ascii="Calibri" w:hAnsi="Calibri" w:cs="Calibri"/>
        </w:rPr>
        <w:t>Prijavnice</w:t>
      </w:r>
    </w:p>
    <w:p w:rsidR="00275887" w:rsidRDefault="00275887" w:rsidP="00B629B6">
      <w:pPr>
        <w:rPr>
          <w:rFonts w:ascii="Calibri" w:hAnsi="Calibri" w:cs="Calibri"/>
        </w:rPr>
      </w:pPr>
    </w:p>
    <w:p w:rsidR="00275887" w:rsidRDefault="00275887">
      <w:pPr>
        <w:rPr>
          <w:rFonts w:ascii="Calibri" w:hAnsi="Calibri" w:cs="Calibri"/>
          <w:b/>
          <w:bCs/>
          <w:color w:val="C0504D"/>
          <w:sz w:val="32"/>
          <w:szCs w:val="32"/>
          <w:u w:val="single"/>
        </w:rPr>
      </w:pPr>
      <w:r>
        <w:rPr>
          <w:rFonts w:ascii="Calibri" w:hAnsi="Calibri" w:cs="Calibri"/>
          <w:b/>
          <w:bCs/>
          <w:color w:val="C0504D"/>
          <w:sz w:val="32"/>
          <w:szCs w:val="32"/>
          <w:u w:val="single"/>
        </w:rPr>
        <w:br w:type="page"/>
      </w:r>
    </w:p>
    <w:p w:rsidR="00275887" w:rsidRPr="00E16A41" w:rsidRDefault="00275887" w:rsidP="00B629B6">
      <w:pPr>
        <w:jc w:val="center"/>
        <w:rPr>
          <w:rFonts w:ascii="Calibri" w:hAnsi="Calibri" w:cs="Calibri"/>
          <w:b/>
          <w:bCs/>
          <w:color w:val="C0504D"/>
          <w:sz w:val="32"/>
          <w:szCs w:val="32"/>
          <w:u w:val="single"/>
        </w:rPr>
      </w:pPr>
      <w:r w:rsidRPr="00E16A41">
        <w:rPr>
          <w:rFonts w:ascii="Calibri" w:hAnsi="Calibri" w:cs="Calibri"/>
          <w:b/>
          <w:bCs/>
          <w:color w:val="C0504D"/>
          <w:sz w:val="32"/>
          <w:szCs w:val="32"/>
          <w:u w:val="single"/>
        </w:rPr>
        <w:lastRenderedPageBreak/>
        <w:t>PRAVILA IN T</w:t>
      </w:r>
      <w:r>
        <w:rPr>
          <w:rFonts w:ascii="Calibri" w:hAnsi="Calibri" w:cs="Calibri"/>
          <w:b/>
          <w:bCs/>
          <w:color w:val="C0504D"/>
          <w:sz w:val="32"/>
          <w:szCs w:val="32"/>
          <w:u w:val="single"/>
        </w:rPr>
        <w:t>OČKOVANJE ZA IZVEDBO KVIZA</w:t>
      </w:r>
      <w:r w:rsidRPr="00E16A41">
        <w:rPr>
          <w:rFonts w:ascii="Calibri" w:hAnsi="Calibri" w:cs="Calibri"/>
          <w:b/>
          <w:bCs/>
          <w:color w:val="C0504D"/>
          <w:sz w:val="32"/>
          <w:szCs w:val="32"/>
          <w:u w:val="single"/>
        </w:rPr>
        <w:t>:</w:t>
      </w:r>
    </w:p>
    <w:p w:rsidR="00284C7E" w:rsidRDefault="00284C7E" w:rsidP="00284C7E">
      <w:pPr>
        <w:pStyle w:val="Footer"/>
        <w:tabs>
          <w:tab w:val="clear" w:pos="9072"/>
        </w:tabs>
        <w:jc w:val="both"/>
        <w:rPr>
          <w:rFonts w:ascii="Calibri" w:hAnsi="Calibri" w:cs="Calibri"/>
          <w:b/>
          <w:bCs/>
          <w:sz w:val="28"/>
          <w:szCs w:val="28"/>
        </w:rPr>
      </w:pPr>
    </w:p>
    <w:p w:rsidR="00275887" w:rsidRPr="00284C7E" w:rsidRDefault="00284C7E" w:rsidP="00284C7E">
      <w:pPr>
        <w:pStyle w:val="ListParagraph"/>
        <w:numPr>
          <w:ilvl w:val="0"/>
          <w:numId w:val="5"/>
        </w:numPr>
        <w:jc w:val="both"/>
        <w:rPr>
          <w:rFonts w:ascii="Calibri" w:hAnsi="Calibri" w:cs="Calibri"/>
          <w:b/>
          <w:bCs/>
        </w:rPr>
      </w:pPr>
      <w:r w:rsidRPr="004809B1">
        <w:rPr>
          <w:rFonts w:ascii="Calibri" w:hAnsi="Calibri" w:cs="Calibri"/>
          <w:b/>
          <w:sz w:val="28"/>
          <w:szCs w:val="28"/>
        </w:rPr>
        <w:t>»DRŽI« ali »NE DRŽI«:</w:t>
      </w:r>
    </w:p>
    <w:p w:rsidR="00284C7E" w:rsidRPr="00284C7E" w:rsidRDefault="00284C7E" w:rsidP="00284C7E">
      <w:pPr>
        <w:pStyle w:val="ListParagraph"/>
        <w:jc w:val="both"/>
        <w:rPr>
          <w:rFonts w:ascii="Calibri" w:hAnsi="Calibri" w:cs="Calibri"/>
          <w:b/>
          <w:bCs/>
        </w:rPr>
      </w:pPr>
    </w:p>
    <w:p w:rsidR="00275887" w:rsidRPr="004809B1" w:rsidRDefault="00275887" w:rsidP="00B629B6">
      <w:pPr>
        <w:pStyle w:val="Footer"/>
        <w:tabs>
          <w:tab w:val="clear" w:pos="9072"/>
        </w:tabs>
        <w:jc w:val="both"/>
        <w:rPr>
          <w:rFonts w:ascii="Calibri" w:hAnsi="Calibri" w:cs="Calibri"/>
          <w:b/>
          <w:bCs/>
          <w:sz w:val="28"/>
          <w:szCs w:val="28"/>
        </w:rPr>
      </w:pPr>
      <w:r>
        <w:rPr>
          <w:rFonts w:ascii="Calibri" w:hAnsi="Calibri" w:cs="Calibri"/>
          <w:sz w:val="24"/>
          <w:szCs w:val="24"/>
          <w:u w:val="single"/>
        </w:rPr>
        <w:t>PIONIRJI, MLA</w:t>
      </w:r>
      <w:r w:rsidRPr="004809B1">
        <w:rPr>
          <w:rFonts w:ascii="Calibri" w:hAnsi="Calibri" w:cs="Calibri"/>
          <w:sz w:val="24"/>
          <w:szCs w:val="24"/>
          <w:u w:val="single"/>
        </w:rPr>
        <w:t>DINCI</w:t>
      </w:r>
      <w:r>
        <w:rPr>
          <w:rFonts w:ascii="Calibri" w:hAnsi="Calibri" w:cs="Calibri"/>
          <w:sz w:val="24"/>
          <w:szCs w:val="24"/>
          <w:u w:val="single"/>
        </w:rPr>
        <w:t xml:space="preserve"> in GASILCI PRIPRAVNIKI</w:t>
      </w:r>
      <w:r w:rsidRPr="004809B1">
        <w:rPr>
          <w:rFonts w:ascii="Calibri" w:hAnsi="Calibri" w:cs="Calibri"/>
          <w:sz w:val="24"/>
          <w:szCs w:val="24"/>
          <w:u w:val="single"/>
        </w:rPr>
        <w:t>:</w:t>
      </w:r>
    </w:p>
    <w:p w:rsidR="00275887" w:rsidRPr="000D6DBD" w:rsidRDefault="00275887" w:rsidP="00B629B6">
      <w:pPr>
        <w:pStyle w:val="Footer"/>
        <w:jc w:val="both"/>
        <w:rPr>
          <w:rFonts w:ascii="Calibri" w:hAnsi="Calibri" w:cs="Calibri"/>
          <w:sz w:val="24"/>
          <w:szCs w:val="24"/>
        </w:rPr>
      </w:pPr>
      <w:r w:rsidRPr="000D6DBD">
        <w:rPr>
          <w:rFonts w:ascii="Calibri" w:hAnsi="Calibri" w:cs="Calibri"/>
          <w:sz w:val="24"/>
          <w:szCs w:val="24"/>
        </w:rPr>
        <w:t>Ekipa odgovarja na 10 vprašanj iz gasilske tematike tako, da obkroži pravilno trditev »DRŽI« ali »NE DRŽI«</w:t>
      </w:r>
      <w:r>
        <w:rPr>
          <w:rFonts w:ascii="Calibri" w:hAnsi="Calibri" w:cs="Calibri"/>
          <w:sz w:val="24"/>
          <w:szCs w:val="24"/>
        </w:rPr>
        <w:t xml:space="preserve">. </w:t>
      </w:r>
    </w:p>
    <w:p w:rsidR="00275887" w:rsidRDefault="00275887" w:rsidP="00B629B6">
      <w:pPr>
        <w:jc w:val="both"/>
        <w:rPr>
          <w:rFonts w:ascii="Calibri" w:hAnsi="Calibri" w:cs="Calibri"/>
          <w:b/>
          <w:bCs/>
        </w:rPr>
      </w:pPr>
    </w:p>
    <w:p w:rsidR="00275887" w:rsidRPr="00B7740C" w:rsidRDefault="00275887" w:rsidP="00B629B6">
      <w:pPr>
        <w:rPr>
          <w:rFonts w:ascii="Calibri" w:hAnsi="Calibri" w:cs="Calibri"/>
          <w:b/>
          <w:bCs/>
        </w:rPr>
      </w:pPr>
      <w:r w:rsidRPr="00B7740C">
        <w:rPr>
          <w:rFonts w:ascii="Calibri" w:hAnsi="Calibri" w:cs="Calibri"/>
          <w:b/>
          <w:bCs/>
        </w:rPr>
        <w:t>OCENJEVANJE:</w:t>
      </w:r>
    </w:p>
    <w:p w:rsidR="00275887" w:rsidRPr="00A749F6" w:rsidRDefault="00275887" w:rsidP="00B629B6">
      <w:pPr>
        <w:rPr>
          <w:rFonts w:ascii="Calibri" w:hAnsi="Calibri" w:cs="Calibri"/>
          <w:sz w:val="16"/>
          <w:szCs w:val="16"/>
        </w:rPr>
      </w:pPr>
    </w:p>
    <w:tbl>
      <w:tblPr>
        <w:tblW w:w="0" w:type="auto"/>
        <w:tblBorders>
          <w:top w:val="single" w:sz="8" w:space="0" w:color="C0504D"/>
          <w:bottom w:val="single" w:sz="8" w:space="0" w:color="C0504D"/>
        </w:tblBorders>
        <w:tblLayout w:type="fixed"/>
        <w:tblLook w:val="00A0" w:firstRow="1" w:lastRow="0" w:firstColumn="1" w:lastColumn="0" w:noHBand="0" w:noVBand="0"/>
      </w:tblPr>
      <w:tblGrid>
        <w:gridCol w:w="8188"/>
        <w:gridCol w:w="598"/>
        <w:gridCol w:w="599"/>
      </w:tblGrid>
      <w:tr w:rsidR="00275887" w:rsidRPr="00B71035">
        <w:tc>
          <w:tcPr>
            <w:tcW w:w="8188" w:type="dxa"/>
            <w:tcBorders>
              <w:top w:val="single" w:sz="8" w:space="0" w:color="C0504D"/>
              <w:left w:val="nil"/>
              <w:bottom w:val="single" w:sz="8" w:space="0" w:color="C0504D"/>
              <w:right w:val="nil"/>
            </w:tcBorders>
          </w:tcPr>
          <w:p w:rsidR="00275887" w:rsidRPr="009B7F93" w:rsidRDefault="00275887" w:rsidP="0034220A">
            <w:pPr>
              <w:jc w:val="both"/>
              <w:rPr>
                <w:rFonts w:ascii="Calibri" w:hAnsi="Calibri" w:cs="Calibri"/>
                <w:b/>
                <w:bCs/>
                <w:color w:val="943634"/>
              </w:rPr>
            </w:pPr>
            <w:r w:rsidRPr="009B7F93">
              <w:rPr>
                <w:rFonts w:ascii="Calibri" w:hAnsi="Calibri" w:cs="Calibri"/>
                <w:b/>
                <w:bCs/>
                <w:color w:val="943634"/>
                <w:sz w:val="22"/>
                <w:szCs w:val="22"/>
              </w:rPr>
              <w:t>Za vsak pravilen odgovor:</w:t>
            </w:r>
          </w:p>
        </w:tc>
        <w:tc>
          <w:tcPr>
            <w:tcW w:w="598" w:type="dxa"/>
            <w:tcBorders>
              <w:top w:val="single" w:sz="8" w:space="0" w:color="C0504D"/>
              <w:left w:val="nil"/>
              <w:bottom w:val="single" w:sz="8" w:space="0" w:color="C0504D"/>
              <w:right w:val="nil"/>
            </w:tcBorders>
          </w:tcPr>
          <w:p w:rsidR="00275887" w:rsidRPr="009B7F93" w:rsidRDefault="00275887" w:rsidP="0034220A">
            <w:pPr>
              <w:jc w:val="center"/>
              <w:rPr>
                <w:rFonts w:ascii="Calibri" w:hAnsi="Calibri" w:cs="Calibri"/>
                <w:b/>
                <w:bCs/>
                <w:color w:val="943634"/>
              </w:rPr>
            </w:pPr>
            <w:r w:rsidRPr="009B7F93">
              <w:rPr>
                <w:rFonts w:ascii="Calibri" w:hAnsi="Calibri" w:cs="Calibri"/>
                <w:color w:val="943634"/>
                <w:sz w:val="22"/>
                <w:szCs w:val="22"/>
              </w:rPr>
              <w:softHyphen/>
              <w:t>1</w:t>
            </w:r>
          </w:p>
        </w:tc>
        <w:tc>
          <w:tcPr>
            <w:tcW w:w="599" w:type="dxa"/>
            <w:tcBorders>
              <w:top w:val="single" w:sz="8" w:space="0" w:color="C0504D"/>
              <w:left w:val="nil"/>
              <w:bottom w:val="single" w:sz="8" w:space="0" w:color="C0504D"/>
              <w:right w:val="nil"/>
            </w:tcBorders>
          </w:tcPr>
          <w:p w:rsidR="00275887" w:rsidRPr="009B7F93" w:rsidRDefault="00275887" w:rsidP="0034220A">
            <w:pPr>
              <w:jc w:val="center"/>
              <w:rPr>
                <w:rFonts w:ascii="Calibri" w:hAnsi="Calibri" w:cs="Calibri"/>
                <w:b/>
                <w:bCs/>
                <w:color w:val="943634"/>
              </w:rPr>
            </w:pPr>
            <w:r w:rsidRPr="009B7F93">
              <w:rPr>
                <w:rFonts w:ascii="Calibri" w:hAnsi="Calibri" w:cs="Calibri"/>
                <w:color w:val="943634"/>
                <w:sz w:val="22"/>
                <w:szCs w:val="22"/>
              </w:rPr>
              <w:t>PT</w:t>
            </w:r>
          </w:p>
        </w:tc>
      </w:tr>
    </w:tbl>
    <w:p w:rsidR="00275887" w:rsidRDefault="00275887" w:rsidP="00B629B6">
      <w:pPr>
        <w:jc w:val="both"/>
        <w:rPr>
          <w:rFonts w:ascii="Calibri" w:hAnsi="Calibri" w:cs="Calibri"/>
          <w:b/>
          <w:bCs/>
        </w:rPr>
      </w:pPr>
    </w:p>
    <w:p w:rsidR="00275887" w:rsidRPr="000D6DBD" w:rsidRDefault="00275887" w:rsidP="00B629B6">
      <w:pPr>
        <w:jc w:val="both"/>
        <w:rPr>
          <w:rFonts w:ascii="Calibri" w:hAnsi="Calibri" w:cs="Calibri"/>
          <w:b/>
          <w:bCs/>
        </w:rPr>
      </w:pPr>
    </w:p>
    <w:p w:rsidR="00275887" w:rsidRPr="003A3D25" w:rsidRDefault="00275887" w:rsidP="008E7055">
      <w:pPr>
        <w:pStyle w:val="ListParagraph"/>
        <w:numPr>
          <w:ilvl w:val="0"/>
          <w:numId w:val="5"/>
        </w:numPr>
        <w:jc w:val="both"/>
        <w:rPr>
          <w:rFonts w:ascii="Calibri" w:hAnsi="Calibri" w:cs="Calibri"/>
          <w:b/>
          <w:bCs/>
          <w:sz w:val="28"/>
          <w:szCs w:val="28"/>
        </w:rPr>
      </w:pPr>
      <w:r>
        <w:rPr>
          <w:rFonts w:ascii="Calibri" w:hAnsi="Calibri" w:cs="Calibri"/>
          <w:b/>
          <w:bCs/>
          <w:sz w:val="28"/>
          <w:szCs w:val="28"/>
        </w:rPr>
        <w:t>PRVA POMOČ</w:t>
      </w:r>
      <w:r w:rsidRPr="003A3D25">
        <w:rPr>
          <w:rFonts w:ascii="Calibri" w:hAnsi="Calibri" w:cs="Calibri"/>
          <w:b/>
          <w:bCs/>
          <w:sz w:val="28"/>
          <w:szCs w:val="28"/>
        </w:rPr>
        <w:t>:</w:t>
      </w:r>
    </w:p>
    <w:p w:rsidR="00275887" w:rsidRPr="009634ED" w:rsidRDefault="00275887" w:rsidP="00B629B6">
      <w:pPr>
        <w:jc w:val="both"/>
        <w:rPr>
          <w:rFonts w:ascii="Calibri" w:hAnsi="Calibri" w:cs="Calibri"/>
          <w:b/>
          <w:bCs/>
        </w:rPr>
      </w:pPr>
    </w:p>
    <w:p w:rsidR="00275887" w:rsidRPr="004809B1" w:rsidRDefault="00275887" w:rsidP="00B629B6">
      <w:pPr>
        <w:pStyle w:val="Footer"/>
        <w:tabs>
          <w:tab w:val="clear" w:pos="9072"/>
        </w:tabs>
        <w:jc w:val="both"/>
        <w:rPr>
          <w:rFonts w:ascii="Calibri" w:hAnsi="Calibri" w:cs="Calibri"/>
          <w:b/>
          <w:bCs/>
          <w:sz w:val="28"/>
          <w:szCs w:val="28"/>
        </w:rPr>
      </w:pPr>
      <w:r>
        <w:rPr>
          <w:rFonts w:ascii="Calibri" w:hAnsi="Calibri" w:cs="Calibri"/>
          <w:sz w:val="24"/>
          <w:szCs w:val="24"/>
          <w:u w:val="single"/>
        </w:rPr>
        <w:t>PIONIRJI, MLA</w:t>
      </w:r>
      <w:r w:rsidRPr="004809B1">
        <w:rPr>
          <w:rFonts w:ascii="Calibri" w:hAnsi="Calibri" w:cs="Calibri"/>
          <w:sz w:val="24"/>
          <w:szCs w:val="24"/>
          <w:u w:val="single"/>
        </w:rPr>
        <w:t>DINCI</w:t>
      </w:r>
      <w:r>
        <w:rPr>
          <w:rFonts w:ascii="Calibri" w:hAnsi="Calibri" w:cs="Calibri"/>
          <w:sz w:val="24"/>
          <w:szCs w:val="24"/>
          <w:u w:val="single"/>
        </w:rPr>
        <w:t xml:space="preserve"> in GASILCI PRIPRAVNIKI</w:t>
      </w:r>
      <w:r w:rsidRPr="004809B1">
        <w:rPr>
          <w:rFonts w:ascii="Calibri" w:hAnsi="Calibri" w:cs="Calibri"/>
          <w:sz w:val="24"/>
          <w:szCs w:val="24"/>
          <w:u w:val="single"/>
        </w:rPr>
        <w:t>:</w:t>
      </w:r>
    </w:p>
    <w:p w:rsidR="00275887" w:rsidRPr="000D6DBD" w:rsidRDefault="00275887" w:rsidP="00B629B6">
      <w:pPr>
        <w:pStyle w:val="Footer"/>
        <w:jc w:val="both"/>
        <w:rPr>
          <w:rFonts w:ascii="Calibri" w:hAnsi="Calibri" w:cs="Calibri"/>
          <w:sz w:val="24"/>
          <w:szCs w:val="24"/>
        </w:rPr>
      </w:pPr>
      <w:r w:rsidRPr="000D6DBD">
        <w:rPr>
          <w:rFonts w:ascii="Calibri" w:hAnsi="Calibri" w:cs="Calibri"/>
          <w:sz w:val="24"/>
          <w:szCs w:val="24"/>
        </w:rPr>
        <w:t xml:space="preserve">Ekipa odgovarja na 10 vprašanj iz </w:t>
      </w:r>
      <w:r>
        <w:rPr>
          <w:rFonts w:ascii="Calibri" w:hAnsi="Calibri" w:cs="Calibri"/>
          <w:sz w:val="24"/>
          <w:szCs w:val="24"/>
        </w:rPr>
        <w:t>prve pomoči</w:t>
      </w:r>
      <w:r w:rsidRPr="000D6DBD">
        <w:rPr>
          <w:rFonts w:ascii="Calibri" w:hAnsi="Calibri" w:cs="Calibri"/>
          <w:sz w:val="24"/>
          <w:szCs w:val="24"/>
        </w:rPr>
        <w:t xml:space="preserve"> tako, da obkroži pravilno trditev z »a, b ali c«.</w:t>
      </w:r>
      <w:r>
        <w:rPr>
          <w:rFonts w:ascii="Calibri" w:hAnsi="Calibri" w:cs="Calibri"/>
          <w:sz w:val="24"/>
          <w:szCs w:val="24"/>
        </w:rPr>
        <w:t xml:space="preserve"> </w:t>
      </w:r>
    </w:p>
    <w:p w:rsidR="00275887" w:rsidRDefault="00275887" w:rsidP="00B629B6">
      <w:pPr>
        <w:pStyle w:val="Footer"/>
        <w:jc w:val="both"/>
        <w:rPr>
          <w:rFonts w:ascii="Calibri" w:hAnsi="Calibri" w:cs="Calibri"/>
          <w:sz w:val="24"/>
          <w:szCs w:val="24"/>
        </w:rPr>
      </w:pPr>
    </w:p>
    <w:p w:rsidR="00275887" w:rsidRPr="00B7740C" w:rsidRDefault="00275887" w:rsidP="00B629B6">
      <w:pPr>
        <w:rPr>
          <w:rFonts w:ascii="Calibri" w:hAnsi="Calibri" w:cs="Calibri"/>
          <w:b/>
          <w:bCs/>
        </w:rPr>
      </w:pPr>
      <w:r w:rsidRPr="00B7740C">
        <w:rPr>
          <w:rFonts w:ascii="Calibri" w:hAnsi="Calibri" w:cs="Calibri"/>
          <w:b/>
          <w:bCs/>
        </w:rPr>
        <w:t>OCENJEVANJE:</w:t>
      </w:r>
    </w:p>
    <w:p w:rsidR="00275887" w:rsidRPr="00A749F6" w:rsidRDefault="00275887" w:rsidP="00B629B6">
      <w:pPr>
        <w:rPr>
          <w:rFonts w:ascii="Calibri" w:hAnsi="Calibri" w:cs="Calibri"/>
          <w:sz w:val="16"/>
          <w:szCs w:val="16"/>
        </w:rPr>
      </w:pPr>
    </w:p>
    <w:tbl>
      <w:tblPr>
        <w:tblW w:w="0" w:type="auto"/>
        <w:tblBorders>
          <w:top w:val="single" w:sz="8" w:space="0" w:color="C0504D"/>
          <w:bottom w:val="single" w:sz="8" w:space="0" w:color="C0504D"/>
        </w:tblBorders>
        <w:tblLayout w:type="fixed"/>
        <w:tblLook w:val="00A0" w:firstRow="1" w:lastRow="0" w:firstColumn="1" w:lastColumn="0" w:noHBand="0" w:noVBand="0"/>
      </w:tblPr>
      <w:tblGrid>
        <w:gridCol w:w="8188"/>
        <w:gridCol w:w="598"/>
        <w:gridCol w:w="599"/>
      </w:tblGrid>
      <w:tr w:rsidR="00275887" w:rsidRPr="00B71035">
        <w:tc>
          <w:tcPr>
            <w:tcW w:w="8188" w:type="dxa"/>
            <w:tcBorders>
              <w:top w:val="single" w:sz="8" w:space="0" w:color="C0504D"/>
              <w:left w:val="nil"/>
              <w:bottom w:val="single" w:sz="8" w:space="0" w:color="C0504D"/>
              <w:right w:val="nil"/>
            </w:tcBorders>
          </w:tcPr>
          <w:p w:rsidR="00275887" w:rsidRPr="009B7F93" w:rsidRDefault="00275887" w:rsidP="0034220A">
            <w:pPr>
              <w:jc w:val="both"/>
              <w:rPr>
                <w:rFonts w:ascii="Calibri" w:hAnsi="Calibri" w:cs="Calibri"/>
                <w:b/>
                <w:bCs/>
                <w:color w:val="943634"/>
              </w:rPr>
            </w:pPr>
            <w:r w:rsidRPr="009B7F93">
              <w:rPr>
                <w:rFonts w:ascii="Calibri" w:hAnsi="Calibri" w:cs="Calibri"/>
                <w:b/>
                <w:bCs/>
                <w:color w:val="943634"/>
                <w:sz w:val="22"/>
                <w:szCs w:val="22"/>
              </w:rPr>
              <w:t>Za vsak pravilen odgovor:</w:t>
            </w:r>
          </w:p>
        </w:tc>
        <w:tc>
          <w:tcPr>
            <w:tcW w:w="598" w:type="dxa"/>
            <w:tcBorders>
              <w:top w:val="single" w:sz="8" w:space="0" w:color="C0504D"/>
              <w:left w:val="nil"/>
              <w:bottom w:val="single" w:sz="8" w:space="0" w:color="C0504D"/>
              <w:right w:val="nil"/>
            </w:tcBorders>
          </w:tcPr>
          <w:p w:rsidR="00275887" w:rsidRPr="009B7F93" w:rsidRDefault="00275887" w:rsidP="0034220A">
            <w:pPr>
              <w:jc w:val="center"/>
              <w:rPr>
                <w:rFonts w:ascii="Calibri" w:hAnsi="Calibri" w:cs="Calibri"/>
                <w:b/>
                <w:bCs/>
                <w:color w:val="943634"/>
              </w:rPr>
            </w:pPr>
            <w:r w:rsidRPr="009B7F93">
              <w:rPr>
                <w:rFonts w:ascii="Calibri" w:hAnsi="Calibri" w:cs="Calibri"/>
                <w:color w:val="943634"/>
                <w:sz w:val="22"/>
                <w:szCs w:val="22"/>
              </w:rPr>
              <w:softHyphen/>
              <w:t>1</w:t>
            </w:r>
          </w:p>
        </w:tc>
        <w:tc>
          <w:tcPr>
            <w:tcW w:w="599" w:type="dxa"/>
            <w:tcBorders>
              <w:top w:val="single" w:sz="8" w:space="0" w:color="C0504D"/>
              <w:left w:val="nil"/>
              <w:bottom w:val="single" w:sz="8" w:space="0" w:color="C0504D"/>
              <w:right w:val="nil"/>
            </w:tcBorders>
          </w:tcPr>
          <w:p w:rsidR="00275887" w:rsidRPr="009B7F93" w:rsidRDefault="00275887" w:rsidP="0034220A">
            <w:pPr>
              <w:jc w:val="center"/>
              <w:rPr>
                <w:rFonts w:ascii="Calibri" w:hAnsi="Calibri" w:cs="Calibri"/>
                <w:b/>
                <w:bCs/>
                <w:color w:val="943634"/>
              </w:rPr>
            </w:pPr>
            <w:r w:rsidRPr="009B7F93">
              <w:rPr>
                <w:rFonts w:ascii="Calibri" w:hAnsi="Calibri" w:cs="Calibri"/>
                <w:color w:val="943634"/>
                <w:sz w:val="22"/>
                <w:szCs w:val="22"/>
              </w:rPr>
              <w:t>PT</w:t>
            </w:r>
          </w:p>
        </w:tc>
      </w:tr>
    </w:tbl>
    <w:p w:rsidR="00275887" w:rsidRPr="000D6DBD" w:rsidRDefault="00275887" w:rsidP="00B629B6">
      <w:pPr>
        <w:pStyle w:val="Footer"/>
        <w:jc w:val="both"/>
        <w:rPr>
          <w:rFonts w:ascii="Calibri" w:hAnsi="Calibri" w:cs="Calibri"/>
          <w:sz w:val="24"/>
          <w:szCs w:val="24"/>
        </w:rPr>
      </w:pPr>
    </w:p>
    <w:p w:rsidR="00275887" w:rsidRPr="000D6DBD" w:rsidRDefault="00275887" w:rsidP="00B629B6">
      <w:pPr>
        <w:jc w:val="both"/>
        <w:rPr>
          <w:rFonts w:ascii="Calibri" w:hAnsi="Calibri" w:cs="Calibri"/>
          <w:b/>
          <w:bCs/>
        </w:rPr>
      </w:pPr>
    </w:p>
    <w:p w:rsidR="00275887" w:rsidRPr="004809B1" w:rsidRDefault="00275887" w:rsidP="008E7055">
      <w:pPr>
        <w:numPr>
          <w:ilvl w:val="0"/>
          <w:numId w:val="5"/>
        </w:numPr>
        <w:jc w:val="both"/>
        <w:rPr>
          <w:rFonts w:ascii="Calibri" w:hAnsi="Calibri" w:cs="Calibri"/>
          <w:b/>
          <w:bCs/>
          <w:sz w:val="28"/>
          <w:szCs w:val="28"/>
        </w:rPr>
      </w:pPr>
      <w:r w:rsidRPr="004809B1">
        <w:rPr>
          <w:rFonts w:ascii="Calibri" w:hAnsi="Calibri" w:cs="Calibri"/>
          <w:b/>
          <w:bCs/>
          <w:sz w:val="28"/>
          <w:szCs w:val="28"/>
        </w:rPr>
        <w:t>POŽARNA PREVENTIVA</w:t>
      </w:r>
      <w:r>
        <w:rPr>
          <w:rFonts w:ascii="Calibri" w:hAnsi="Calibri" w:cs="Calibri"/>
          <w:b/>
          <w:bCs/>
          <w:sz w:val="28"/>
          <w:szCs w:val="28"/>
        </w:rPr>
        <w:t>:</w:t>
      </w:r>
    </w:p>
    <w:p w:rsidR="00275887" w:rsidRDefault="00275887" w:rsidP="00B629B6">
      <w:pPr>
        <w:pStyle w:val="Heading4"/>
        <w:numPr>
          <w:ilvl w:val="0"/>
          <w:numId w:val="0"/>
        </w:numPr>
        <w:jc w:val="both"/>
        <w:rPr>
          <w:rFonts w:ascii="Calibri" w:hAnsi="Calibri" w:cs="Calibri"/>
          <w:b w:val="0"/>
          <w:bCs w:val="0"/>
        </w:rPr>
      </w:pPr>
    </w:p>
    <w:p w:rsidR="00275887" w:rsidRPr="004809B1" w:rsidRDefault="00275887" w:rsidP="00B629B6">
      <w:pPr>
        <w:pStyle w:val="Footer"/>
        <w:tabs>
          <w:tab w:val="clear" w:pos="9072"/>
        </w:tabs>
        <w:jc w:val="both"/>
        <w:rPr>
          <w:rFonts w:ascii="Calibri" w:hAnsi="Calibri" w:cs="Calibri"/>
          <w:b/>
          <w:bCs/>
          <w:sz w:val="28"/>
          <w:szCs w:val="28"/>
        </w:rPr>
      </w:pPr>
      <w:r>
        <w:rPr>
          <w:rFonts w:ascii="Calibri" w:hAnsi="Calibri" w:cs="Calibri"/>
          <w:sz w:val="24"/>
          <w:szCs w:val="24"/>
          <w:u w:val="single"/>
        </w:rPr>
        <w:t>PIONIRJI, MLA</w:t>
      </w:r>
      <w:r w:rsidRPr="004809B1">
        <w:rPr>
          <w:rFonts w:ascii="Calibri" w:hAnsi="Calibri" w:cs="Calibri"/>
          <w:sz w:val="24"/>
          <w:szCs w:val="24"/>
          <w:u w:val="single"/>
        </w:rPr>
        <w:t>DINCI</w:t>
      </w:r>
      <w:r>
        <w:rPr>
          <w:rFonts w:ascii="Calibri" w:hAnsi="Calibri" w:cs="Calibri"/>
          <w:sz w:val="24"/>
          <w:szCs w:val="24"/>
          <w:u w:val="single"/>
        </w:rPr>
        <w:t xml:space="preserve"> in GASILCI PRIPRAVNIKI</w:t>
      </w:r>
      <w:r w:rsidRPr="004809B1">
        <w:rPr>
          <w:rFonts w:ascii="Calibri" w:hAnsi="Calibri" w:cs="Calibri"/>
          <w:sz w:val="24"/>
          <w:szCs w:val="24"/>
          <w:u w:val="single"/>
        </w:rPr>
        <w:t>:</w:t>
      </w:r>
    </w:p>
    <w:p w:rsidR="00275887" w:rsidRPr="000D6DBD" w:rsidRDefault="00275887" w:rsidP="00B629B6">
      <w:pPr>
        <w:jc w:val="both"/>
        <w:rPr>
          <w:rFonts w:ascii="Calibri" w:hAnsi="Calibri" w:cs="Calibri"/>
        </w:rPr>
      </w:pPr>
      <w:r w:rsidRPr="000D6DBD">
        <w:rPr>
          <w:rFonts w:ascii="Calibri" w:hAnsi="Calibri" w:cs="Calibri"/>
        </w:rPr>
        <w:t xml:space="preserve">Vsaka ekipa </w:t>
      </w:r>
      <w:r>
        <w:rPr>
          <w:rFonts w:ascii="Calibri" w:hAnsi="Calibri" w:cs="Calibri"/>
        </w:rPr>
        <w:t>dobi po 20</w:t>
      </w:r>
      <w:r w:rsidRPr="000D6DBD">
        <w:rPr>
          <w:rFonts w:ascii="Calibri" w:hAnsi="Calibri" w:cs="Calibri"/>
        </w:rPr>
        <w:t xml:space="preserve"> vprašanj. </w:t>
      </w:r>
    </w:p>
    <w:p w:rsidR="00275887" w:rsidRPr="000D6DBD" w:rsidRDefault="00275887" w:rsidP="00B629B6">
      <w:pPr>
        <w:jc w:val="both"/>
        <w:rPr>
          <w:rFonts w:ascii="Calibri" w:hAnsi="Calibri" w:cs="Calibri"/>
        </w:rPr>
      </w:pPr>
      <w:r>
        <w:rPr>
          <w:rFonts w:ascii="Calibri" w:hAnsi="Calibri" w:cs="Calibri"/>
          <w:b/>
          <w:bCs/>
        </w:rPr>
        <w:t>P</w:t>
      </w:r>
      <w:r w:rsidRPr="000D6DBD">
        <w:rPr>
          <w:rFonts w:ascii="Calibri" w:hAnsi="Calibri" w:cs="Calibri"/>
          <w:b/>
          <w:bCs/>
        </w:rPr>
        <w:t>ionirji</w:t>
      </w:r>
      <w:r>
        <w:rPr>
          <w:rFonts w:ascii="Calibri" w:hAnsi="Calibri" w:cs="Calibri"/>
        </w:rPr>
        <w:t xml:space="preserve"> odgovarjajo z obkroževanjem</w:t>
      </w:r>
      <w:r w:rsidRPr="000D6DBD">
        <w:rPr>
          <w:rFonts w:ascii="Calibri" w:hAnsi="Calibri" w:cs="Calibri"/>
        </w:rPr>
        <w:t xml:space="preserve"> tako, da obkrožijo črko pred pravilno trditvijo. </w:t>
      </w:r>
    </w:p>
    <w:p w:rsidR="00275887" w:rsidRPr="000D6DBD" w:rsidRDefault="00275887" w:rsidP="00B629B6">
      <w:pPr>
        <w:jc w:val="both"/>
        <w:rPr>
          <w:rFonts w:ascii="Calibri" w:hAnsi="Calibri" w:cs="Calibri"/>
        </w:rPr>
      </w:pPr>
      <w:r>
        <w:rPr>
          <w:rFonts w:ascii="Calibri" w:hAnsi="Calibri" w:cs="Calibri"/>
          <w:b/>
          <w:bCs/>
        </w:rPr>
        <w:t>Mladinci</w:t>
      </w:r>
      <w:r w:rsidRPr="000D6DBD">
        <w:rPr>
          <w:rFonts w:ascii="Calibri" w:hAnsi="Calibri" w:cs="Calibri"/>
        </w:rPr>
        <w:t xml:space="preserve"> </w:t>
      </w:r>
      <w:r>
        <w:rPr>
          <w:rFonts w:ascii="Calibri" w:hAnsi="Calibri" w:cs="Calibri"/>
        </w:rPr>
        <w:t xml:space="preserve">in </w:t>
      </w:r>
      <w:r>
        <w:rPr>
          <w:rFonts w:ascii="Calibri" w:hAnsi="Calibri" w:cs="Calibri"/>
          <w:b/>
          <w:bCs/>
        </w:rPr>
        <w:t>gasilci pripravniki</w:t>
      </w:r>
      <w:r>
        <w:rPr>
          <w:rFonts w:ascii="Calibri" w:hAnsi="Calibri" w:cs="Calibri"/>
        </w:rPr>
        <w:t xml:space="preserve"> </w:t>
      </w:r>
      <w:r w:rsidRPr="000D6DBD">
        <w:rPr>
          <w:rFonts w:ascii="Calibri" w:hAnsi="Calibri" w:cs="Calibri"/>
        </w:rPr>
        <w:t>odgovarjajo</w:t>
      </w:r>
      <w:r>
        <w:rPr>
          <w:rFonts w:ascii="Calibri" w:hAnsi="Calibri" w:cs="Calibri"/>
        </w:rPr>
        <w:t xml:space="preserve"> pisno</w:t>
      </w:r>
      <w:r w:rsidRPr="000D6DBD">
        <w:rPr>
          <w:rFonts w:ascii="Calibri" w:hAnsi="Calibri" w:cs="Calibri"/>
        </w:rPr>
        <w:t xml:space="preserve"> na </w:t>
      </w:r>
      <w:r>
        <w:rPr>
          <w:rFonts w:ascii="Calibri" w:hAnsi="Calibri" w:cs="Calibri"/>
        </w:rPr>
        <w:t>1</w:t>
      </w:r>
      <w:r w:rsidRPr="000D6DBD">
        <w:rPr>
          <w:rFonts w:ascii="Calibri" w:hAnsi="Calibri" w:cs="Calibri"/>
        </w:rPr>
        <w:t>5 vprašanj z obkroževanjem (obkrožijo črk</w:t>
      </w:r>
      <w:r>
        <w:rPr>
          <w:rFonts w:ascii="Calibri" w:hAnsi="Calibri" w:cs="Calibri"/>
        </w:rPr>
        <w:t xml:space="preserve">o pred pravilno trditvijo) in na </w:t>
      </w:r>
      <w:r w:rsidRPr="000D6DBD">
        <w:rPr>
          <w:rFonts w:ascii="Calibri" w:hAnsi="Calibri" w:cs="Calibri"/>
        </w:rPr>
        <w:t xml:space="preserve">5 vprašanj </w:t>
      </w:r>
      <w:r>
        <w:rPr>
          <w:rFonts w:ascii="Calibri" w:hAnsi="Calibri" w:cs="Calibri"/>
        </w:rPr>
        <w:t xml:space="preserve">odgovorijo </w:t>
      </w:r>
      <w:r w:rsidRPr="000D6DBD">
        <w:rPr>
          <w:rFonts w:ascii="Calibri" w:hAnsi="Calibri" w:cs="Calibri"/>
        </w:rPr>
        <w:t>opisno</w:t>
      </w:r>
      <w:r>
        <w:rPr>
          <w:rFonts w:ascii="Calibri" w:hAnsi="Calibri" w:cs="Calibri"/>
        </w:rPr>
        <w:t>.</w:t>
      </w:r>
    </w:p>
    <w:p w:rsidR="00275887" w:rsidRPr="000D6DBD" w:rsidRDefault="00275887" w:rsidP="00B629B6">
      <w:pPr>
        <w:jc w:val="both"/>
        <w:rPr>
          <w:rFonts w:ascii="Calibri" w:hAnsi="Calibri" w:cs="Calibri"/>
          <w:u w:val="single"/>
        </w:rPr>
      </w:pPr>
    </w:p>
    <w:p w:rsidR="00275887" w:rsidRDefault="00275887" w:rsidP="00B629B6">
      <w:pPr>
        <w:pStyle w:val="Footer"/>
        <w:tabs>
          <w:tab w:val="clear" w:pos="9072"/>
        </w:tabs>
        <w:jc w:val="both"/>
        <w:rPr>
          <w:rFonts w:ascii="Calibri" w:hAnsi="Calibri" w:cs="Calibri"/>
          <w:b/>
          <w:bCs/>
          <w:sz w:val="24"/>
          <w:szCs w:val="24"/>
        </w:rPr>
      </w:pPr>
    </w:p>
    <w:p w:rsidR="00275887" w:rsidRPr="00B7740C" w:rsidRDefault="00275887" w:rsidP="00B629B6">
      <w:pPr>
        <w:rPr>
          <w:rFonts w:ascii="Calibri" w:hAnsi="Calibri" w:cs="Calibri"/>
          <w:b/>
          <w:bCs/>
        </w:rPr>
      </w:pPr>
      <w:r w:rsidRPr="00B7740C">
        <w:rPr>
          <w:rFonts w:ascii="Calibri" w:hAnsi="Calibri" w:cs="Calibri"/>
          <w:b/>
          <w:bCs/>
        </w:rPr>
        <w:t>OCENJEVANJE:</w:t>
      </w:r>
    </w:p>
    <w:p w:rsidR="00275887" w:rsidRPr="00A749F6" w:rsidRDefault="00275887" w:rsidP="00B629B6">
      <w:pPr>
        <w:rPr>
          <w:rFonts w:ascii="Calibri" w:hAnsi="Calibri" w:cs="Calibri"/>
          <w:sz w:val="16"/>
          <w:szCs w:val="16"/>
        </w:rPr>
      </w:pPr>
    </w:p>
    <w:tbl>
      <w:tblPr>
        <w:tblW w:w="0" w:type="auto"/>
        <w:tblBorders>
          <w:top w:val="single" w:sz="8" w:space="0" w:color="C0504D"/>
          <w:bottom w:val="single" w:sz="8" w:space="0" w:color="C0504D"/>
        </w:tblBorders>
        <w:tblLayout w:type="fixed"/>
        <w:tblLook w:val="00A0" w:firstRow="1" w:lastRow="0" w:firstColumn="1" w:lastColumn="0" w:noHBand="0" w:noVBand="0"/>
      </w:tblPr>
      <w:tblGrid>
        <w:gridCol w:w="7621"/>
        <w:gridCol w:w="1165"/>
        <w:gridCol w:w="599"/>
      </w:tblGrid>
      <w:tr w:rsidR="00275887" w:rsidRPr="00B71035">
        <w:tc>
          <w:tcPr>
            <w:tcW w:w="7621" w:type="dxa"/>
            <w:tcBorders>
              <w:top w:val="single" w:sz="8" w:space="0" w:color="C0504D"/>
              <w:left w:val="nil"/>
              <w:bottom w:val="single" w:sz="8" w:space="0" w:color="C0504D"/>
              <w:right w:val="nil"/>
            </w:tcBorders>
          </w:tcPr>
          <w:p w:rsidR="00275887" w:rsidRPr="009B7F93" w:rsidRDefault="00275887" w:rsidP="0034220A">
            <w:pPr>
              <w:jc w:val="both"/>
              <w:rPr>
                <w:rFonts w:ascii="Calibri" w:hAnsi="Calibri" w:cs="Calibri"/>
                <w:b/>
                <w:bCs/>
                <w:color w:val="943634"/>
              </w:rPr>
            </w:pPr>
            <w:r w:rsidRPr="009B7F93">
              <w:rPr>
                <w:rFonts w:ascii="Calibri" w:hAnsi="Calibri" w:cs="Calibri"/>
                <w:b/>
                <w:bCs/>
                <w:color w:val="943634"/>
                <w:sz w:val="22"/>
                <w:szCs w:val="22"/>
              </w:rPr>
              <w:t>Za vsak pravilen odgovor z obkroževanjem:</w:t>
            </w:r>
          </w:p>
        </w:tc>
        <w:tc>
          <w:tcPr>
            <w:tcW w:w="1165" w:type="dxa"/>
            <w:tcBorders>
              <w:top w:val="single" w:sz="8" w:space="0" w:color="C0504D"/>
              <w:left w:val="nil"/>
              <w:bottom w:val="single" w:sz="8" w:space="0" w:color="C0504D"/>
              <w:right w:val="nil"/>
            </w:tcBorders>
          </w:tcPr>
          <w:p w:rsidR="00275887" w:rsidRPr="009B7F93" w:rsidRDefault="00275887" w:rsidP="0034220A">
            <w:pPr>
              <w:jc w:val="center"/>
              <w:rPr>
                <w:rFonts w:ascii="Calibri" w:hAnsi="Calibri" w:cs="Calibri"/>
                <w:b/>
                <w:bCs/>
                <w:color w:val="943634"/>
              </w:rPr>
            </w:pPr>
            <w:r w:rsidRPr="009B7F93">
              <w:rPr>
                <w:rFonts w:ascii="Calibri" w:hAnsi="Calibri" w:cs="Calibri"/>
                <w:color w:val="943634"/>
                <w:sz w:val="22"/>
                <w:szCs w:val="22"/>
              </w:rPr>
              <w:softHyphen/>
              <w:t>1</w:t>
            </w:r>
          </w:p>
        </w:tc>
        <w:tc>
          <w:tcPr>
            <w:tcW w:w="599" w:type="dxa"/>
            <w:tcBorders>
              <w:top w:val="single" w:sz="8" w:space="0" w:color="C0504D"/>
              <w:left w:val="nil"/>
              <w:bottom w:val="single" w:sz="8" w:space="0" w:color="C0504D"/>
              <w:right w:val="nil"/>
            </w:tcBorders>
          </w:tcPr>
          <w:p w:rsidR="00275887" w:rsidRPr="009B7F93" w:rsidRDefault="00275887" w:rsidP="0034220A">
            <w:pPr>
              <w:jc w:val="center"/>
              <w:rPr>
                <w:rFonts w:ascii="Calibri" w:hAnsi="Calibri" w:cs="Calibri"/>
                <w:b/>
                <w:bCs/>
                <w:color w:val="943634"/>
              </w:rPr>
            </w:pPr>
            <w:r w:rsidRPr="009B7F93">
              <w:rPr>
                <w:rFonts w:ascii="Calibri" w:hAnsi="Calibri" w:cs="Calibri"/>
                <w:color w:val="943634"/>
                <w:sz w:val="22"/>
                <w:szCs w:val="22"/>
              </w:rPr>
              <w:t>PT</w:t>
            </w:r>
          </w:p>
        </w:tc>
      </w:tr>
      <w:tr w:rsidR="00275887" w:rsidRPr="00B71035">
        <w:tc>
          <w:tcPr>
            <w:tcW w:w="7621" w:type="dxa"/>
            <w:tcBorders>
              <w:left w:val="nil"/>
              <w:bottom w:val="single" w:sz="8" w:space="0" w:color="C0504D"/>
              <w:right w:val="nil"/>
            </w:tcBorders>
            <w:shd w:val="clear" w:color="auto" w:fill="EFD3D2"/>
          </w:tcPr>
          <w:p w:rsidR="00275887" w:rsidRPr="009B7F93" w:rsidRDefault="00275887" w:rsidP="0034220A">
            <w:pPr>
              <w:jc w:val="both"/>
              <w:rPr>
                <w:rFonts w:ascii="Calibri" w:hAnsi="Calibri" w:cs="Calibri"/>
                <w:b/>
                <w:bCs/>
                <w:color w:val="943634"/>
              </w:rPr>
            </w:pPr>
            <w:r w:rsidRPr="009B7F93">
              <w:rPr>
                <w:rFonts w:ascii="Calibri" w:hAnsi="Calibri" w:cs="Calibri"/>
                <w:b/>
                <w:bCs/>
                <w:color w:val="943634"/>
                <w:sz w:val="22"/>
                <w:szCs w:val="22"/>
              </w:rPr>
              <w:t>Za vsak opisni odgovor:</w:t>
            </w:r>
          </w:p>
        </w:tc>
        <w:tc>
          <w:tcPr>
            <w:tcW w:w="1165" w:type="dxa"/>
            <w:tcBorders>
              <w:left w:val="nil"/>
              <w:bottom w:val="single" w:sz="8" w:space="0" w:color="C0504D"/>
              <w:right w:val="nil"/>
            </w:tcBorders>
            <w:shd w:val="clear" w:color="auto" w:fill="EFD3D2"/>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0, 1 ali 2</w:t>
            </w:r>
          </w:p>
        </w:tc>
        <w:tc>
          <w:tcPr>
            <w:tcW w:w="599" w:type="dxa"/>
            <w:tcBorders>
              <w:left w:val="nil"/>
              <w:bottom w:val="single" w:sz="8" w:space="0" w:color="C0504D"/>
              <w:right w:val="nil"/>
            </w:tcBorders>
            <w:shd w:val="clear" w:color="auto" w:fill="EFD3D2"/>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PT</w:t>
            </w:r>
          </w:p>
        </w:tc>
      </w:tr>
    </w:tbl>
    <w:p w:rsidR="00275887" w:rsidRDefault="00275887" w:rsidP="00B629B6">
      <w:pPr>
        <w:pStyle w:val="Footer"/>
        <w:tabs>
          <w:tab w:val="clear" w:pos="9072"/>
        </w:tabs>
        <w:jc w:val="both"/>
        <w:rPr>
          <w:rFonts w:ascii="Calibri" w:hAnsi="Calibri" w:cs="Calibri"/>
          <w:b/>
          <w:bCs/>
          <w:sz w:val="24"/>
          <w:szCs w:val="24"/>
        </w:rPr>
      </w:pPr>
    </w:p>
    <w:p w:rsidR="00275887" w:rsidRPr="00E365E6" w:rsidRDefault="00275887" w:rsidP="00B629B6">
      <w:pPr>
        <w:pStyle w:val="Footer"/>
        <w:tabs>
          <w:tab w:val="clear" w:pos="9072"/>
        </w:tabs>
        <w:jc w:val="both"/>
        <w:rPr>
          <w:rFonts w:ascii="Calibri" w:hAnsi="Calibri" w:cs="Calibri"/>
          <w:b/>
          <w:bCs/>
          <w:color w:val="943634"/>
          <w:sz w:val="24"/>
          <w:szCs w:val="24"/>
          <w:u w:val="single"/>
        </w:rPr>
      </w:pPr>
      <w:r w:rsidRPr="00E365E6">
        <w:rPr>
          <w:rFonts w:ascii="Calibri" w:hAnsi="Calibri" w:cs="Calibri"/>
          <w:b/>
          <w:bCs/>
          <w:color w:val="943634"/>
          <w:sz w:val="24"/>
          <w:szCs w:val="24"/>
          <w:u w:val="single"/>
        </w:rPr>
        <w:t>Pisni del kviza lahko traja največ 30 minut!</w:t>
      </w:r>
    </w:p>
    <w:p w:rsidR="00275887" w:rsidRDefault="00275887" w:rsidP="00B629B6">
      <w:pPr>
        <w:pStyle w:val="Footer"/>
        <w:tabs>
          <w:tab w:val="clear" w:pos="9072"/>
        </w:tabs>
        <w:jc w:val="both"/>
        <w:rPr>
          <w:rFonts w:ascii="Calibri" w:hAnsi="Calibri" w:cs="Calibri"/>
          <w:b/>
          <w:bCs/>
          <w:sz w:val="24"/>
          <w:szCs w:val="24"/>
        </w:rPr>
      </w:pPr>
    </w:p>
    <w:p w:rsidR="00284C7E" w:rsidRPr="004809B1" w:rsidRDefault="00284C7E" w:rsidP="00284C7E">
      <w:pPr>
        <w:numPr>
          <w:ilvl w:val="0"/>
          <w:numId w:val="5"/>
        </w:numPr>
        <w:jc w:val="both"/>
        <w:rPr>
          <w:rFonts w:ascii="Calibri" w:hAnsi="Calibri" w:cs="Calibri"/>
          <w:b/>
          <w:bCs/>
          <w:sz w:val="28"/>
          <w:szCs w:val="28"/>
        </w:rPr>
      </w:pPr>
      <w:r>
        <w:rPr>
          <w:rFonts w:ascii="Calibri" w:hAnsi="Calibri" w:cs="Calibri"/>
          <w:b/>
          <w:bCs/>
          <w:sz w:val="28"/>
          <w:szCs w:val="28"/>
        </w:rPr>
        <w:t>GASILSKA ZNANJA:</w:t>
      </w:r>
    </w:p>
    <w:p w:rsidR="00284C7E" w:rsidRDefault="00284C7E" w:rsidP="00B629B6">
      <w:pPr>
        <w:pStyle w:val="Footer"/>
        <w:tabs>
          <w:tab w:val="clear" w:pos="9072"/>
        </w:tabs>
        <w:jc w:val="both"/>
        <w:rPr>
          <w:rFonts w:ascii="Calibri" w:hAnsi="Calibri" w:cs="Calibri"/>
          <w:b/>
          <w:bCs/>
          <w:sz w:val="28"/>
          <w:szCs w:val="28"/>
        </w:rPr>
      </w:pPr>
    </w:p>
    <w:p w:rsidR="00275887" w:rsidRPr="004809B1" w:rsidRDefault="00275887" w:rsidP="00B629B6">
      <w:pPr>
        <w:pStyle w:val="Footer"/>
        <w:tabs>
          <w:tab w:val="clear" w:pos="9072"/>
        </w:tabs>
        <w:jc w:val="both"/>
        <w:rPr>
          <w:rFonts w:ascii="Calibri" w:hAnsi="Calibri" w:cs="Calibri"/>
          <w:b/>
          <w:bCs/>
          <w:sz w:val="28"/>
          <w:szCs w:val="28"/>
        </w:rPr>
      </w:pPr>
      <w:r>
        <w:rPr>
          <w:rFonts w:ascii="Calibri" w:hAnsi="Calibri" w:cs="Calibri"/>
          <w:sz w:val="24"/>
          <w:szCs w:val="24"/>
          <w:u w:val="single"/>
        </w:rPr>
        <w:t>PIONIRJI, MLA</w:t>
      </w:r>
      <w:r w:rsidRPr="004809B1">
        <w:rPr>
          <w:rFonts w:ascii="Calibri" w:hAnsi="Calibri" w:cs="Calibri"/>
          <w:sz w:val="24"/>
          <w:szCs w:val="24"/>
          <w:u w:val="single"/>
        </w:rPr>
        <w:t>DINCI</w:t>
      </w:r>
      <w:r>
        <w:rPr>
          <w:rFonts w:ascii="Calibri" w:hAnsi="Calibri" w:cs="Calibri"/>
          <w:sz w:val="24"/>
          <w:szCs w:val="24"/>
          <w:u w:val="single"/>
        </w:rPr>
        <w:t xml:space="preserve"> in GASILCI PRIPRAVNIKI</w:t>
      </w:r>
      <w:r w:rsidRPr="004809B1">
        <w:rPr>
          <w:rFonts w:ascii="Calibri" w:hAnsi="Calibri" w:cs="Calibri"/>
          <w:sz w:val="24"/>
          <w:szCs w:val="24"/>
          <w:u w:val="single"/>
        </w:rPr>
        <w:t>:</w:t>
      </w:r>
    </w:p>
    <w:p w:rsidR="00275887" w:rsidRDefault="00275887" w:rsidP="00B629B6">
      <w:pPr>
        <w:jc w:val="both"/>
        <w:rPr>
          <w:rFonts w:ascii="Calibri" w:hAnsi="Calibri" w:cs="Calibri"/>
        </w:rPr>
      </w:pPr>
    </w:p>
    <w:p w:rsidR="00275887" w:rsidRPr="003140B0" w:rsidRDefault="00275887" w:rsidP="00B629B6">
      <w:pPr>
        <w:jc w:val="both"/>
        <w:rPr>
          <w:rFonts w:ascii="Calibri" w:hAnsi="Calibri" w:cs="Calibri"/>
        </w:rPr>
      </w:pPr>
      <w:r w:rsidRPr="003140B0">
        <w:rPr>
          <w:rFonts w:ascii="Calibri" w:hAnsi="Calibri" w:cs="Calibri"/>
        </w:rPr>
        <w:t>Vsebina vprašanj je razdeljena v dva sklopa. Vodja kviza določi dve tekmovalni ekipi, ki izžrebajo po 5 številk za vsako tematiko in pod katerimi se skrivajo trditve - vprašanja. Vse ekipe morajo uganiti pravilno geslo. Gesla so lahko enobesedna ali večbesedna. Vodja kviza ekip ne opozori, če je geslo večbesedno, ampak morajo ekipe to same ugotoviti. Pravilna rešitev je zgolj tisto, kar piše v rešitvah in nič drugega (nobenih pomanjševalnic, sopomenk …)</w:t>
      </w:r>
    </w:p>
    <w:p w:rsidR="00275887" w:rsidRPr="003140B0" w:rsidRDefault="00275887" w:rsidP="00B629B6">
      <w:pPr>
        <w:jc w:val="both"/>
        <w:rPr>
          <w:rFonts w:ascii="Calibri" w:hAnsi="Calibri" w:cs="Calibri"/>
        </w:rPr>
      </w:pPr>
    </w:p>
    <w:p w:rsidR="00275887" w:rsidRDefault="00275887" w:rsidP="00B629B6">
      <w:pPr>
        <w:jc w:val="both"/>
        <w:rPr>
          <w:rFonts w:ascii="Calibri" w:hAnsi="Calibri" w:cs="Calibri"/>
        </w:rPr>
      </w:pPr>
      <w:r w:rsidRPr="003140B0">
        <w:rPr>
          <w:rFonts w:ascii="Calibri" w:hAnsi="Calibri" w:cs="Calibri"/>
        </w:rPr>
        <w:t xml:space="preserve">Izhodiščno število točk je 5 in se zmanjšuje v primeru, da v 15 sekundah ni pravilno napisanega odgovora. Točkovanje se nadaljuje tako, da pravilen odgovor  pri naslednji trditvi prinese 4 točke, </w:t>
      </w:r>
      <w:r w:rsidRPr="003140B0">
        <w:rPr>
          <w:rFonts w:ascii="Calibri" w:hAnsi="Calibri" w:cs="Calibri"/>
        </w:rPr>
        <w:lastRenderedPageBreak/>
        <w:t>nato 3 točke, 2 točki, 1 točko in če ekipa ne ugane pravilne trditve, 0 točk (po sistemu Malih sivih celic). Na trditve ekipe odgovarjajo pisno. Za vsako trditev lahko predstavnik ekipe napiše odgovor - če v roku 15 sekundah ekipa ugotovi, da so napisali napačen odgovor, lahko odgovor prečrtajo in napišejo novega. Ko ekipa ugotovi pravilno trditev, se sodnik - mentor poleg rešitve podpiše in usede. V kontrolni list se na koncu kviza vpiše število doseženih točk za posamezno vprašanje.</w:t>
      </w:r>
    </w:p>
    <w:p w:rsidR="00284C7E" w:rsidRPr="000D6DBD" w:rsidRDefault="00284C7E" w:rsidP="00B629B6">
      <w:pPr>
        <w:jc w:val="both"/>
        <w:rPr>
          <w:rFonts w:ascii="Calibri" w:hAnsi="Calibri" w:cs="Calibri"/>
        </w:rPr>
      </w:pPr>
    </w:p>
    <w:p w:rsidR="00275887" w:rsidRDefault="00275887" w:rsidP="00B629B6">
      <w:pPr>
        <w:jc w:val="both"/>
        <w:rPr>
          <w:rFonts w:ascii="Calibri" w:hAnsi="Calibri" w:cs="Calibri"/>
          <w:b/>
          <w:bCs/>
        </w:rPr>
      </w:pPr>
    </w:p>
    <w:p w:rsidR="00275887" w:rsidRPr="00365AE4" w:rsidRDefault="00275887" w:rsidP="00284C7E">
      <w:pPr>
        <w:pStyle w:val="ListParagraph"/>
        <w:numPr>
          <w:ilvl w:val="0"/>
          <w:numId w:val="5"/>
        </w:numPr>
        <w:jc w:val="both"/>
        <w:rPr>
          <w:rFonts w:ascii="Calibri" w:hAnsi="Calibri" w:cs="Calibri"/>
          <w:b/>
          <w:bCs/>
          <w:sz w:val="28"/>
          <w:szCs w:val="28"/>
        </w:rPr>
      </w:pPr>
      <w:r w:rsidRPr="00365AE4">
        <w:rPr>
          <w:rFonts w:ascii="Calibri" w:hAnsi="Calibri" w:cs="Calibri"/>
          <w:b/>
          <w:bCs/>
          <w:sz w:val="28"/>
          <w:szCs w:val="28"/>
        </w:rPr>
        <w:t>ŠTAFETNO VEZANJE VOZLOV in NAVEZAVE ORODIJ:</w:t>
      </w:r>
    </w:p>
    <w:p w:rsidR="00275887" w:rsidRDefault="00275887" w:rsidP="00B629B6">
      <w:pPr>
        <w:rPr>
          <w:rFonts w:ascii="Calibri" w:hAnsi="Calibri" w:cs="Calibri"/>
          <w:b/>
          <w:bCs/>
        </w:rPr>
      </w:pPr>
    </w:p>
    <w:p w:rsidR="00275887" w:rsidRDefault="00275887" w:rsidP="00B629B6">
      <w:pPr>
        <w:tabs>
          <w:tab w:val="left" w:pos="4500"/>
          <w:tab w:val="left" w:pos="4680"/>
        </w:tabs>
        <w:rPr>
          <w:rFonts w:ascii="Calibri" w:hAnsi="Calibri" w:cs="Calibri"/>
          <w:b/>
          <w:bCs/>
        </w:rPr>
      </w:pPr>
      <w:r w:rsidRPr="00E73A42">
        <w:rPr>
          <w:rFonts w:ascii="Calibri" w:hAnsi="Calibri" w:cs="Calibri"/>
          <w:b/>
          <w:bCs/>
        </w:rPr>
        <w:t>ŠTAFETNO VEZANJE VOZLOV:</w:t>
      </w:r>
    </w:p>
    <w:p w:rsidR="00275887" w:rsidRPr="00284C7E" w:rsidRDefault="00275887" w:rsidP="00B629B6">
      <w:pPr>
        <w:pStyle w:val="ListParagraph"/>
        <w:ind w:left="0"/>
        <w:jc w:val="both"/>
        <w:rPr>
          <w:rFonts w:ascii="Calibri" w:hAnsi="Calibri" w:cs="Calibri"/>
          <w:b/>
          <w:bCs/>
          <w:u w:val="single"/>
        </w:rPr>
      </w:pPr>
      <w:r w:rsidRPr="00284C7E">
        <w:rPr>
          <w:rFonts w:ascii="Calibri" w:hAnsi="Calibri" w:cs="Calibri"/>
          <w:b/>
          <w:bCs/>
          <w:u w:val="single"/>
        </w:rPr>
        <w:t>PIONIRJI:</w:t>
      </w:r>
    </w:p>
    <w:p w:rsidR="00275887" w:rsidRDefault="00275887" w:rsidP="00B629B6">
      <w:pPr>
        <w:jc w:val="both"/>
        <w:rPr>
          <w:rFonts w:ascii="Calibri" w:hAnsi="Calibri" w:cs="Calibri"/>
        </w:rPr>
      </w:pPr>
      <w:r w:rsidRPr="00365AE4">
        <w:rPr>
          <w:rFonts w:ascii="Calibri" w:hAnsi="Calibri" w:cs="Calibri"/>
        </w:rPr>
        <w:t>Vsak izmed treh članov ekipe si izbere po en vozel (prvi član ekipe dela jamborski vozel, drugi član ekipe tkalski vozel, tretji</w:t>
      </w:r>
      <w:r>
        <w:rPr>
          <w:rFonts w:ascii="Calibri" w:hAnsi="Calibri" w:cs="Calibri"/>
        </w:rPr>
        <w:t xml:space="preserve"> član ekipe pa tesarski vozel). </w:t>
      </w:r>
      <w:r w:rsidRPr="00365AE4">
        <w:rPr>
          <w:rFonts w:ascii="Calibri" w:hAnsi="Calibri" w:cs="Calibri"/>
        </w:rPr>
        <w:t xml:space="preserve">Vsak član dela drug vozel, </w:t>
      </w:r>
      <w:r w:rsidRPr="00365AE4">
        <w:rPr>
          <w:rFonts w:ascii="Calibri" w:hAnsi="Calibri" w:cs="Calibri"/>
          <w:u w:val="single"/>
        </w:rPr>
        <w:t>brez žreba</w:t>
      </w:r>
      <w:r w:rsidRPr="00365AE4">
        <w:rPr>
          <w:rFonts w:ascii="Calibri" w:hAnsi="Calibri" w:cs="Calibri"/>
        </w:rPr>
        <w:t>. Na ciljni črti je postavljeno stojalo z vrvjo (3x), dolgo 2 m, premera 8 mm, s katero tekmovalec izdela vozel.</w:t>
      </w:r>
      <w:r>
        <w:rPr>
          <w:rFonts w:ascii="Calibri" w:hAnsi="Calibri" w:cs="Calibri"/>
        </w:rPr>
        <w:t xml:space="preserve"> Vrvi visijo na drogu stojala. Uporabi se stojalo za vezanje vozlov (P</w:t>
      </w:r>
      <w:r w:rsidRPr="000D6DBD">
        <w:rPr>
          <w:rFonts w:ascii="Calibri" w:hAnsi="Calibri" w:cs="Calibri"/>
        </w:rPr>
        <w:t>GŠTD, letnik 2011</w:t>
      </w:r>
      <w:r>
        <w:rPr>
          <w:rFonts w:ascii="Calibri" w:hAnsi="Calibri" w:cs="Calibri"/>
        </w:rPr>
        <w:t>, stran 62, slika 18).</w:t>
      </w:r>
    </w:p>
    <w:p w:rsidR="00275887" w:rsidRDefault="00275887" w:rsidP="00B629B6">
      <w:pPr>
        <w:jc w:val="both"/>
        <w:rPr>
          <w:rFonts w:ascii="Calibri" w:hAnsi="Calibri" w:cs="Calibri"/>
        </w:rPr>
      </w:pPr>
    </w:p>
    <w:p w:rsidR="00275887" w:rsidRPr="004C0196" w:rsidRDefault="00275887" w:rsidP="00B629B6">
      <w:pPr>
        <w:jc w:val="both"/>
        <w:rPr>
          <w:rFonts w:ascii="Calibri" w:hAnsi="Calibri" w:cs="Calibri"/>
        </w:rPr>
      </w:pPr>
      <w:r w:rsidRPr="004C0196">
        <w:rPr>
          <w:rFonts w:ascii="Calibri" w:hAnsi="Calibri" w:cs="Calibri"/>
        </w:rPr>
        <w:t xml:space="preserve">Člani ekipe se postavijo za startno linijo (glej skico vaje). Na sodnikov znak steče prvi tekmovalec do stojala in izdela jamborski vozel. Steče nazaj do starta. </w:t>
      </w:r>
      <w:r w:rsidRPr="009634ED">
        <w:rPr>
          <w:rFonts w:ascii="Calibri" w:hAnsi="Calibri" w:cs="Calibri"/>
        </w:rPr>
        <w:t>Če je član ekipe prečkal start in je drugi član že stekel v polje, prvemu članu ekipe ni dovoljeno svojega vozla več popravljati. Isto velja za vse nadaljnje primere.</w:t>
      </w:r>
      <w:r w:rsidRPr="004C0196">
        <w:rPr>
          <w:rFonts w:ascii="Calibri" w:hAnsi="Calibri" w:cs="Calibri"/>
        </w:rPr>
        <w:t xml:space="preserve"> Vsak naslednji tekmovalec lahko starta šele potem, ko je predhodni tekmovalec pretekel startno linijo. Drugi tekmovalec izdela tkalski vozel in se vrne do startne linije. Tretji tekmovalec izdela tesarski vozel. Naloge je konec, ko tretji tekmovalec prečka startno - ciljno linijo in ko se vsi trije tekmovalci postavijo v položaj mirno za startno - ciljno črto s pogledom na vozle. Vozli morajo biti obvezno narejeni na stojalu</w:t>
      </w:r>
      <w:r>
        <w:rPr>
          <w:rFonts w:ascii="Calibri" w:hAnsi="Calibri" w:cs="Calibri"/>
        </w:rPr>
        <w:t xml:space="preserve"> </w:t>
      </w:r>
      <w:r w:rsidRPr="009634ED">
        <w:rPr>
          <w:rFonts w:ascii="Calibri" w:hAnsi="Calibri" w:cs="Calibri"/>
        </w:rPr>
        <w:t>(okoli droga) v označenem prostoru. Vozli se vežejo v desnih treh prostorih, kakor je razvidno iz slike v nadaljevanju</w:t>
      </w:r>
      <w:r w:rsidRPr="004C0196">
        <w:rPr>
          <w:rFonts w:ascii="Calibri" w:hAnsi="Calibri" w:cs="Calibri"/>
        </w:rPr>
        <w:t>.</w:t>
      </w:r>
    </w:p>
    <w:p w:rsidR="00275887" w:rsidRDefault="00275887" w:rsidP="00B629B6">
      <w:pPr>
        <w:jc w:val="both"/>
        <w:rPr>
          <w:rFonts w:ascii="Calibri" w:hAnsi="Calibri" w:cs="Calibri"/>
        </w:rPr>
      </w:pPr>
    </w:p>
    <w:p w:rsidR="00275887" w:rsidRPr="00365AE4" w:rsidRDefault="00275887" w:rsidP="00B629B6">
      <w:pPr>
        <w:jc w:val="both"/>
        <w:rPr>
          <w:rFonts w:ascii="Calibri" w:hAnsi="Calibri" w:cs="Calibri"/>
        </w:rPr>
      </w:pPr>
      <w:r w:rsidRPr="00365AE4">
        <w:rPr>
          <w:rFonts w:ascii="Calibri" w:hAnsi="Calibri" w:cs="Calibri"/>
        </w:rPr>
        <w:t>Ekipa ima na voljo 60 sekund. Po tem času morajo zaključiti z delom</w:t>
      </w:r>
      <w:r>
        <w:rPr>
          <w:rFonts w:ascii="Calibri" w:hAnsi="Calibri" w:cs="Calibri"/>
        </w:rPr>
        <w:t xml:space="preserve">. </w:t>
      </w:r>
      <w:r w:rsidRPr="00FF03FA">
        <w:rPr>
          <w:rFonts w:ascii="Calibri" w:hAnsi="Calibri" w:cs="Calibri"/>
        </w:rPr>
        <w:t xml:space="preserve">Če v predvidenem času ekipa vaje ne zaključi, </w:t>
      </w:r>
      <w:r w:rsidRPr="00365AE4">
        <w:rPr>
          <w:rFonts w:ascii="Calibri" w:hAnsi="Calibri" w:cs="Calibri"/>
        </w:rPr>
        <w:t>prejme ekipa 60 negativnih točk in po 10 negativnih točk za vsak neizdelan vozel</w:t>
      </w:r>
      <w:r>
        <w:rPr>
          <w:rFonts w:ascii="Calibri" w:hAnsi="Calibri" w:cs="Calibri"/>
        </w:rPr>
        <w:t>, kar pomeni tudi v primeru, če tekmovalec ne pristopi k izdelavi vozla. Vrvi si tekmovalci pripravijo sami</w:t>
      </w:r>
      <w:r w:rsidRPr="009634ED">
        <w:rPr>
          <w:rFonts w:ascii="Calibri" w:hAnsi="Calibri" w:cs="Calibri"/>
        </w:rPr>
        <w:t>, vendar v skladu z opisom naloge.</w:t>
      </w:r>
    </w:p>
    <w:p w:rsidR="00275887" w:rsidRDefault="00275887" w:rsidP="00B629B6">
      <w:pPr>
        <w:pStyle w:val="Footer"/>
        <w:tabs>
          <w:tab w:val="clear" w:pos="9072"/>
        </w:tabs>
        <w:jc w:val="both"/>
        <w:rPr>
          <w:rFonts w:ascii="Calibri" w:hAnsi="Calibri" w:cs="Calibri"/>
          <w:b/>
          <w:bCs/>
          <w:sz w:val="24"/>
          <w:szCs w:val="24"/>
        </w:rPr>
      </w:pPr>
    </w:p>
    <w:p w:rsidR="00275887" w:rsidRPr="00284C7E" w:rsidRDefault="00275887" w:rsidP="00B629B6">
      <w:pPr>
        <w:pStyle w:val="Footer"/>
        <w:tabs>
          <w:tab w:val="clear" w:pos="9072"/>
        </w:tabs>
        <w:jc w:val="both"/>
        <w:rPr>
          <w:rFonts w:ascii="Calibri" w:hAnsi="Calibri" w:cs="Calibri"/>
          <w:b/>
          <w:bCs/>
          <w:sz w:val="24"/>
          <w:szCs w:val="24"/>
          <w:u w:val="single"/>
        </w:rPr>
      </w:pPr>
      <w:r w:rsidRPr="00284C7E">
        <w:rPr>
          <w:rFonts w:ascii="Calibri" w:hAnsi="Calibri" w:cs="Calibri"/>
          <w:b/>
          <w:bCs/>
          <w:sz w:val="24"/>
          <w:szCs w:val="24"/>
          <w:u w:val="single"/>
        </w:rPr>
        <w:t>MLADINCI:</w:t>
      </w:r>
    </w:p>
    <w:p w:rsidR="00275887" w:rsidRPr="00840B9B" w:rsidRDefault="00275887" w:rsidP="00B629B6">
      <w:pPr>
        <w:pStyle w:val="Footer"/>
        <w:tabs>
          <w:tab w:val="clear" w:pos="9072"/>
        </w:tabs>
        <w:jc w:val="both"/>
        <w:rPr>
          <w:rFonts w:ascii="Calibri" w:hAnsi="Calibri" w:cs="Calibri"/>
          <w:sz w:val="24"/>
          <w:szCs w:val="24"/>
        </w:rPr>
      </w:pPr>
      <w:r w:rsidRPr="00365AE4">
        <w:rPr>
          <w:rFonts w:ascii="Calibri" w:hAnsi="Calibri" w:cs="Calibri"/>
          <w:sz w:val="24"/>
          <w:szCs w:val="24"/>
        </w:rPr>
        <w:t>Na ciljni črti je postavljeno st</w:t>
      </w:r>
      <w:r>
        <w:rPr>
          <w:rFonts w:ascii="Calibri" w:hAnsi="Calibri" w:cs="Calibri"/>
          <w:sz w:val="24"/>
          <w:szCs w:val="24"/>
        </w:rPr>
        <w:t xml:space="preserve">ojalo z vrvjo (3x), dolgo 2 m, </w:t>
      </w:r>
      <w:r w:rsidRPr="00365AE4">
        <w:rPr>
          <w:rFonts w:ascii="Calibri" w:hAnsi="Calibri" w:cs="Calibri"/>
          <w:sz w:val="24"/>
          <w:szCs w:val="24"/>
        </w:rPr>
        <w:t xml:space="preserve">premera  8 mm, s katero tekmovalec izdela vozel. </w:t>
      </w:r>
      <w:r w:rsidRPr="00D55216">
        <w:rPr>
          <w:rFonts w:ascii="Calibri" w:hAnsi="Calibri" w:cs="Calibri"/>
          <w:sz w:val="24"/>
          <w:szCs w:val="24"/>
        </w:rPr>
        <w:t xml:space="preserve">Vrsto vozla tekmovalci </w:t>
      </w:r>
      <w:r w:rsidRPr="00D55216">
        <w:rPr>
          <w:rFonts w:ascii="Calibri" w:hAnsi="Calibri" w:cs="Calibri"/>
          <w:sz w:val="24"/>
          <w:szCs w:val="24"/>
          <w:u w:val="single"/>
        </w:rPr>
        <w:t>izžrebajo</w:t>
      </w:r>
      <w:r w:rsidRPr="00D55216">
        <w:rPr>
          <w:rFonts w:ascii="Calibri" w:hAnsi="Calibri" w:cs="Calibri"/>
          <w:sz w:val="24"/>
          <w:szCs w:val="24"/>
        </w:rPr>
        <w:t xml:space="preserve"> tik pred pričetkom.</w:t>
      </w:r>
      <w:r>
        <w:rPr>
          <w:rFonts w:ascii="Calibri" w:hAnsi="Calibri" w:cs="Calibri"/>
        </w:rPr>
        <w:t xml:space="preserve"> Član ekipe i</w:t>
      </w:r>
      <w:r w:rsidRPr="00D55216">
        <w:rPr>
          <w:rFonts w:ascii="Calibri" w:hAnsi="Calibri" w:cs="Calibri"/>
          <w:sz w:val="24"/>
          <w:szCs w:val="24"/>
        </w:rPr>
        <w:t>zdela tisti vozel, ki ga izžreba</w:t>
      </w:r>
      <w:r w:rsidRPr="00840B9B">
        <w:rPr>
          <w:rFonts w:ascii="Calibri" w:hAnsi="Calibri" w:cs="Calibri"/>
          <w:sz w:val="24"/>
          <w:szCs w:val="24"/>
        </w:rPr>
        <w:t>. Vrvi visijo na drogu stojala. Uporabi se stojalo za vezanje vozlov (PGŠTD, letnik 2011, stran 62, slika 18).</w:t>
      </w:r>
    </w:p>
    <w:p w:rsidR="00275887" w:rsidRDefault="00275887" w:rsidP="00B629B6">
      <w:pPr>
        <w:pStyle w:val="Footer"/>
        <w:tabs>
          <w:tab w:val="clear" w:pos="9072"/>
        </w:tabs>
        <w:jc w:val="both"/>
        <w:rPr>
          <w:rFonts w:ascii="Calibri" w:hAnsi="Calibri" w:cs="Calibri"/>
        </w:rPr>
      </w:pPr>
    </w:p>
    <w:p w:rsidR="00275887" w:rsidRDefault="00275887" w:rsidP="00B629B6">
      <w:pPr>
        <w:jc w:val="both"/>
        <w:rPr>
          <w:rFonts w:ascii="Calibri" w:hAnsi="Calibri" w:cs="Calibri"/>
        </w:rPr>
      </w:pPr>
      <w:r w:rsidRPr="00365AE4">
        <w:rPr>
          <w:rFonts w:ascii="Calibri" w:hAnsi="Calibri" w:cs="Calibri"/>
        </w:rPr>
        <w:t>Člani ekipe se</w:t>
      </w:r>
      <w:r>
        <w:rPr>
          <w:rFonts w:ascii="Calibri" w:hAnsi="Calibri" w:cs="Calibri"/>
        </w:rPr>
        <w:t xml:space="preserve"> glede na žreb</w:t>
      </w:r>
      <w:r w:rsidRPr="00365AE4">
        <w:rPr>
          <w:rFonts w:ascii="Calibri" w:hAnsi="Calibri" w:cs="Calibri"/>
        </w:rPr>
        <w:t xml:space="preserve"> postavijo za startno linijo (glej skico vaje). Na sodnikov znak steče prvi tekmovalec do stojala in izdela jamborski vozel. Steče nazaj do starta.</w:t>
      </w:r>
      <w:r>
        <w:rPr>
          <w:rFonts w:ascii="Calibri" w:hAnsi="Calibri" w:cs="Calibri"/>
        </w:rPr>
        <w:t xml:space="preserve"> </w:t>
      </w:r>
      <w:r w:rsidRPr="009634ED">
        <w:rPr>
          <w:rFonts w:ascii="Calibri" w:hAnsi="Calibri" w:cs="Calibri"/>
        </w:rPr>
        <w:t>Če je član ekipe prečkal start in je drugi član že stekel v polje, prvemu članu ekipe ni dovoljeno svojega vozla več popravljati. Isto velja za vse nadaljnje primere.</w:t>
      </w:r>
      <w:r>
        <w:rPr>
          <w:rFonts w:ascii="Calibri" w:hAnsi="Calibri" w:cs="Calibri"/>
        </w:rPr>
        <w:t xml:space="preserve"> </w:t>
      </w:r>
      <w:r w:rsidRPr="00365AE4">
        <w:rPr>
          <w:rFonts w:ascii="Calibri" w:hAnsi="Calibri" w:cs="Calibri"/>
        </w:rPr>
        <w:t xml:space="preserve">Vsak naslednji tekmovalec lahko starta šele potem, ko je predhodni tekmovalec pretekel startno linijo. Drugi tekmovalec izdela tkalski vozel in se vrne do startne linije. </w:t>
      </w:r>
      <w:r w:rsidRPr="0098400C">
        <w:rPr>
          <w:rFonts w:ascii="Calibri" w:hAnsi="Calibri" w:cs="Calibri"/>
        </w:rPr>
        <w:t xml:space="preserve">Tretji tekmovalec izdela tesarski vozel. Naloge je konec, ko tretji tekmovalec prečka startno - ciljno linijo in </w:t>
      </w:r>
      <w:r>
        <w:rPr>
          <w:rFonts w:ascii="Calibri" w:hAnsi="Calibri" w:cs="Calibri"/>
        </w:rPr>
        <w:t xml:space="preserve">ko </w:t>
      </w:r>
      <w:r w:rsidRPr="0098400C">
        <w:rPr>
          <w:rFonts w:ascii="Calibri" w:hAnsi="Calibri" w:cs="Calibri"/>
        </w:rPr>
        <w:t>se vsi trije tekmovalci postavijo v položaj mirno</w:t>
      </w:r>
      <w:r w:rsidRPr="001E69EB">
        <w:rPr>
          <w:rFonts w:ascii="Calibri" w:hAnsi="Calibri" w:cs="Calibri"/>
        </w:rPr>
        <w:t xml:space="preserve"> </w:t>
      </w:r>
      <w:r>
        <w:rPr>
          <w:rFonts w:ascii="Calibri" w:hAnsi="Calibri" w:cs="Calibri"/>
        </w:rPr>
        <w:t>za startno - ciljno črto s pogledom na vozle. Voz</w:t>
      </w:r>
      <w:r w:rsidRPr="00365AE4">
        <w:rPr>
          <w:rFonts w:ascii="Calibri" w:hAnsi="Calibri" w:cs="Calibri"/>
        </w:rPr>
        <w:t>l</w:t>
      </w:r>
      <w:r>
        <w:rPr>
          <w:rFonts w:ascii="Calibri" w:hAnsi="Calibri" w:cs="Calibri"/>
        </w:rPr>
        <w:t>i</w:t>
      </w:r>
      <w:r w:rsidRPr="00365AE4">
        <w:rPr>
          <w:rFonts w:ascii="Calibri" w:hAnsi="Calibri" w:cs="Calibri"/>
        </w:rPr>
        <w:t xml:space="preserve"> mora</w:t>
      </w:r>
      <w:r>
        <w:rPr>
          <w:rFonts w:ascii="Calibri" w:hAnsi="Calibri" w:cs="Calibri"/>
        </w:rPr>
        <w:t>jo</w:t>
      </w:r>
      <w:r w:rsidRPr="00365AE4">
        <w:rPr>
          <w:rFonts w:ascii="Calibri" w:hAnsi="Calibri" w:cs="Calibri"/>
        </w:rPr>
        <w:t xml:space="preserve"> b</w:t>
      </w:r>
      <w:r>
        <w:rPr>
          <w:rFonts w:ascii="Calibri" w:hAnsi="Calibri" w:cs="Calibri"/>
        </w:rPr>
        <w:t xml:space="preserve">iti obvezno narejeni na </w:t>
      </w:r>
      <w:r w:rsidRPr="009634ED">
        <w:rPr>
          <w:rFonts w:ascii="Calibri" w:hAnsi="Calibri" w:cs="Calibri"/>
        </w:rPr>
        <w:t>stojalu (okoli droga) v označenem prostoru. Vozli se vežejo v desnih treh prostorih, kakor je razvidno iz slike v nadaljevanju.</w:t>
      </w:r>
    </w:p>
    <w:p w:rsidR="00275887" w:rsidRDefault="00275887" w:rsidP="00B629B6">
      <w:pPr>
        <w:jc w:val="both"/>
        <w:rPr>
          <w:rFonts w:ascii="Calibri" w:hAnsi="Calibri" w:cs="Calibri"/>
        </w:rPr>
      </w:pPr>
    </w:p>
    <w:p w:rsidR="00275887" w:rsidRDefault="00275887" w:rsidP="00B629B6">
      <w:pPr>
        <w:jc w:val="both"/>
        <w:rPr>
          <w:rFonts w:ascii="Calibri" w:hAnsi="Calibri" w:cs="Calibri"/>
        </w:rPr>
      </w:pPr>
      <w:r w:rsidRPr="00365AE4">
        <w:rPr>
          <w:rFonts w:ascii="Calibri" w:hAnsi="Calibri" w:cs="Calibri"/>
        </w:rPr>
        <w:t>Ekipa ima na voljo 60 sekund. Po tem času morajo zaključiti z delom</w:t>
      </w:r>
      <w:r>
        <w:rPr>
          <w:rFonts w:ascii="Calibri" w:hAnsi="Calibri" w:cs="Calibri"/>
        </w:rPr>
        <w:t xml:space="preserve">. </w:t>
      </w:r>
      <w:r w:rsidRPr="00FF03FA">
        <w:rPr>
          <w:rFonts w:ascii="Calibri" w:hAnsi="Calibri" w:cs="Calibri"/>
        </w:rPr>
        <w:t xml:space="preserve">Če v predvidenem času ekipa vaje ne zaključi, </w:t>
      </w:r>
      <w:r w:rsidRPr="00365AE4">
        <w:rPr>
          <w:rFonts w:ascii="Calibri" w:hAnsi="Calibri" w:cs="Calibri"/>
        </w:rPr>
        <w:t>prejme ekipa 60 negativnih točk in po 10 negativnih točk za vsak neizdelan vozel</w:t>
      </w:r>
      <w:r>
        <w:rPr>
          <w:rFonts w:ascii="Calibri" w:hAnsi="Calibri" w:cs="Calibri"/>
        </w:rPr>
        <w:t xml:space="preserve">, </w:t>
      </w:r>
      <w:r>
        <w:rPr>
          <w:rFonts w:ascii="Calibri" w:hAnsi="Calibri" w:cs="Calibri"/>
        </w:rPr>
        <w:lastRenderedPageBreak/>
        <w:t>kar pomeni tudi v primeru, če tekmovalec ne pristopi k izdelavi vozla. Vrvi si tekmovalci pripravijo sami</w:t>
      </w:r>
      <w:r w:rsidRPr="009634ED">
        <w:rPr>
          <w:rFonts w:ascii="Calibri" w:hAnsi="Calibri" w:cs="Calibri"/>
        </w:rPr>
        <w:t>, vendar v skladu z opisom naloge.</w:t>
      </w:r>
      <w:r>
        <w:rPr>
          <w:rFonts w:ascii="Calibri" w:hAnsi="Calibri" w:cs="Calibri"/>
        </w:rPr>
        <w:t xml:space="preserve"> </w:t>
      </w:r>
    </w:p>
    <w:p w:rsidR="00275887" w:rsidRDefault="00275887" w:rsidP="00B629B6">
      <w:pPr>
        <w:jc w:val="both"/>
        <w:rPr>
          <w:rFonts w:ascii="Calibri" w:hAnsi="Calibri" w:cs="Calibri"/>
          <w:b/>
          <w:bCs/>
        </w:rPr>
      </w:pPr>
    </w:p>
    <w:p w:rsidR="00275887" w:rsidRDefault="00275887" w:rsidP="00B629B6">
      <w:pPr>
        <w:jc w:val="both"/>
        <w:rPr>
          <w:rFonts w:ascii="Calibri" w:hAnsi="Calibri" w:cs="Calibri"/>
          <w:b/>
          <w:bCs/>
        </w:rPr>
      </w:pPr>
    </w:p>
    <w:tbl>
      <w:tblPr>
        <w:tblW w:w="0" w:type="auto"/>
        <w:jc w:val="center"/>
        <w:tblBorders>
          <w:top w:val="single" w:sz="8" w:space="0" w:color="C0504D"/>
          <w:bottom w:val="single" w:sz="8" w:space="0" w:color="C0504D"/>
        </w:tblBorders>
        <w:tblLook w:val="00A0" w:firstRow="1" w:lastRow="0" w:firstColumn="1" w:lastColumn="0" w:noHBand="0" w:noVBand="0"/>
      </w:tblPr>
      <w:tblGrid>
        <w:gridCol w:w="2106"/>
        <w:gridCol w:w="3486"/>
        <w:gridCol w:w="2076"/>
      </w:tblGrid>
      <w:tr w:rsidR="00275887" w:rsidRPr="00DB404A">
        <w:trPr>
          <w:trHeight w:val="1637"/>
          <w:jc w:val="center"/>
        </w:trPr>
        <w:tc>
          <w:tcPr>
            <w:tcW w:w="7668" w:type="dxa"/>
            <w:gridSpan w:val="3"/>
            <w:tcBorders>
              <w:top w:val="single" w:sz="8" w:space="0" w:color="C0504D"/>
              <w:left w:val="nil"/>
              <w:bottom w:val="single" w:sz="8" w:space="0" w:color="C0504D"/>
              <w:right w:val="nil"/>
            </w:tcBorders>
            <w:vAlign w:val="center"/>
          </w:tcPr>
          <w:p w:rsidR="00275887" w:rsidRPr="009B7F93" w:rsidRDefault="00275887" w:rsidP="0034220A">
            <w:pPr>
              <w:jc w:val="center"/>
              <w:rPr>
                <w:rFonts w:ascii="Calibri" w:hAnsi="Calibri" w:cs="Calibri"/>
                <w:b/>
                <w:bCs/>
                <w:color w:val="943634"/>
                <w:sz w:val="20"/>
                <w:szCs w:val="20"/>
              </w:rPr>
            </w:pPr>
          </w:p>
          <w:p w:rsidR="00275887" w:rsidRPr="009B7F93" w:rsidRDefault="00502239" w:rsidP="0034220A">
            <w:pPr>
              <w:jc w:val="center"/>
              <w:rPr>
                <w:rFonts w:ascii="Calibri" w:hAnsi="Calibri" w:cs="Calibri"/>
                <w:b/>
                <w:bCs/>
                <w:color w:val="943634"/>
                <w:sz w:val="20"/>
                <w:szCs w:val="20"/>
              </w:rPr>
            </w:pPr>
            <w:r>
              <w:rPr>
                <w:rFonts w:ascii="Calibri" w:hAnsi="Calibri" w:cs="Calibri"/>
                <w:b/>
                <w:bCs/>
                <w:noProof/>
                <w:color w:val="943634"/>
                <w:sz w:val="20"/>
                <w:szCs w:val="20"/>
                <w:lang w:eastAsia="sl-SI"/>
              </w:rPr>
              <w:drawing>
                <wp:inline distT="0" distB="0" distL="0" distR="0">
                  <wp:extent cx="3774440" cy="2424430"/>
                  <wp:effectExtent l="0" t="0" r="0" b="0"/>
                  <wp:docPr id="3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4440" cy="2424430"/>
                          </a:xfrm>
                          <a:prstGeom prst="rect">
                            <a:avLst/>
                          </a:prstGeom>
                          <a:noFill/>
                          <a:ln>
                            <a:noFill/>
                          </a:ln>
                        </pic:spPr>
                      </pic:pic>
                    </a:graphicData>
                  </a:graphic>
                </wp:inline>
              </w:drawing>
            </w:r>
          </w:p>
          <w:p w:rsidR="00275887" w:rsidRPr="009B7F93" w:rsidRDefault="00275887" w:rsidP="0034220A">
            <w:pPr>
              <w:jc w:val="center"/>
              <w:rPr>
                <w:rFonts w:ascii="Calibri" w:hAnsi="Calibri" w:cs="Calibri"/>
                <w:b/>
                <w:bCs/>
                <w:color w:val="943634"/>
                <w:sz w:val="20"/>
                <w:szCs w:val="20"/>
              </w:rPr>
            </w:pPr>
          </w:p>
        </w:tc>
      </w:tr>
      <w:tr w:rsidR="00275887" w:rsidRPr="00DB404A">
        <w:trPr>
          <w:trHeight w:val="168"/>
          <w:jc w:val="center"/>
        </w:trPr>
        <w:tc>
          <w:tcPr>
            <w:tcW w:w="7668" w:type="dxa"/>
            <w:gridSpan w:val="3"/>
            <w:tcBorders>
              <w:left w:val="nil"/>
              <w:right w:val="nil"/>
            </w:tcBorders>
            <w:shd w:val="clear" w:color="auto" w:fill="EFD3D2"/>
          </w:tcPr>
          <w:p w:rsidR="00275887" w:rsidRPr="009B7F93" w:rsidRDefault="00275887" w:rsidP="0034220A">
            <w:pPr>
              <w:jc w:val="center"/>
              <w:rPr>
                <w:rFonts w:ascii="Calibri" w:hAnsi="Calibri" w:cs="Calibri"/>
                <w:b/>
                <w:bCs/>
                <w:color w:val="943634"/>
                <w:sz w:val="20"/>
                <w:szCs w:val="20"/>
              </w:rPr>
            </w:pPr>
            <w:r w:rsidRPr="009B7F93">
              <w:rPr>
                <w:rFonts w:ascii="Calibri" w:hAnsi="Calibri" w:cs="Calibri"/>
                <w:b/>
                <w:bCs/>
                <w:color w:val="943634"/>
                <w:sz w:val="20"/>
                <w:szCs w:val="20"/>
              </w:rPr>
              <w:t>POSTAVITEV TEKMOVALIŠČA</w:t>
            </w:r>
            <w:r>
              <w:rPr>
                <w:rFonts w:ascii="Calibri" w:hAnsi="Calibri" w:cs="Calibri"/>
                <w:b/>
                <w:bCs/>
                <w:color w:val="943634"/>
                <w:sz w:val="20"/>
                <w:szCs w:val="20"/>
              </w:rPr>
              <w:t xml:space="preserve"> ZA PIONIRJE IN MLADINCE </w:t>
            </w:r>
          </w:p>
        </w:tc>
      </w:tr>
      <w:tr w:rsidR="00275887" w:rsidRPr="00DB404A">
        <w:trPr>
          <w:trHeight w:val="2405"/>
          <w:jc w:val="center"/>
        </w:trPr>
        <w:tc>
          <w:tcPr>
            <w:tcW w:w="2106" w:type="dxa"/>
            <w:vAlign w:val="center"/>
          </w:tcPr>
          <w:p w:rsidR="00275887" w:rsidRPr="009B7F93" w:rsidRDefault="00502239" w:rsidP="0034220A">
            <w:pPr>
              <w:jc w:val="center"/>
              <w:rPr>
                <w:rFonts w:ascii="Calibri" w:hAnsi="Calibri" w:cs="Calibri"/>
                <w:b/>
                <w:bCs/>
                <w:color w:val="943634"/>
                <w:sz w:val="20"/>
                <w:szCs w:val="20"/>
              </w:rPr>
            </w:pPr>
            <w:r>
              <w:rPr>
                <w:noProof/>
                <w:lang w:eastAsia="sl-SI"/>
              </w:rPr>
              <w:drawing>
                <wp:inline distT="0" distB="0" distL="0" distR="0">
                  <wp:extent cx="1158875" cy="1467485"/>
                  <wp:effectExtent l="0" t="0" r="3175" b="0"/>
                  <wp:docPr id="37"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8875" cy="1467485"/>
                          </a:xfrm>
                          <a:prstGeom prst="rect">
                            <a:avLst/>
                          </a:prstGeom>
                          <a:noFill/>
                          <a:ln>
                            <a:noFill/>
                          </a:ln>
                        </pic:spPr>
                      </pic:pic>
                    </a:graphicData>
                  </a:graphic>
                </wp:inline>
              </w:drawing>
            </w:r>
          </w:p>
        </w:tc>
        <w:tc>
          <w:tcPr>
            <w:tcW w:w="3486" w:type="dxa"/>
            <w:vAlign w:val="center"/>
          </w:tcPr>
          <w:p w:rsidR="00275887" w:rsidRDefault="00275887" w:rsidP="0034220A">
            <w:pPr>
              <w:jc w:val="center"/>
              <w:rPr>
                <w:rFonts w:ascii="Calibri" w:hAnsi="Calibri" w:cs="Calibri"/>
                <w:noProof/>
                <w:color w:val="943634"/>
                <w:sz w:val="20"/>
                <w:szCs w:val="20"/>
                <w:lang w:eastAsia="sl-SI"/>
              </w:rPr>
            </w:pPr>
          </w:p>
          <w:p w:rsidR="00275887" w:rsidRDefault="00502239" w:rsidP="0034220A">
            <w:pPr>
              <w:jc w:val="center"/>
              <w:rPr>
                <w:rFonts w:ascii="Calibri" w:hAnsi="Calibri" w:cs="Calibri"/>
                <w:noProof/>
                <w:color w:val="943634"/>
                <w:sz w:val="20"/>
                <w:szCs w:val="20"/>
                <w:lang w:eastAsia="sl-SI"/>
              </w:rPr>
            </w:pPr>
            <w:r>
              <w:rPr>
                <w:noProof/>
                <w:lang w:eastAsia="sl-SI"/>
              </w:rPr>
              <w:drawing>
                <wp:anchor distT="0" distB="0" distL="114300" distR="114300" simplePos="0" relativeHeight="251658240" behindDoc="0" locked="0" layoutInCell="1" allowOverlap="1">
                  <wp:simplePos x="0" y="0"/>
                  <wp:positionH relativeFrom="column">
                    <wp:posOffset>106680</wp:posOffset>
                  </wp:positionH>
                  <wp:positionV relativeFrom="paragraph">
                    <wp:posOffset>88265</wp:posOffset>
                  </wp:positionV>
                  <wp:extent cx="1828800" cy="508000"/>
                  <wp:effectExtent l="0" t="0" r="0" b="6350"/>
                  <wp:wrapNone/>
                  <wp:docPr id="3"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8"/>
                          <pic:cNvPicPr>
                            <a:picLocks noChangeAspect="1" noChangeArrowheads="1"/>
                          </pic:cNvPicPr>
                        </pic:nvPicPr>
                        <pic:blipFill>
                          <a:blip r:embed="rId14">
                            <a:extLst>
                              <a:ext uri="{28A0092B-C50C-407E-A947-70E740481C1C}">
                                <a14:useLocalDpi xmlns:a14="http://schemas.microsoft.com/office/drawing/2010/main" val="0"/>
                              </a:ext>
                            </a:extLst>
                          </a:blip>
                          <a:srcRect l="6686" t="16522" r="5775" b="13913"/>
                          <a:stretch>
                            <a:fillRect/>
                          </a:stretch>
                        </pic:blipFill>
                        <pic:spPr bwMode="auto">
                          <a:xfrm>
                            <a:off x="0" y="0"/>
                            <a:ext cx="1828800" cy="508000"/>
                          </a:xfrm>
                          <a:prstGeom prst="rect">
                            <a:avLst/>
                          </a:prstGeom>
                          <a:noFill/>
                        </pic:spPr>
                      </pic:pic>
                    </a:graphicData>
                  </a:graphic>
                  <wp14:sizeRelH relativeFrom="page">
                    <wp14:pctWidth>0</wp14:pctWidth>
                  </wp14:sizeRelH>
                  <wp14:sizeRelV relativeFrom="page">
                    <wp14:pctHeight>0</wp14:pctHeight>
                  </wp14:sizeRelV>
                </wp:anchor>
              </w:drawing>
            </w:r>
          </w:p>
          <w:p w:rsidR="00275887" w:rsidRPr="009B7F93" w:rsidRDefault="00502239" w:rsidP="0034220A">
            <w:pPr>
              <w:jc w:val="center"/>
              <w:rPr>
                <w:rFonts w:ascii="Calibri" w:hAnsi="Calibri" w:cs="Calibri"/>
                <w:color w:val="943634"/>
                <w:sz w:val="20"/>
                <w:szCs w:val="20"/>
              </w:rPr>
            </w:pPr>
            <w:r>
              <w:rPr>
                <w:rFonts w:ascii="Calibri" w:hAnsi="Calibri" w:cs="Calibri"/>
                <w:noProof/>
                <w:color w:val="943634"/>
                <w:sz w:val="20"/>
                <w:szCs w:val="20"/>
                <w:lang w:eastAsia="sl-SI"/>
              </w:rPr>
              <w:drawing>
                <wp:inline distT="0" distB="0" distL="0" distR="0">
                  <wp:extent cx="2062480" cy="1020445"/>
                  <wp:effectExtent l="0" t="0" r="0" b="8255"/>
                  <wp:docPr id="3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2480" cy="1020445"/>
                          </a:xfrm>
                          <a:prstGeom prst="rect">
                            <a:avLst/>
                          </a:prstGeom>
                          <a:noFill/>
                          <a:ln>
                            <a:noFill/>
                          </a:ln>
                        </pic:spPr>
                      </pic:pic>
                    </a:graphicData>
                  </a:graphic>
                </wp:inline>
              </w:drawing>
            </w:r>
          </w:p>
        </w:tc>
        <w:tc>
          <w:tcPr>
            <w:tcW w:w="2076" w:type="dxa"/>
            <w:vAlign w:val="center"/>
          </w:tcPr>
          <w:p w:rsidR="00275887" w:rsidRPr="009B7F93" w:rsidRDefault="00275887" w:rsidP="0034220A">
            <w:pPr>
              <w:jc w:val="center"/>
              <w:rPr>
                <w:rFonts w:ascii="Calibri" w:hAnsi="Calibri" w:cs="Calibri"/>
                <w:noProof/>
                <w:color w:val="943634"/>
                <w:sz w:val="20"/>
                <w:szCs w:val="20"/>
                <w:lang w:eastAsia="sl-SI"/>
              </w:rPr>
            </w:pPr>
          </w:p>
          <w:p w:rsidR="00275887" w:rsidRPr="009B7F93" w:rsidRDefault="00502239" w:rsidP="0034220A">
            <w:pPr>
              <w:jc w:val="center"/>
              <w:rPr>
                <w:rFonts w:ascii="Calibri" w:hAnsi="Calibri" w:cs="Calibri"/>
                <w:color w:val="943634"/>
                <w:sz w:val="20"/>
                <w:szCs w:val="20"/>
              </w:rPr>
            </w:pPr>
            <w:r>
              <w:rPr>
                <w:rFonts w:ascii="Calibri" w:hAnsi="Calibri" w:cs="Calibri"/>
                <w:noProof/>
                <w:color w:val="943634"/>
                <w:sz w:val="20"/>
                <w:szCs w:val="20"/>
                <w:lang w:eastAsia="sl-SI"/>
              </w:rPr>
              <w:drawing>
                <wp:inline distT="0" distB="0" distL="0" distR="0">
                  <wp:extent cx="1169670" cy="1669415"/>
                  <wp:effectExtent l="0" t="0" r="0" b="6985"/>
                  <wp:docPr id="39"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9670" cy="1669415"/>
                          </a:xfrm>
                          <a:prstGeom prst="rect">
                            <a:avLst/>
                          </a:prstGeom>
                          <a:noFill/>
                          <a:ln>
                            <a:noFill/>
                          </a:ln>
                        </pic:spPr>
                      </pic:pic>
                    </a:graphicData>
                  </a:graphic>
                </wp:inline>
              </w:drawing>
            </w:r>
          </w:p>
        </w:tc>
      </w:tr>
      <w:tr w:rsidR="00275887" w:rsidRPr="00DB404A">
        <w:trPr>
          <w:trHeight w:val="173"/>
          <w:jc w:val="center"/>
        </w:trPr>
        <w:tc>
          <w:tcPr>
            <w:tcW w:w="2106" w:type="dxa"/>
            <w:tcBorders>
              <w:left w:val="nil"/>
              <w:right w:val="nil"/>
            </w:tcBorders>
            <w:shd w:val="clear" w:color="auto" w:fill="EFD3D2"/>
          </w:tcPr>
          <w:p w:rsidR="00275887" w:rsidRPr="009B7F93" w:rsidRDefault="00275887" w:rsidP="0034220A">
            <w:pPr>
              <w:jc w:val="center"/>
              <w:rPr>
                <w:rFonts w:ascii="Calibri" w:hAnsi="Calibri" w:cs="Calibri"/>
                <w:b/>
                <w:bCs/>
                <w:color w:val="943634"/>
                <w:sz w:val="20"/>
                <w:szCs w:val="20"/>
              </w:rPr>
            </w:pPr>
            <w:r w:rsidRPr="009B7F93">
              <w:rPr>
                <w:rFonts w:ascii="Calibri" w:hAnsi="Calibri" w:cs="Calibri"/>
                <w:b/>
                <w:bCs/>
                <w:color w:val="943634"/>
                <w:sz w:val="20"/>
                <w:szCs w:val="20"/>
              </w:rPr>
              <w:t>JAMBORSKI VOZEL</w:t>
            </w:r>
          </w:p>
        </w:tc>
        <w:tc>
          <w:tcPr>
            <w:tcW w:w="3486" w:type="dxa"/>
            <w:tcBorders>
              <w:left w:val="nil"/>
              <w:right w:val="nil"/>
            </w:tcBorders>
            <w:shd w:val="clear" w:color="auto" w:fill="EFD3D2"/>
          </w:tcPr>
          <w:p w:rsidR="00275887" w:rsidRPr="009B7F93" w:rsidRDefault="00275887" w:rsidP="0034220A">
            <w:pPr>
              <w:jc w:val="center"/>
              <w:rPr>
                <w:rFonts w:ascii="Calibri" w:hAnsi="Calibri" w:cs="Calibri"/>
                <w:b/>
                <w:bCs/>
                <w:color w:val="943634"/>
                <w:sz w:val="20"/>
                <w:szCs w:val="20"/>
              </w:rPr>
            </w:pPr>
            <w:r w:rsidRPr="009B7F93">
              <w:rPr>
                <w:rFonts w:ascii="Calibri" w:hAnsi="Calibri" w:cs="Calibri"/>
                <w:b/>
                <w:bCs/>
                <w:color w:val="943634"/>
                <w:sz w:val="20"/>
                <w:szCs w:val="20"/>
              </w:rPr>
              <w:t>TKALSKI VOZEL</w:t>
            </w:r>
          </w:p>
        </w:tc>
        <w:tc>
          <w:tcPr>
            <w:tcW w:w="2076" w:type="dxa"/>
            <w:tcBorders>
              <w:left w:val="nil"/>
              <w:right w:val="nil"/>
            </w:tcBorders>
            <w:shd w:val="clear" w:color="auto" w:fill="EFD3D2"/>
          </w:tcPr>
          <w:p w:rsidR="00275887" w:rsidRPr="009B7F93" w:rsidRDefault="00275887" w:rsidP="0034220A">
            <w:pPr>
              <w:jc w:val="center"/>
              <w:rPr>
                <w:rFonts w:ascii="Calibri" w:hAnsi="Calibri" w:cs="Calibri"/>
                <w:b/>
                <w:bCs/>
                <w:color w:val="943634"/>
                <w:sz w:val="20"/>
                <w:szCs w:val="20"/>
              </w:rPr>
            </w:pPr>
            <w:r w:rsidRPr="009B7F93">
              <w:rPr>
                <w:rFonts w:ascii="Calibri" w:hAnsi="Calibri" w:cs="Calibri"/>
                <w:b/>
                <w:bCs/>
                <w:color w:val="943634"/>
                <w:sz w:val="20"/>
                <w:szCs w:val="20"/>
              </w:rPr>
              <w:t>TESARSKI VOZEL</w:t>
            </w:r>
          </w:p>
        </w:tc>
      </w:tr>
      <w:tr w:rsidR="00275887" w:rsidRPr="00DB404A">
        <w:trPr>
          <w:trHeight w:val="2083"/>
          <w:jc w:val="center"/>
        </w:trPr>
        <w:tc>
          <w:tcPr>
            <w:tcW w:w="2106" w:type="dxa"/>
            <w:tcBorders>
              <w:left w:val="nil"/>
              <w:bottom w:val="single" w:sz="8" w:space="0" w:color="C0504D"/>
              <w:right w:val="nil"/>
            </w:tcBorders>
          </w:tcPr>
          <w:p w:rsidR="00275887" w:rsidRPr="00E10ECC" w:rsidRDefault="00502239" w:rsidP="0034220A">
            <w:pPr>
              <w:rPr>
                <w:rFonts w:ascii="Calibri" w:hAnsi="Calibri" w:cs="Calibri"/>
                <w:b/>
                <w:bCs/>
                <w:color w:val="943634"/>
                <w:sz w:val="16"/>
                <w:szCs w:val="16"/>
              </w:rPr>
            </w:pPr>
            <w:r>
              <w:rPr>
                <w:noProof/>
                <w:lang w:eastAsia="sl-SI"/>
              </w:rPr>
              <w:drawing>
                <wp:anchor distT="0" distB="0" distL="114300" distR="114300" simplePos="0" relativeHeight="251659264" behindDoc="0" locked="0" layoutInCell="1" allowOverlap="1">
                  <wp:simplePos x="0" y="0"/>
                  <wp:positionH relativeFrom="column">
                    <wp:posOffset>17780</wp:posOffset>
                  </wp:positionH>
                  <wp:positionV relativeFrom="paragraph">
                    <wp:posOffset>70485</wp:posOffset>
                  </wp:positionV>
                  <wp:extent cx="1193800" cy="1243965"/>
                  <wp:effectExtent l="0" t="0" r="6350" b="0"/>
                  <wp:wrapTopAndBottom/>
                  <wp:docPr id="4"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
                          <pic:cNvPicPr>
                            <a:picLocks noChangeAspect="1" noChangeArrowheads="1"/>
                          </pic:cNvPicPr>
                        </pic:nvPicPr>
                        <pic:blipFill>
                          <a:blip r:embed="rId17">
                            <a:extLst>
                              <a:ext uri="{28A0092B-C50C-407E-A947-70E740481C1C}">
                                <a14:useLocalDpi xmlns:a14="http://schemas.microsoft.com/office/drawing/2010/main" val="0"/>
                              </a:ext>
                            </a:extLst>
                          </a:blip>
                          <a:srcRect l="7442" r="5116"/>
                          <a:stretch>
                            <a:fillRect/>
                          </a:stretch>
                        </pic:blipFill>
                        <pic:spPr bwMode="auto">
                          <a:xfrm>
                            <a:off x="0" y="0"/>
                            <a:ext cx="1193800" cy="1243965"/>
                          </a:xfrm>
                          <a:prstGeom prst="rect">
                            <a:avLst/>
                          </a:prstGeom>
                          <a:noFill/>
                        </pic:spPr>
                      </pic:pic>
                    </a:graphicData>
                  </a:graphic>
                  <wp14:sizeRelH relativeFrom="page">
                    <wp14:pctWidth>0</wp14:pctWidth>
                  </wp14:sizeRelH>
                  <wp14:sizeRelV relativeFrom="page">
                    <wp14:pctHeight>0</wp14:pctHeight>
                  </wp14:sizeRelV>
                </wp:anchor>
              </w:drawing>
            </w:r>
          </w:p>
        </w:tc>
        <w:tc>
          <w:tcPr>
            <w:tcW w:w="5562" w:type="dxa"/>
            <w:gridSpan w:val="2"/>
            <w:tcBorders>
              <w:left w:val="nil"/>
              <w:bottom w:val="single" w:sz="8" w:space="0" w:color="C0504D"/>
              <w:right w:val="nil"/>
            </w:tcBorders>
            <w:vAlign w:val="center"/>
          </w:tcPr>
          <w:p w:rsidR="00275887" w:rsidRPr="009B7F93" w:rsidRDefault="00275887" w:rsidP="0034220A">
            <w:pPr>
              <w:jc w:val="center"/>
              <w:rPr>
                <w:rFonts w:ascii="Calibri" w:hAnsi="Calibri" w:cs="Calibri"/>
                <w:b/>
                <w:bCs/>
                <w:color w:val="943634"/>
                <w:sz w:val="20"/>
                <w:szCs w:val="20"/>
              </w:rPr>
            </w:pPr>
            <w:r w:rsidRPr="00E10ECC">
              <w:rPr>
                <w:rFonts w:ascii="Calibri" w:hAnsi="Calibri" w:cs="Calibri"/>
                <w:b/>
                <w:bCs/>
                <w:color w:val="943634"/>
              </w:rPr>
              <w:t>Jamborski vozel je pravilno navezan tudi takrat, ko oba konca vrvi visita pod drogom!</w:t>
            </w:r>
          </w:p>
        </w:tc>
      </w:tr>
    </w:tbl>
    <w:p w:rsidR="00275887" w:rsidRDefault="00275887" w:rsidP="00B629B6">
      <w:pPr>
        <w:pStyle w:val="Heading5"/>
        <w:tabs>
          <w:tab w:val="left" w:pos="4500"/>
          <w:tab w:val="left" w:pos="4680"/>
        </w:tabs>
        <w:spacing w:before="0" w:after="0"/>
        <w:rPr>
          <w:b w:val="0"/>
          <w:bCs w:val="0"/>
          <w:i w:val="0"/>
          <w:iCs w:val="0"/>
          <w:sz w:val="24"/>
          <w:szCs w:val="24"/>
        </w:rPr>
      </w:pPr>
    </w:p>
    <w:p w:rsidR="00275887" w:rsidRDefault="00275887" w:rsidP="00B629B6">
      <w:pPr>
        <w:pStyle w:val="Heading5"/>
        <w:tabs>
          <w:tab w:val="left" w:pos="4500"/>
          <w:tab w:val="left" w:pos="4680"/>
        </w:tabs>
        <w:spacing w:before="0" w:after="0"/>
        <w:rPr>
          <w:rFonts w:ascii="Calibri" w:hAnsi="Calibri" w:cs="Calibri"/>
          <w:i w:val="0"/>
          <w:iCs w:val="0"/>
          <w:sz w:val="24"/>
          <w:szCs w:val="24"/>
        </w:rPr>
      </w:pPr>
    </w:p>
    <w:p w:rsidR="00275887" w:rsidRPr="00284C7E" w:rsidRDefault="00275887" w:rsidP="00B629B6">
      <w:pPr>
        <w:pStyle w:val="Heading5"/>
        <w:tabs>
          <w:tab w:val="left" w:pos="4500"/>
          <w:tab w:val="left" w:pos="4680"/>
        </w:tabs>
        <w:spacing w:before="0" w:after="0"/>
        <w:rPr>
          <w:rFonts w:ascii="Calibri" w:hAnsi="Calibri" w:cs="Calibri"/>
          <w:i w:val="0"/>
          <w:iCs w:val="0"/>
          <w:sz w:val="24"/>
          <w:szCs w:val="24"/>
          <w:u w:val="single"/>
        </w:rPr>
      </w:pPr>
      <w:r w:rsidRPr="00284C7E">
        <w:rPr>
          <w:rFonts w:ascii="Calibri" w:hAnsi="Calibri" w:cs="Calibri"/>
          <w:i w:val="0"/>
          <w:iCs w:val="0"/>
          <w:sz w:val="24"/>
          <w:szCs w:val="24"/>
          <w:u w:val="single"/>
        </w:rPr>
        <w:t>GASILCI PRIPRAVNIKI:</w:t>
      </w:r>
    </w:p>
    <w:p w:rsidR="00275887" w:rsidRDefault="00275887" w:rsidP="00B629B6">
      <w:pPr>
        <w:pStyle w:val="Footer"/>
        <w:tabs>
          <w:tab w:val="clear" w:pos="9072"/>
        </w:tabs>
        <w:jc w:val="both"/>
        <w:rPr>
          <w:rFonts w:ascii="Calibri" w:hAnsi="Calibri" w:cs="Calibri"/>
          <w:sz w:val="24"/>
          <w:szCs w:val="24"/>
        </w:rPr>
      </w:pPr>
      <w:r w:rsidRPr="002F608F">
        <w:rPr>
          <w:rFonts w:ascii="Calibri" w:hAnsi="Calibri" w:cs="Calibri"/>
          <w:sz w:val="24"/>
          <w:szCs w:val="24"/>
        </w:rPr>
        <w:t>Na ciljni črti je postavljeno stojalo z reševalno vrvjo ø12</w:t>
      </w:r>
      <w:r>
        <w:rPr>
          <w:rFonts w:ascii="Calibri" w:hAnsi="Calibri" w:cs="Calibri"/>
          <w:sz w:val="24"/>
          <w:szCs w:val="24"/>
        </w:rPr>
        <w:t xml:space="preserve"> </w:t>
      </w:r>
      <w:r w:rsidRPr="002F608F">
        <w:rPr>
          <w:rFonts w:ascii="Calibri" w:hAnsi="Calibri" w:cs="Calibri"/>
          <w:sz w:val="24"/>
          <w:szCs w:val="24"/>
        </w:rPr>
        <w:t>mm v torbici (3x).</w:t>
      </w:r>
      <w:r>
        <w:rPr>
          <w:rFonts w:ascii="Calibri" w:hAnsi="Calibri" w:cs="Calibri"/>
          <w:sz w:val="24"/>
          <w:szCs w:val="24"/>
        </w:rPr>
        <w:t xml:space="preserve"> </w:t>
      </w:r>
      <w:r w:rsidRPr="009634ED">
        <w:rPr>
          <w:rFonts w:ascii="Calibri" w:hAnsi="Calibri" w:cs="Calibri"/>
          <w:sz w:val="24"/>
          <w:szCs w:val="24"/>
        </w:rPr>
        <w:t xml:space="preserve">Na koncu vrvi je nameščen </w:t>
      </w:r>
      <w:proofErr w:type="spellStart"/>
      <w:r w:rsidRPr="009634ED">
        <w:rPr>
          <w:rFonts w:ascii="Calibri" w:hAnsi="Calibri" w:cs="Calibri"/>
          <w:sz w:val="24"/>
          <w:szCs w:val="24"/>
        </w:rPr>
        <w:t>karabin</w:t>
      </w:r>
      <w:proofErr w:type="spellEnd"/>
      <w:r w:rsidRPr="009634ED">
        <w:rPr>
          <w:rFonts w:ascii="Calibri" w:hAnsi="Calibri" w:cs="Calibri"/>
          <w:sz w:val="24"/>
          <w:szCs w:val="24"/>
        </w:rPr>
        <w:t>.</w:t>
      </w:r>
      <w:r>
        <w:rPr>
          <w:rFonts w:ascii="Calibri" w:hAnsi="Calibri" w:cs="Calibri"/>
          <w:sz w:val="24"/>
          <w:szCs w:val="24"/>
        </w:rPr>
        <w:t xml:space="preserve"> </w:t>
      </w:r>
      <w:r w:rsidRPr="002F608F">
        <w:rPr>
          <w:rFonts w:ascii="Calibri" w:hAnsi="Calibri" w:cs="Calibri"/>
          <w:sz w:val="24"/>
          <w:szCs w:val="24"/>
        </w:rPr>
        <w:t>Pred začetkom vaje so</w:t>
      </w:r>
      <w:r>
        <w:rPr>
          <w:rFonts w:ascii="Calibri" w:hAnsi="Calibri" w:cs="Calibri"/>
          <w:sz w:val="24"/>
          <w:szCs w:val="24"/>
        </w:rPr>
        <w:t xml:space="preserve"> ročaj</w:t>
      </w:r>
      <w:r w:rsidRPr="002F608F">
        <w:rPr>
          <w:rFonts w:ascii="Calibri" w:hAnsi="Calibri" w:cs="Calibri"/>
          <w:sz w:val="24"/>
          <w:szCs w:val="24"/>
        </w:rPr>
        <w:t xml:space="preserve"> od </w:t>
      </w:r>
      <w:r>
        <w:rPr>
          <w:rFonts w:ascii="Calibri" w:hAnsi="Calibri" w:cs="Calibri"/>
          <w:sz w:val="24"/>
          <w:szCs w:val="24"/>
        </w:rPr>
        <w:t>sekirice in oba ročnika obrnjeni</w:t>
      </w:r>
      <w:r w:rsidRPr="002F608F">
        <w:rPr>
          <w:rFonts w:ascii="Calibri" w:hAnsi="Calibri" w:cs="Calibri"/>
          <w:sz w:val="24"/>
          <w:szCs w:val="24"/>
        </w:rPr>
        <w:t xml:space="preserve"> proti startu. Vsa orodja pred pričetkom vaje ležijo ob vrveh pred stojalom na tleh.</w:t>
      </w:r>
      <w:r>
        <w:rPr>
          <w:rFonts w:ascii="Calibri" w:hAnsi="Calibri" w:cs="Calibri"/>
          <w:sz w:val="24"/>
          <w:szCs w:val="24"/>
        </w:rPr>
        <w:t xml:space="preserve"> </w:t>
      </w:r>
      <w:r w:rsidRPr="002F608F">
        <w:rPr>
          <w:rFonts w:ascii="Calibri" w:hAnsi="Calibri" w:cs="Calibri"/>
          <w:sz w:val="24"/>
          <w:szCs w:val="24"/>
        </w:rPr>
        <w:t xml:space="preserve">Vrsto navezave orodja tekmovalci </w:t>
      </w:r>
      <w:r w:rsidRPr="002F608F">
        <w:rPr>
          <w:rFonts w:ascii="Calibri" w:hAnsi="Calibri" w:cs="Calibri"/>
          <w:sz w:val="24"/>
          <w:szCs w:val="24"/>
          <w:u w:val="single"/>
        </w:rPr>
        <w:t>izžrebajo</w:t>
      </w:r>
      <w:r w:rsidRPr="002F608F">
        <w:rPr>
          <w:rFonts w:ascii="Calibri" w:hAnsi="Calibri" w:cs="Calibri"/>
          <w:sz w:val="24"/>
          <w:szCs w:val="24"/>
        </w:rPr>
        <w:t xml:space="preserve"> tik pred pričetkom.</w:t>
      </w:r>
      <w:r w:rsidRPr="007D6958">
        <w:rPr>
          <w:rFonts w:ascii="Times New Roman" w:hAnsi="Times New Roman" w:cs="Times New Roman"/>
          <w:sz w:val="24"/>
          <w:szCs w:val="24"/>
          <w:lang w:eastAsia="en-US"/>
        </w:rPr>
        <w:t xml:space="preserve"> </w:t>
      </w:r>
      <w:r w:rsidRPr="007D6958">
        <w:rPr>
          <w:rFonts w:ascii="Calibri" w:hAnsi="Calibri" w:cs="Calibri"/>
          <w:sz w:val="24"/>
          <w:szCs w:val="24"/>
        </w:rPr>
        <w:t>Član ekipe izdela tisto navezavo orodja, ki jo je izžrebal.</w:t>
      </w:r>
    </w:p>
    <w:p w:rsidR="00275887" w:rsidRDefault="00275887" w:rsidP="00B629B6">
      <w:pPr>
        <w:pStyle w:val="Footer"/>
        <w:tabs>
          <w:tab w:val="clear" w:pos="9072"/>
        </w:tabs>
        <w:jc w:val="both"/>
        <w:rPr>
          <w:rFonts w:ascii="Calibri" w:hAnsi="Calibri" w:cs="Calibri"/>
          <w:sz w:val="24"/>
          <w:szCs w:val="24"/>
        </w:rPr>
      </w:pPr>
    </w:p>
    <w:p w:rsidR="00275887" w:rsidRDefault="00275887" w:rsidP="00B629B6">
      <w:pPr>
        <w:pStyle w:val="Footer"/>
        <w:tabs>
          <w:tab w:val="clear" w:pos="9072"/>
        </w:tabs>
        <w:jc w:val="both"/>
        <w:rPr>
          <w:rFonts w:ascii="Calibri" w:hAnsi="Calibri" w:cs="Calibri"/>
          <w:sz w:val="24"/>
          <w:szCs w:val="24"/>
        </w:rPr>
      </w:pPr>
      <w:r w:rsidRPr="002F608F">
        <w:rPr>
          <w:rFonts w:ascii="Calibri" w:hAnsi="Calibri" w:cs="Calibri"/>
          <w:sz w:val="24"/>
          <w:szCs w:val="24"/>
        </w:rPr>
        <w:t xml:space="preserve">Člani ekipe se glede na žreb </w:t>
      </w:r>
      <w:r w:rsidRPr="00365AE4">
        <w:rPr>
          <w:rFonts w:ascii="Calibri" w:hAnsi="Calibri" w:cs="Calibri"/>
          <w:sz w:val="24"/>
          <w:szCs w:val="24"/>
        </w:rPr>
        <w:t>postavijo za startno linijo (glej skico vaje)</w:t>
      </w:r>
      <w:r>
        <w:rPr>
          <w:rFonts w:ascii="Calibri" w:hAnsi="Calibri" w:cs="Calibri"/>
          <w:sz w:val="24"/>
          <w:szCs w:val="24"/>
        </w:rPr>
        <w:t xml:space="preserve">. </w:t>
      </w:r>
      <w:r w:rsidRPr="00196A7A">
        <w:rPr>
          <w:rFonts w:ascii="Calibri" w:hAnsi="Calibri" w:cs="Calibri"/>
          <w:sz w:val="24"/>
          <w:szCs w:val="24"/>
        </w:rPr>
        <w:t>Na sodnikov znak steče prvi tekmovalec do stojala in izdela navezavo za dvig sekirice. Steče nazaj do starta.</w:t>
      </w:r>
      <w:r>
        <w:rPr>
          <w:rFonts w:ascii="Calibri" w:hAnsi="Calibri" w:cs="Calibri"/>
          <w:sz w:val="24"/>
          <w:szCs w:val="24"/>
        </w:rPr>
        <w:t xml:space="preserve"> </w:t>
      </w:r>
      <w:r w:rsidRPr="009634ED">
        <w:rPr>
          <w:rFonts w:ascii="Calibri" w:hAnsi="Calibri" w:cs="Calibri"/>
          <w:sz w:val="24"/>
          <w:szCs w:val="24"/>
        </w:rPr>
        <w:t>Če je član ekipe prečkal start in je drugi član že stekel v polje, prvemu članu ekipe ni dovoljeno svojega vozla več popravljati. Isto velja za vse nadaljnje primere.</w:t>
      </w:r>
      <w:r>
        <w:rPr>
          <w:rFonts w:ascii="Calibri" w:hAnsi="Calibri" w:cs="Calibri"/>
          <w:sz w:val="24"/>
          <w:szCs w:val="24"/>
        </w:rPr>
        <w:t xml:space="preserve">  </w:t>
      </w:r>
      <w:r w:rsidRPr="00196A7A">
        <w:rPr>
          <w:rFonts w:ascii="Calibri" w:hAnsi="Calibri" w:cs="Calibri"/>
          <w:sz w:val="24"/>
          <w:szCs w:val="24"/>
        </w:rPr>
        <w:t xml:space="preserve">Vsak naslednji tekmovalec lahko starta šele potem, ko je predhodni tekmovalec pretekel startno linijo. Drugi tekmovalec izdela navezavo za dvig cevi z </w:t>
      </w:r>
      <w:r w:rsidRPr="00196A7A">
        <w:rPr>
          <w:rFonts w:ascii="Calibri" w:hAnsi="Calibri" w:cs="Calibri"/>
          <w:sz w:val="24"/>
          <w:szCs w:val="24"/>
        </w:rPr>
        <w:lastRenderedPageBreak/>
        <w:t>ročnikom brez pipe in se vrne do startne linije. Tretji tekmovalec izdela navezavo za dvig cevi z ročnikom s pipo. Naloge je konec, ko tretji tekmovalec prečka startno - ciljno linijo in ko se vsi trije tekmovalci postavijo v položaj mirno za startno - ciljno črto s pogledom na vozle.</w:t>
      </w:r>
    </w:p>
    <w:p w:rsidR="00275887" w:rsidRPr="00C54574" w:rsidRDefault="00275887" w:rsidP="00B629B6">
      <w:pPr>
        <w:pStyle w:val="Footer"/>
        <w:tabs>
          <w:tab w:val="clear" w:pos="9072"/>
        </w:tabs>
        <w:jc w:val="both"/>
        <w:rPr>
          <w:rFonts w:ascii="Calibri" w:hAnsi="Calibri" w:cs="Calibri"/>
          <w:sz w:val="24"/>
          <w:szCs w:val="24"/>
        </w:rPr>
      </w:pPr>
    </w:p>
    <w:p w:rsidR="00275887" w:rsidRDefault="00275887" w:rsidP="00B629B6">
      <w:pPr>
        <w:pStyle w:val="Footer"/>
        <w:tabs>
          <w:tab w:val="clear" w:pos="9072"/>
        </w:tabs>
        <w:jc w:val="both"/>
        <w:rPr>
          <w:rFonts w:ascii="Calibri" w:hAnsi="Calibri" w:cs="Calibri"/>
          <w:sz w:val="24"/>
          <w:szCs w:val="24"/>
        </w:rPr>
      </w:pPr>
      <w:r>
        <w:rPr>
          <w:rFonts w:ascii="Calibri" w:hAnsi="Calibri" w:cs="Calibri"/>
          <w:sz w:val="24"/>
          <w:szCs w:val="24"/>
        </w:rPr>
        <w:t xml:space="preserve">Vse navezave se po končanem delu odložijo na tla (ni napaka, če jo tekmovalec pritrdi na drog). Pri tem ni pomembno, v katero smer gleda orodje. Prav tako ni napaka, če si tekmovalec med delom obrne konce reševalne vrvi. </w:t>
      </w:r>
      <w:r w:rsidRPr="00365AE4">
        <w:rPr>
          <w:rFonts w:ascii="Calibri" w:hAnsi="Calibri" w:cs="Calibri"/>
          <w:sz w:val="24"/>
          <w:szCs w:val="24"/>
        </w:rPr>
        <w:t>Ekipa ima na voljo</w:t>
      </w:r>
      <w:r>
        <w:rPr>
          <w:rFonts w:ascii="Calibri" w:hAnsi="Calibri" w:cs="Calibri"/>
          <w:sz w:val="24"/>
          <w:szCs w:val="24"/>
        </w:rPr>
        <w:t xml:space="preserve"> 9</w:t>
      </w:r>
      <w:r w:rsidRPr="00365AE4">
        <w:rPr>
          <w:rFonts w:ascii="Calibri" w:hAnsi="Calibri" w:cs="Calibri"/>
          <w:sz w:val="24"/>
          <w:szCs w:val="24"/>
        </w:rPr>
        <w:t>0 sekund. Po tem času morajo zaključiti z delom</w:t>
      </w:r>
      <w:r>
        <w:rPr>
          <w:rFonts w:ascii="Calibri" w:hAnsi="Calibri" w:cs="Calibri"/>
          <w:sz w:val="24"/>
          <w:szCs w:val="24"/>
        </w:rPr>
        <w:t>.</w:t>
      </w:r>
    </w:p>
    <w:p w:rsidR="00275887" w:rsidRDefault="00275887" w:rsidP="00B629B6">
      <w:pPr>
        <w:pStyle w:val="Footer"/>
        <w:tabs>
          <w:tab w:val="clear" w:pos="9072"/>
        </w:tabs>
        <w:jc w:val="both"/>
        <w:rPr>
          <w:rFonts w:ascii="Calibri" w:hAnsi="Calibri" w:cs="Calibri"/>
          <w:sz w:val="24"/>
          <w:szCs w:val="24"/>
        </w:rPr>
      </w:pPr>
    </w:p>
    <w:p w:rsidR="00275887" w:rsidRPr="00A54C53" w:rsidRDefault="00275887" w:rsidP="00B629B6">
      <w:pPr>
        <w:pStyle w:val="Footer"/>
        <w:tabs>
          <w:tab w:val="clear" w:pos="9072"/>
        </w:tabs>
        <w:jc w:val="both"/>
        <w:rPr>
          <w:rFonts w:ascii="Calibri" w:hAnsi="Calibri" w:cs="Calibri"/>
          <w:sz w:val="24"/>
          <w:szCs w:val="24"/>
        </w:rPr>
      </w:pPr>
      <w:r w:rsidRPr="00105FE0">
        <w:rPr>
          <w:rFonts w:ascii="Calibri" w:hAnsi="Calibri" w:cs="Calibri"/>
          <w:sz w:val="24"/>
          <w:szCs w:val="24"/>
        </w:rPr>
        <w:t>Če v predvidenem času ekipa vaje ne zaključi, prejme ekipa 90 negativnih točk in po 10 negativnih točk za vsako neizdelano navezavo, kar pomeni tudi v primeru, če tekmovalec ne pristopi k izdelavi</w:t>
      </w:r>
      <w:r>
        <w:rPr>
          <w:rFonts w:ascii="Calibri" w:hAnsi="Calibri" w:cs="Calibri"/>
          <w:sz w:val="24"/>
          <w:szCs w:val="24"/>
        </w:rPr>
        <w:t xml:space="preserve"> navezave orodja</w:t>
      </w:r>
      <w:r w:rsidRPr="00662D68">
        <w:rPr>
          <w:rFonts w:ascii="Calibri" w:hAnsi="Calibri" w:cs="Calibri"/>
          <w:sz w:val="24"/>
          <w:szCs w:val="24"/>
        </w:rPr>
        <w:t>.</w:t>
      </w:r>
      <w:r>
        <w:rPr>
          <w:rFonts w:ascii="Calibri" w:hAnsi="Calibri" w:cs="Calibri"/>
        </w:rPr>
        <w:t xml:space="preserve"> </w:t>
      </w:r>
      <w:r w:rsidRPr="0098400C">
        <w:rPr>
          <w:rFonts w:ascii="Calibri" w:hAnsi="Calibri" w:cs="Calibri"/>
          <w:sz w:val="24"/>
          <w:szCs w:val="24"/>
        </w:rPr>
        <w:t xml:space="preserve">Vrvi </w:t>
      </w:r>
      <w:r>
        <w:rPr>
          <w:rFonts w:ascii="Calibri" w:hAnsi="Calibri" w:cs="Calibri"/>
          <w:sz w:val="24"/>
          <w:szCs w:val="24"/>
        </w:rPr>
        <w:t xml:space="preserve">in orodje si tekmovalci pripravijo sami, </w:t>
      </w:r>
      <w:r w:rsidRPr="009634ED">
        <w:rPr>
          <w:rFonts w:ascii="Calibri" w:hAnsi="Calibri" w:cs="Calibri"/>
          <w:sz w:val="24"/>
          <w:szCs w:val="24"/>
        </w:rPr>
        <w:t>vendar v skladu z opisom naloge.</w:t>
      </w:r>
      <w:r w:rsidRPr="00A54C53">
        <w:rPr>
          <w:rFonts w:ascii="Calibri" w:hAnsi="Calibri" w:cs="Calibri"/>
          <w:sz w:val="24"/>
          <w:szCs w:val="24"/>
        </w:rPr>
        <w:t xml:space="preserve"> </w:t>
      </w:r>
    </w:p>
    <w:p w:rsidR="00275887" w:rsidRPr="000D6DBD" w:rsidRDefault="00275887" w:rsidP="00B629B6">
      <w:pPr>
        <w:pStyle w:val="BodyText2"/>
        <w:rPr>
          <w:rFonts w:ascii="Calibri" w:hAnsi="Calibri" w:cs="Calibri"/>
          <w:b/>
          <w:bCs/>
        </w:rPr>
      </w:pPr>
    </w:p>
    <w:tbl>
      <w:tblPr>
        <w:tblW w:w="0" w:type="auto"/>
        <w:jc w:val="center"/>
        <w:tblBorders>
          <w:top w:val="single" w:sz="8" w:space="0" w:color="C0504D"/>
          <w:bottom w:val="single" w:sz="8" w:space="0" w:color="C0504D"/>
        </w:tblBorders>
        <w:tblLook w:val="00A0" w:firstRow="1" w:lastRow="0" w:firstColumn="1" w:lastColumn="0" w:noHBand="0" w:noVBand="0"/>
      </w:tblPr>
      <w:tblGrid>
        <w:gridCol w:w="2344"/>
        <w:gridCol w:w="1980"/>
        <w:gridCol w:w="1980"/>
      </w:tblGrid>
      <w:tr w:rsidR="00275887" w:rsidRPr="00113497">
        <w:trPr>
          <w:trHeight w:val="1637"/>
          <w:jc w:val="center"/>
        </w:trPr>
        <w:tc>
          <w:tcPr>
            <w:tcW w:w="5939" w:type="dxa"/>
            <w:gridSpan w:val="3"/>
            <w:tcBorders>
              <w:top w:val="single" w:sz="8" w:space="0" w:color="C0504D"/>
              <w:left w:val="nil"/>
              <w:bottom w:val="single" w:sz="8" w:space="0" w:color="C0504D"/>
              <w:right w:val="nil"/>
            </w:tcBorders>
            <w:vAlign w:val="center"/>
          </w:tcPr>
          <w:p w:rsidR="00275887" w:rsidRPr="009B7F93" w:rsidRDefault="00275887" w:rsidP="0034220A">
            <w:pPr>
              <w:jc w:val="center"/>
              <w:rPr>
                <w:rFonts w:ascii="Calibri" w:hAnsi="Calibri" w:cs="Calibri"/>
                <w:b/>
                <w:bCs/>
                <w:color w:val="943634"/>
                <w:sz w:val="20"/>
                <w:szCs w:val="20"/>
              </w:rPr>
            </w:pPr>
          </w:p>
          <w:p w:rsidR="00275887" w:rsidRPr="009B7F93" w:rsidRDefault="00502239" w:rsidP="0034220A">
            <w:pPr>
              <w:jc w:val="center"/>
              <w:rPr>
                <w:rFonts w:ascii="Calibri" w:hAnsi="Calibri" w:cs="Calibri"/>
                <w:b/>
                <w:bCs/>
                <w:color w:val="943634"/>
                <w:sz w:val="20"/>
                <w:szCs w:val="20"/>
              </w:rPr>
            </w:pPr>
            <w:r>
              <w:rPr>
                <w:rFonts w:ascii="Calibri" w:hAnsi="Calibri" w:cs="Calibri"/>
                <w:b/>
                <w:bCs/>
                <w:noProof/>
                <w:color w:val="943634"/>
                <w:sz w:val="20"/>
                <w:szCs w:val="20"/>
                <w:lang w:eastAsia="sl-SI"/>
              </w:rPr>
              <w:drawing>
                <wp:inline distT="0" distB="0" distL="0" distR="0">
                  <wp:extent cx="3710940" cy="2349500"/>
                  <wp:effectExtent l="0" t="0" r="3810" b="0"/>
                  <wp:docPr id="4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0940" cy="2349500"/>
                          </a:xfrm>
                          <a:prstGeom prst="rect">
                            <a:avLst/>
                          </a:prstGeom>
                          <a:noFill/>
                          <a:ln>
                            <a:noFill/>
                          </a:ln>
                        </pic:spPr>
                      </pic:pic>
                    </a:graphicData>
                  </a:graphic>
                </wp:inline>
              </w:drawing>
            </w:r>
          </w:p>
          <w:p w:rsidR="00275887" w:rsidRPr="009B7F93" w:rsidRDefault="00275887" w:rsidP="0034220A">
            <w:pPr>
              <w:jc w:val="center"/>
              <w:rPr>
                <w:rFonts w:ascii="Calibri" w:hAnsi="Calibri" w:cs="Calibri"/>
                <w:b/>
                <w:bCs/>
                <w:color w:val="943634"/>
                <w:sz w:val="20"/>
                <w:szCs w:val="20"/>
              </w:rPr>
            </w:pPr>
          </w:p>
        </w:tc>
      </w:tr>
      <w:tr w:rsidR="00275887" w:rsidRPr="00113497">
        <w:trPr>
          <w:trHeight w:val="168"/>
          <w:jc w:val="center"/>
        </w:trPr>
        <w:tc>
          <w:tcPr>
            <w:tcW w:w="5939" w:type="dxa"/>
            <w:gridSpan w:val="3"/>
            <w:tcBorders>
              <w:left w:val="nil"/>
              <w:right w:val="nil"/>
            </w:tcBorders>
            <w:shd w:val="clear" w:color="auto" w:fill="EFD3D2"/>
          </w:tcPr>
          <w:p w:rsidR="00275887" w:rsidRPr="009B7F93" w:rsidRDefault="00275887" w:rsidP="0034220A">
            <w:pPr>
              <w:jc w:val="center"/>
              <w:rPr>
                <w:rFonts w:ascii="Calibri" w:hAnsi="Calibri" w:cs="Calibri"/>
                <w:b/>
                <w:bCs/>
                <w:color w:val="943634"/>
                <w:sz w:val="20"/>
                <w:szCs w:val="20"/>
              </w:rPr>
            </w:pPr>
            <w:r w:rsidRPr="009B7F93">
              <w:rPr>
                <w:rFonts w:ascii="Calibri" w:hAnsi="Calibri" w:cs="Calibri"/>
                <w:b/>
                <w:bCs/>
                <w:color w:val="943634"/>
                <w:sz w:val="20"/>
                <w:szCs w:val="20"/>
              </w:rPr>
              <w:t>POSTAVITEV TEKMOVALIŠČA</w:t>
            </w:r>
            <w:r>
              <w:rPr>
                <w:rFonts w:ascii="Calibri" w:hAnsi="Calibri" w:cs="Calibri"/>
                <w:b/>
                <w:bCs/>
                <w:color w:val="943634"/>
                <w:sz w:val="20"/>
                <w:szCs w:val="20"/>
              </w:rPr>
              <w:t xml:space="preserve"> ZA GASILCE PRIPRAVNIKE</w:t>
            </w:r>
          </w:p>
        </w:tc>
      </w:tr>
      <w:tr w:rsidR="00275887" w:rsidRPr="00113497">
        <w:trPr>
          <w:trHeight w:val="3392"/>
          <w:jc w:val="center"/>
        </w:trPr>
        <w:tc>
          <w:tcPr>
            <w:tcW w:w="1979" w:type="dxa"/>
            <w:vAlign w:val="center"/>
          </w:tcPr>
          <w:p w:rsidR="00275887" w:rsidRPr="009B7F93" w:rsidRDefault="00502239" w:rsidP="0034220A">
            <w:pPr>
              <w:jc w:val="center"/>
              <w:rPr>
                <w:rFonts w:ascii="Calibri" w:hAnsi="Calibri" w:cs="Calibri"/>
                <w:b/>
                <w:bCs/>
                <w:color w:val="943634"/>
                <w:sz w:val="20"/>
                <w:szCs w:val="20"/>
              </w:rPr>
            </w:pPr>
            <w:r>
              <w:rPr>
                <w:noProof/>
                <w:lang w:eastAsia="sl-SI"/>
              </w:rPr>
              <w:drawing>
                <wp:inline distT="0" distB="0" distL="0" distR="0">
                  <wp:extent cx="1818005" cy="1116330"/>
                  <wp:effectExtent l="7938" t="0" r="0" b="0"/>
                  <wp:docPr id="41"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1818005" cy="1116330"/>
                          </a:xfrm>
                          <a:prstGeom prst="rect">
                            <a:avLst/>
                          </a:prstGeom>
                          <a:noFill/>
                          <a:ln>
                            <a:noFill/>
                          </a:ln>
                        </pic:spPr>
                      </pic:pic>
                    </a:graphicData>
                  </a:graphic>
                </wp:inline>
              </w:drawing>
            </w:r>
          </w:p>
        </w:tc>
        <w:tc>
          <w:tcPr>
            <w:tcW w:w="1980" w:type="dxa"/>
            <w:vAlign w:val="center"/>
          </w:tcPr>
          <w:p w:rsidR="00275887" w:rsidRPr="009B7F93" w:rsidRDefault="00502239" w:rsidP="0034220A">
            <w:pPr>
              <w:jc w:val="center"/>
              <w:rPr>
                <w:rFonts w:ascii="Calibri" w:hAnsi="Calibri" w:cs="Calibri"/>
                <w:color w:val="943634"/>
                <w:sz w:val="20"/>
                <w:szCs w:val="20"/>
              </w:rPr>
            </w:pPr>
            <w:r>
              <w:rPr>
                <w:noProof/>
                <w:lang w:eastAsia="sl-SI"/>
              </w:rPr>
              <w:drawing>
                <wp:inline distT="0" distB="0" distL="0" distR="0">
                  <wp:extent cx="1924685" cy="510540"/>
                  <wp:effectExtent l="0" t="0" r="0" b="1588"/>
                  <wp:docPr id="42"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1924685" cy="510540"/>
                          </a:xfrm>
                          <a:prstGeom prst="rect">
                            <a:avLst/>
                          </a:prstGeom>
                          <a:noFill/>
                          <a:ln>
                            <a:noFill/>
                          </a:ln>
                        </pic:spPr>
                      </pic:pic>
                    </a:graphicData>
                  </a:graphic>
                </wp:inline>
              </w:drawing>
            </w:r>
          </w:p>
        </w:tc>
        <w:tc>
          <w:tcPr>
            <w:tcW w:w="1980" w:type="dxa"/>
            <w:vAlign w:val="center"/>
          </w:tcPr>
          <w:p w:rsidR="00275887" w:rsidRPr="009B7F93" w:rsidRDefault="00502239" w:rsidP="0034220A">
            <w:pPr>
              <w:jc w:val="center"/>
              <w:rPr>
                <w:rFonts w:ascii="Calibri" w:hAnsi="Calibri" w:cs="Calibri"/>
                <w:color w:val="943634"/>
                <w:sz w:val="20"/>
                <w:szCs w:val="20"/>
              </w:rPr>
            </w:pPr>
            <w:r>
              <w:rPr>
                <w:noProof/>
                <w:lang w:eastAsia="sl-SI"/>
              </w:rPr>
              <w:drawing>
                <wp:inline distT="0" distB="0" distL="0" distR="0">
                  <wp:extent cx="1988185" cy="605790"/>
                  <wp:effectExtent l="0" t="0" r="0" b="0"/>
                  <wp:docPr id="4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1988185" cy="605790"/>
                          </a:xfrm>
                          <a:prstGeom prst="rect">
                            <a:avLst/>
                          </a:prstGeom>
                          <a:noFill/>
                          <a:ln>
                            <a:noFill/>
                          </a:ln>
                        </pic:spPr>
                      </pic:pic>
                    </a:graphicData>
                  </a:graphic>
                </wp:inline>
              </w:drawing>
            </w:r>
          </w:p>
        </w:tc>
      </w:tr>
      <w:tr w:rsidR="00275887" w:rsidRPr="00113497">
        <w:trPr>
          <w:trHeight w:val="173"/>
          <w:jc w:val="center"/>
        </w:trPr>
        <w:tc>
          <w:tcPr>
            <w:tcW w:w="1979" w:type="dxa"/>
            <w:tcBorders>
              <w:left w:val="nil"/>
              <w:bottom w:val="single" w:sz="8" w:space="0" w:color="C0504D"/>
              <w:right w:val="nil"/>
            </w:tcBorders>
            <w:shd w:val="clear" w:color="auto" w:fill="EFD3D2"/>
          </w:tcPr>
          <w:p w:rsidR="00275887" w:rsidRPr="009B7F93" w:rsidRDefault="00275887" w:rsidP="0034220A">
            <w:pPr>
              <w:jc w:val="center"/>
              <w:rPr>
                <w:rFonts w:ascii="Calibri" w:hAnsi="Calibri" w:cs="Calibri"/>
                <w:b/>
                <w:bCs/>
                <w:color w:val="943634"/>
                <w:sz w:val="20"/>
                <w:szCs w:val="20"/>
              </w:rPr>
            </w:pPr>
            <w:r>
              <w:rPr>
                <w:rFonts w:ascii="Calibri" w:hAnsi="Calibri" w:cs="Calibri"/>
                <w:b/>
                <w:bCs/>
                <w:color w:val="943634"/>
                <w:sz w:val="20"/>
                <w:szCs w:val="20"/>
              </w:rPr>
              <w:t>NAVEZAVA ZA DVIG SEKIRICE</w:t>
            </w:r>
          </w:p>
        </w:tc>
        <w:tc>
          <w:tcPr>
            <w:tcW w:w="1980" w:type="dxa"/>
            <w:tcBorders>
              <w:left w:val="nil"/>
              <w:bottom w:val="single" w:sz="8" w:space="0" w:color="C0504D"/>
              <w:right w:val="nil"/>
            </w:tcBorders>
            <w:shd w:val="clear" w:color="auto" w:fill="EFD3D2"/>
          </w:tcPr>
          <w:p w:rsidR="00275887" w:rsidRPr="009B7F93" w:rsidRDefault="00275887" w:rsidP="0034220A">
            <w:pPr>
              <w:jc w:val="center"/>
              <w:rPr>
                <w:rFonts w:ascii="Calibri" w:hAnsi="Calibri" w:cs="Calibri"/>
                <w:b/>
                <w:bCs/>
                <w:color w:val="943634"/>
                <w:sz w:val="20"/>
                <w:szCs w:val="20"/>
              </w:rPr>
            </w:pPr>
            <w:r>
              <w:rPr>
                <w:rFonts w:ascii="Calibri" w:hAnsi="Calibri" w:cs="Calibri"/>
                <w:b/>
                <w:bCs/>
                <w:color w:val="943634"/>
                <w:sz w:val="20"/>
                <w:szCs w:val="20"/>
              </w:rPr>
              <w:t>NAVEZAVA ZA DVIG CEVI Z ROČNIKOM BREZ PIPE</w:t>
            </w:r>
          </w:p>
        </w:tc>
        <w:tc>
          <w:tcPr>
            <w:tcW w:w="1980" w:type="dxa"/>
            <w:tcBorders>
              <w:left w:val="nil"/>
              <w:bottom w:val="single" w:sz="8" w:space="0" w:color="C0504D"/>
              <w:right w:val="nil"/>
            </w:tcBorders>
            <w:shd w:val="clear" w:color="auto" w:fill="EFD3D2"/>
          </w:tcPr>
          <w:p w:rsidR="00275887" w:rsidRPr="009B7F93" w:rsidRDefault="00275887" w:rsidP="0034220A">
            <w:pPr>
              <w:jc w:val="center"/>
              <w:rPr>
                <w:rFonts w:ascii="Calibri" w:hAnsi="Calibri" w:cs="Calibri"/>
                <w:b/>
                <w:bCs/>
                <w:color w:val="943634"/>
                <w:sz w:val="20"/>
                <w:szCs w:val="20"/>
              </w:rPr>
            </w:pPr>
            <w:r w:rsidRPr="009B7F93">
              <w:rPr>
                <w:rFonts w:ascii="Calibri" w:hAnsi="Calibri" w:cs="Calibri"/>
                <w:b/>
                <w:bCs/>
                <w:color w:val="943634"/>
                <w:sz w:val="20"/>
                <w:szCs w:val="20"/>
              </w:rPr>
              <w:t>NAVEZAVA ZA DVIG CEVI Z ROČNIKOM</w:t>
            </w:r>
            <w:r>
              <w:rPr>
                <w:rFonts w:ascii="Calibri" w:hAnsi="Calibri" w:cs="Calibri"/>
                <w:b/>
                <w:bCs/>
                <w:color w:val="943634"/>
                <w:sz w:val="20"/>
                <w:szCs w:val="20"/>
              </w:rPr>
              <w:t xml:space="preserve"> S PIPO</w:t>
            </w:r>
          </w:p>
        </w:tc>
      </w:tr>
    </w:tbl>
    <w:p w:rsidR="00275887" w:rsidRDefault="00275887" w:rsidP="00B629B6">
      <w:pPr>
        <w:tabs>
          <w:tab w:val="left" w:pos="4500"/>
          <w:tab w:val="left" w:pos="4680"/>
        </w:tabs>
        <w:jc w:val="both"/>
        <w:rPr>
          <w:rFonts w:ascii="Calibri" w:hAnsi="Calibri" w:cs="Calibri"/>
          <w:b/>
          <w:bCs/>
        </w:rPr>
      </w:pPr>
    </w:p>
    <w:p w:rsidR="00275887" w:rsidRPr="00A75E64" w:rsidRDefault="00275887" w:rsidP="00B629B6">
      <w:pPr>
        <w:tabs>
          <w:tab w:val="left" w:pos="4500"/>
          <w:tab w:val="left" w:pos="4680"/>
        </w:tabs>
        <w:jc w:val="both"/>
        <w:rPr>
          <w:rFonts w:ascii="Calibri" w:hAnsi="Calibri" w:cs="Calibri"/>
          <w:b/>
          <w:bCs/>
        </w:rPr>
      </w:pPr>
    </w:p>
    <w:p w:rsidR="00275887" w:rsidRPr="00B7740C" w:rsidRDefault="00275887" w:rsidP="00B629B6">
      <w:pPr>
        <w:rPr>
          <w:rFonts w:ascii="Calibri" w:hAnsi="Calibri" w:cs="Calibri"/>
          <w:b/>
          <w:bCs/>
        </w:rPr>
      </w:pPr>
      <w:r w:rsidRPr="00B7740C">
        <w:rPr>
          <w:rFonts w:ascii="Calibri" w:hAnsi="Calibri" w:cs="Calibri"/>
          <w:b/>
          <w:bCs/>
        </w:rPr>
        <w:t>OCENJEVANJE:</w:t>
      </w:r>
    </w:p>
    <w:p w:rsidR="00275887" w:rsidRPr="00A749F6" w:rsidRDefault="00275887" w:rsidP="00B629B6">
      <w:pPr>
        <w:rPr>
          <w:rFonts w:ascii="Calibri" w:hAnsi="Calibri" w:cs="Calibri"/>
          <w:sz w:val="16"/>
          <w:szCs w:val="16"/>
        </w:rPr>
      </w:pPr>
    </w:p>
    <w:tbl>
      <w:tblPr>
        <w:tblW w:w="0" w:type="auto"/>
        <w:tblBorders>
          <w:top w:val="single" w:sz="8" w:space="0" w:color="C0504D"/>
          <w:bottom w:val="single" w:sz="8" w:space="0" w:color="C0504D"/>
        </w:tblBorders>
        <w:tblLayout w:type="fixed"/>
        <w:tblLook w:val="00A0" w:firstRow="1" w:lastRow="0" w:firstColumn="1" w:lastColumn="0" w:noHBand="0" w:noVBand="0"/>
      </w:tblPr>
      <w:tblGrid>
        <w:gridCol w:w="8188"/>
        <w:gridCol w:w="598"/>
        <w:gridCol w:w="599"/>
      </w:tblGrid>
      <w:tr w:rsidR="00275887" w:rsidRPr="00B71035">
        <w:tc>
          <w:tcPr>
            <w:tcW w:w="8188" w:type="dxa"/>
            <w:tcBorders>
              <w:top w:val="single" w:sz="8" w:space="0" w:color="C0504D"/>
              <w:left w:val="nil"/>
              <w:bottom w:val="single" w:sz="8" w:space="0" w:color="C0504D"/>
              <w:right w:val="nil"/>
            </w:tcBorders>
          </w:tcPr>
          <w:p w:rsidR="00275887" w:rsidRPr="009B7F93" w:rsidRDefault="00275887" w:rsidP="0034220A">
            <w:pPr>
              <w:jc w:val="both"/>
              <w:rPr>
                <w:rFonts w:ascii="Calibri" w:hAnsi="Calibri" w:cs="Calibri"/>
                <w:b/>
                <w:bCs/>
                <w:color w:val="943634"/>
              </w:rPr>
            </w:pPr>
            <w:r w:rsidRPr="009B7F93">
              <w:rPr>
                <w:rFonts w:ascii="Calibri" w:hAnsi="Calibri" w:cs="Calibri"/>
                <w:b/>
                <w:bCs/>
                <w:color w:val="943634"/>
                <w:sz w:val="22"/>
                <w:szCs w:val="22"/>
              </w:rPr>
              <w:t xml:space="preserve">Čas izvedbe vaje </w:t>
            </w:r>
            <w:r w:rsidRPr="009B7F93">
              <w:rPr>
                <w:rFonts w:ascii="Calibri" w:hAnsi="Calibri" w:cs="Calibri"/>
                <w:color w:val="943634"/>
                <w:sz w:val="22"/>
                <w:szCs w:val="22"/>
              </w:rPr>
              <w:t>(na dve decimalki natančno):</w:t>
            </w:r>
          </w:p>
        </w:tc>
        <w:tc>
          <w:tcPr>
            <w:tcW w:w="598" w:type="dxa"/>
            <w:tcBorders>
              <w:top w:val="single" w:sz="8" w:space="0" w:color="C0504D"/>
              <w:left w:val="nil"/>
              <w:bottom w:val="single" w:sz="8" w:space="0" w:color="C0504D"/>
              <w:right w:val="nil"/>
            </w:tcBorders>
          </w:tcPr>
          <w:p w:rsidR="00275887" w:rsidRPr="009B7F93" w:rsidRDefault="00275887" w:rsidP="0034220A">
            <w:pPr>
              <w:jc w:val="center"/>
              <w:rPr>
                <w:rFonts w:ascii="Calibri" w:hAnsi="Calibri" w:cs="Calibri"/>
                <w:b/>
                <w:bCs/>
                <w:color w:val="943634"/>
              </w:rPr>
            </w:pPr>
            <w:r w:rsidRPr="009B7F93">
              <w:rPr>
                <w:rFonts w:ascii="Calibri" w:hAnsi="Calibri" w:cs="Calibri"/>
                <w:color w:val="943634"/>
                <w:sz w:val="22"/>
                <w:szCs w:val="22"/>
              </w:rPr>
              <w:softHyphen/>
              <w:t>--:--</w:t>
            </w:r>
          </w:p>
        </w:tc>
        <w:tc>
          <w:tcPr>
            <w:tcW w:w="599" w:type="dxa"/>
            <w:tcBorders>
              <w:top w:val="single" w:sz="8" w:space="0" w:color="C0504D"/>
              <w:left w:val="nil"/>
              <w:bottom w:val="single" w:sz="8" w:space="0" w:color="C0504D"/>
              <w:right w:val="nil"/>
            </w:tcBorders>
          </w:tcPr>
          <w:p w:rsidR="00275887" w:rsidRPr="009B7F93" w:rsidRDefault="00275887" w:rsidP="0034220A">
            <w:pPr>
              <w:jc w:val="center"/>
              <w:rPr>
                <w:rFonts w:ascii="Calibri" w:hAnsi="Calibri" w:cs="Calibri"/>
                <w:b/>
                <w:bCs/>
                <w:color w:val="943634"/>
              </w:rPr>
            </w:pPr>
            <w:r w:rsidRPr="009B7F93">
              <w:rPr>
                <w:rFonts w:ascii="Calibri" w:hAnsi="Calibri" w:cs="Calibri"/>
                <w:color w:val="943634"/>
                <w:sz w:val="22"/>
                <w:szCs w:val="22"/>
              </w:rPr>
              <w:t>NT</w:t>
            </w:r>
          </w:p>
        </w:tc>
      </w:tr>
      <w:tr w:rsidR="00275887" w:rsidRPr="00B71035">
        <w:tc>
          <w:tcPr>
            <w:tcW w:w="8188" w:type="dxa"/>
            <w:tcBorders>
              <w:left w:val="nil"/>
              <w:right w:val="nil"/>
            </w:tcBorders>
            <w:shd w:val="clear" w:color="auto" w:fill="EFD3D2"/>
          </w:tcPr>
          <w:p w:rsidR="00275887" w:rsidRPr="009B7F93" w:rsidRDefault="00275887" w:rsidP="0034220A">
            <w:pPr>
              <w:jc w:val="both"/>
              <w:rPr>
                <w:rFonts w:ascii="Calibri" w:hAnsi="Calibri" w:cs="Calibri"/>
                <w:b/>
                <w:bCs/>
                <w:color w:val="943634"/>
              </w:rPr>
            </w:pPr>
            <w:r w:rsidRPr="009B7F93">
              <w:rPr>
                <w:rFonts w:ascii="Calibri" w:hAnsi="Calibri" w:cs="Calibri"/>
                <w:b/>
                <w:bCs/>
                <w:color w:val="943634"/>
                <w:sz w:val="22"/>
                <w:szCs w:val="22"/>
              </w:rPr>
              <w:t>Vsak nepravilno izdelan vozel ali navezava orodja:</w:t>
            </w:r>
          </w:p>
        </w:tc>
        <w:tc>
          <w:tcPr>
            <w:tcW w:w="598" w:type="dxa"/>
            <w:tcBorders>
              <w:left w:val="nil"/>
              <w:right w:val="nil"/>
            </w:tcBorders>
            <w:shd w:val="clear" w:color="auto" w:fill="EFD3D2"/>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10</w:t>
            </w:r>
          </w:p>
        </w:tc>
        <w:tc>
          <w:tcPr>
            <w:tcW w:w="599" w:type="dxa"/>
            <w:tcBorders>
              <w:left w:val="nil"/>
              <w:right w:val="nil"/>
            </w:tcBorders>
            <w:shd w:val="clear" w:color="auto" w:fill="EFD3D2"/>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NT</w:t>
            </w:r>
          </w:p>
        </w:tc>
      </w:tr>
      <w:tr w:rsidR="00275887" w:rsidRPr="00B71035">
        <w:tc>
          <w:tcPr>
            <w:tcW w:w="8188" w:type="dxa"/>
          </w:tcPr>
          <w:p w:rsidR="00275887" w:rsidRPr="009B7F93" w:rsidRDefault="00275887" w:rsidP="0034220A">
            <w:pPr>
              <w:rPr>
                <w:rFonts w:ascii="Calibri" w:hAnsi="Calibri" w:cs="Calibri"/>
                <w:b/>
                <w:bCs/>
                <w:color w:val="943634"/>
              </w:rPr>
            </w:pPr>
            <w:r w:rsidRPr="009B7F93">
              <w:rPr>
                <w:rFonts w:ascii="Calibri" w:hAnsi="Calibri" w:cs="Calibri"/>
                <w:b/>
                <w:bCs/>
                <w:color w:val="943634"/>
                <w:sz w:val="22"/>
                <w:szCs w:val="22"/>
              </w:rPr>
              <w:t xml:space="preserve">Govorjenje med vajo </w:t>
            </w:r>
            <w:r w:rsidRPr="009B7F93">
              <w:rPr>
                <w:rFonts w:ascii="Calibri" w:hAnsi="Calibri" w:cs="Calibri"/>
                <w:color w:val="943634"/>
                <w:sz w:val="22"/>
                <w:szCs w:val="22"/>
              </w:rPr>
              <w:t>(po tekmovalcu):</w:t>
            </w:r>
          </w:p>
        </w:tc>
        <w:tc>
          <w:tcPr>
            <w:tcW w:w="598" w:type="dxa"/>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2</w:t>
            </w:r>
          </w:p>
        </w:tc>
        <w:tc>
          <w:tcPr>
            <w:tcW w:w="599" w:type="dxa"/>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NT</w:t>
            </w:r>
          </w:p>
        </w:tc>
      </w:tr>
      <w:tr w:rsidR="00275887" w:rsidRPr="00B71035">
        <w:tc>
          <w:tcPr>
            <w:tcW w:w="8188" w:type="dxa"/>
            <w:tcBorders>
              <w:left w:val="nil"/>
              <w:right w:val="nil"/>
            </w:tcBorders>
            <w:shd w:val="clear" w:color="auto" w:fill="EFD3D2"/>
          </w:tcPr>
          <w:p w:rsidR="00275887" w:rsidRPr="004C0196" w:rsidRDefault="00275887" w:rsidP="0034220A">
            <w:pPr>
              <w:jc w:val="both"/>
              <w:rPr>
                <w:rFonts w:ascii="Calibri" w:hAnsi="Calibri" w:cs="Calibri"/>
                <w:b/>
                <w:bCs/>
                <w:color w:val="943634"/>
              </w:rPr>
            </w:pPr>
            <w:r>
              <w:rPr>
                <w:rFonts w:ascii="Calibri" w:hAnsi="Calibri" w:cs="Calibri"/>
                <w:b/>
                <w:bCs/>
                <w:color w:val="943634"/>
                <w:sz w:val="22"/>
                <w:szCs w:val="22"/>
              </w:rPr>
              <w:t xml:space="preserve">Ponovno vezanje vozlov po predani štafeti </w:t>
            </w:r>
            <w:r w:rsidRPr="00A5071B">
              <w:rPr>
                <w:rFonts w:ascii="Calibri" w:hAnsi="Calibri" w:cs="Calibri"/>
                <w:color w:val="943634"/>
                <w:sz w:val="22"/>
                <w:szCs w:val="22"/>
              </w:rPr>
              <w:t>(po tekmovalcu):</w:t>
            </w:r>
          </w:p>
        </w:tc>
        <w:tc>
          <w:tcPr>
            <w:tcW w:w="598" w:type="dxa"/>
            <w:tcBorders>
              <w:left w:val="nil"/>
              <w:right w:val="nil"/>
            </w:tcBorders>
            <w:shd w:val="clear" w:color="auto" w:fill="EFD3D2"/>
          </w:tcPr>
          <w:p w:rsidR="00275887" w:rsidRPr="009B7F93" w:rsidRDefault="00275887" w:rsidP="0034220A">
            <w:pPr>
              <w:jc w:val="center"/>
              <w:rPr>
                <w:rFonts w:ascii="Calibri" w:hAnsi="Calibri" w:cs="Calibri"/>
                <w:color w:val="943634"/>
              </w:rPr>
            </w:pPr>
            <w:r>
              <w:rPr>
                <w:rFonts w:ascii="Calibri" w:hAnsi="Calibri" w:cs="Calibri"/>
                <w:color w:val="943634"/>
                <w:sz w:val="22"/>
                <w:szCs w:val="22"/>
              </w:rPr>
              <w:t>10</w:t>
            </w:r>
          </w:p>
        </w:tc>
        <w:tc>
          <w:tcPr>
            <w:tcW w:w="599" w:type="dxa"/>
            <w:tcBorders>
              <w:left w:val="nil"/>
              <w:right w:val="nil"/>
            </w:tcBorders>
            <w:shd w:val="clear" w:color="auto" w:fill="EFD3D2"/>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NT</w:t>
            </w:r>
          </w:p>
        </w:tc>
      </w:tr>
      <w:tr w:rsidR="00275887" w:rsidRPr="00B71035">
        <w:tc>
          <w:tcPr>
            <w:tcW w:w="8188" w:type="dxa"/>
          </w:tcPr>
          <w:p w:rsidR="00275887" w:rsidRPr="009B7F93" w:rsidRDefault="00275887" w:rsidP="0034220A">
            <w:pPr>
              <w:rPr>
                <w:rFonts w:ascii="Calibri" w:hAnsi="Calibri" w:cs="Calibri"/>
                <w:b/>
                <w:bCs/>
                <w:color w:val="943634"/>
              </w:rPr>
            </w:pPr>
            <w:r>
              <w:rPr>
                <w:rFonts w:ascii="Calibri" w:hAnsi="Calibri" w:cs="Calibri"/>
                <w:b/>
                <w:bCs/>
                <w:color w:val="943634"/>
                <w:sz w:val="22"/>
                <w:szCs w:val="22"/>
              </w:rPr>
              <w:t xml:space="preserve">Prehiter start </w:t>
            </w:r>
            <w:r w:rsidRPr="00A5071B">
              <w:rPr>
                <w:rFonts w:ascii="Calibri" w:hAnsi="Calibri" w:cs="Calibri"/>
                <w:color w:val="943634"/>
                <w:sz w:val="22"/>
                <w:szCs w:val="22"/>
              </w:rPr>
              <w:t>(po tekmovalcu):</w:t>
            </w:r>
          </w:p>
        </w:tc>
        <w:tc>
          <w:tcPr>
            <w:tcW w:w="598" w:type="dxa"/>
          </w:tcPr>
          <w:p w:rsidR="00275887" w:rsidRPr="009B7F93" w:rsidRDefault="00275887" w:rsidP="0034220A">
            <w:pPr>
              <w:jc w:val="center"/>
              <w:rPr>
                <w:rFonts w:ascii="Calibri" w:hAnsi="Calibri" w:cs="Calibri"/>
                <w:color w:val="943634"/>
              </w:rPr>
            </w:pPr>
            <w:r>
              <w:rPr>
                <w:rFonts w:ascii="Calibri" w:hAnsi="Calibri" w:cs="Calibri"/>
                <w:color w:val="943634"/>
              </w:rPr>
              <w:t>5</w:t>
            </w:r>
          </w:p>
        </w:tc>
        <w:tc>
          <w:tcPr>
            <w:tcW w:w="599" w:type="dxa"/>
          </w:tcPr>
          <w:p w:rsidR="00275887" w:rsidRPr="009B7F93" w:rsidRDefault="00275887" w:rsidP="0034220A">
            <w:pPr>
              <w:jc w:val="center"/>
              <w:rPr>
                <w:rFonts w:ascii="Calibri" w:hAnsi="Calibri" w:cs="Calibri"/>
                <w:color w:val="943634"/>
              </w:rPr>
            </w:pPr>
            <w:r>
              <w:rPr>
                <w:rFonts w:ascii="Calibri" w:hAnsi="Calibri" w:cs="Calibri"/>
                <w:color w:val="943634"/>
              </w:rPr>
              <w:t>NT</w:t>
            </w:r>
          </w:p>
        </w:tc>
      </w:tr>
      <w:tr w:rsidR="00275887" w:rsidRPr="00B71035">
        <w:tc>
          <w:tcPr>
            <w:tcW w:w="8188" w:type="dxa"/>
            <w:tcBorders>
              <w:bottom w:val="single" w:sz="8" w:space="0" w:color="C0504D"/>
            </w:tcBorders>
            <w:shd w:val="clear" w:color="auto" w:fill="F2DBDB"/>
          </w:tcPr>
          <w:p w:rsidR="00275887" w:rsidRDefault="00275887" w:rsidP="0034220A">
            <w:pPr>
              <w:rPr>
                <w:rFonts w:ascii="Calibri" w:hAnsi="Calibri" w:cs="Calibri"/>
                <w:b/>
                <w:bCs/>
                <w:color w:val="943634"/>
              </w:rPr>
            </w:pPr>
            <w:r>
              <w:rPr>
                <w:rFonts w:ascii="Calibri" w:hAnsi="Calibri" w:cs="Calibri"/>
                <w:b/>
                <w:bCs/>
                <w:color w:val="943634"/>
                <w:sz w:val="22"/>
                <w:szCs w:val="22"/>
              </w:rPr>
              <w:t>Vozel izdelan izven mesta za navezavo</w:t>
            </w:r>
            <w:r w:rsidRPr="00A76F7C">
              <w:rPr>
                <w:rFonts w:ascii="Calibri" w:hAnsi="Calibri" w:cs="Calibri"/>
                <w:color w:val="943634"/>
                <w:sz w:val="22"/>
                <w:szCs w:val="22"/>
              </w:rPr>
              <w:t xml:space="preserve"> (pionirji, mladinci)</w:t>
            </w:r>
            <w:r>
              <w:rPr>
                <w:rFonts w:ascii="Calibri" w:hAnsi="Calibri" w:cs="Calibri"/>
                <w:color w:val="943634"/>
                <w:sz w:val="22"/>
                <w:szCs w:val="22"/>
              </w:rPr>
              <w:t>:</w:t>
            </w:r>
          </w:p>
        </w:tc>
        <w:tc>
          <w:tcPr>
            <w:tcW w:w="598" w:type="dxa"/>
            <w:tcBorders>
              <w:bottom w:val="single" w:sz="8" w:space="0" w:color="C0504D"/>
            </w:tcBorders>
            <w:shd w:val="clear" w:color="auto" w:fill="F2DBDB"/>
          </w:tcPr>
          <w:p w:rsidR="00275887" w:rsidRDefault="00275887" w:rsidP="0034220A">
            <w:pPr>
              <w:jc w:val="center"/>
              <w:rPr>
                <w:rFonts w:ascii="Calibri" w:hAnsi="Calibri" w:cs="Calibri"/>
                <w:color w:val="943634"/>
              </w:rPr>
            </w:pPr>
            <w:r>
              <w:rPr>
                <w:rFonts w:ascii="Calibri" w:hAnsi="Calibri" w:cs="Calibri"/>
                <w:color w:val="943634"/>
              </w:rPr>
              <w:t>10</w:t>
            </w:r>
          </w:p>
        </w:tc>
        <w:tc>
          <w:tcPr>
            <w:tcW w:w="599" w:type="dxa"/>
            <w:tcBorders>
              <w:bottom w:val="single" w:sz="8" w:space="0" w:color="C0504D"/>
            </w:tcBorders>
            <w:shd w:val="clear" w:color="auto" w:fill="F2DBDB"/>
          </w:tcPr>
          <w:p w:rsidR="00275887" w:rsidRDefault="00275887" w:rsidP="0034220A">
            <w:pPr>
              <w:jc w:val="center"/>
              <w:rPr>
                <w:rFonts w:ascii="Calibri" w:hAnsi="Calibri" w:cs="Calibri"/>
                <w:color w:val="943634"/>
              </w:rPr>
            </w:pPr>
            <w:r>
              <w:rPr>
                <w:rFonts w:ascii="Calibri" w:hAnsi="Calibri" w:cs="Calibri"/>
                <w:color w:val="943634"/>
              </w:rPr>
              <w:t>NT</w:t>
            </w:r>
          </w:p>
        </w:tc>
      </w:tr>
    </w:tbl>
    <w:p w:rsidR="00275887" w:rsidRDefault="00275887" w:rsidP="00B629B6">
      <w:pPr>
        <w:pStyle w:val="Footer"/>
        <w:tabs>
          <w:tab w:val="clear" w:pos="9072"/>
        </w:tabs>
        <w:jc w:val="both"/>
        <w:rPr>
          <w:rFonts w:ascii="Calibri" w:hAnsi="Calibri" w:cs="Calibri"/>
          <w:b/>
          <w:bCs/>
          <w:sz w:val="24"/>
          <w:szCs w:val="24"/>
        </w:rPr>
      </w:pPr>
      <w:r>
        <w:rPr>
          <w:rFonts w:ascii="Calibri" w:hAnsi="Calibri" w:cs="Calibri"/>
          <w:b/>
          <w:bCs/>
          <w:sz w:val="24"/>
          <w:szCs w:val="24"/>
        </w:rPr>
        <w:lastRenderedPageBreak/>
        <w:t xml:space="preserve"> </w:t>
      </w:r>
    </w:p>
    <w:p w:rsidR="00275887" w:rsidRPr="00054B8A" w:rsidRDefault="00275887" w:rsidP="00B629B6">
      <w:pPr>
        <w:jc w:val="both"/>
        <w:rPr>
          <w:rFonts w:ascii="Calibri" w:hAnsi="Calibri" w:cs="Calibri"/>
          <w:b/>
          <w:bCs/>
          <w:color w:val="943634"/>
        </w:rPr>
      </w:pPr>
      <w:r w:rsidRPr="00054B8A">
        <w:rPr>
          <w:rFonts w:ascii="Calibri" w:hAnsi="Calibri" w:cs="Calibri"/>
          <w:b/>
          <w:bCs/>
          <w:color w:val="943634"/>
        </w:rPr>
        <w:t xml:space="preserve">Pri hkratnem startu vseh treh tekmovalcev sodnik le te ustavi in jih opozori, da se vaja izvaja štafetno. V kolikor tekmovalci hkrati </w:t>
      </w:r>
      <w:proofErr w:type="spellStart"/>
      <w:r w:rsidRPr="00054B8A">
        <w:rPr>
          <w:rFonts w:ascii="Calibri" w:hAnsi="Calibri" w:cs="Calibri"/>
          <w:b/>
          <w:bCs/>
          <w:color w:val="943634"/>
        </w:rPr>
        <w:t>startajo</w:t>
      </w:r>
      <w:proofErr w:type="spellEnd"/>
      <w:r w:rsidRPr="00054B8A">
        <w:rPr>
          <w:rFonts w:ascii="Calibri" w:hAnsi="Calibri" w:cs="Calibri"/>
          <w:b/>
          <w:bCs/>
          <w:color w:val="943634"/>
        </w:rPr>
        <w:t xml:space="preserve"> drugič, se ekipo diskvalificira. </w:t>
      </w:r>
    </w:p>
    <w:p w:rsidR="00275887" w:rsidRDefault="00275887" w:rsidP="00B629B6">
      <w:pPr>
        <w:pStyle w:val="Footer"/>
        <w:tabs>
          <w:tab w:val="clear" w:pos="9072"/>
        </w:tabs>
        <w:jc w:val="both"/>
        <w:rPr>
          <w:rFonts w:ascii="Calibri" w:hAnsi="Calibri" w:cs="Calibri"/>
          <w:b/>
          <w:bCs/>
          <w:sz w:val="28"/>
          <w:szCs w:val="28"/>
        </w:rPr>
      </w:pPr>
    </w:p>
    <w:p w:rsidR="00284C7E" w:rsidRPr="00284C7E" w:rsidRDefault="00284C7E" w:rsidP="00284C7E">
      <w:pPr>
        <w:numPr>
          <w:ilvl w:val="0"/>
          <w:numId w:val="5"/>
        </w:numPr>
        <w:jc w:val="both"/>
        <w:rPr>
          <w:rFonts w:ascii="Calibri" w:hAnsi="Calibri" w:cs="Calibri"/>
          <w:b/>
          <w:bCs/>
          <w:sz w:val="28"/>
          <w:szCs w:val="28"/>
        </w:rPr>
      </w:pPr>
      <w:r>
        <w:rPr>
          <w:rFonts w:ascii="Calibri" w:hAnsi="Calibri" w:cs="Calibri"/>
          <w:b/>
          <w:bCs/>
          <w:sz w:val="28"/>
          <w:szCs w:val="28"/>
        </w:rPr>
        <w:t>POZNAVANJE GASILSKEGA ORODJA:</w:t>
      </w:r>
    </w:p>
    <w:p w:rsidR="00284C7E" w:rsidRPr="00284C7E" w:rsidRDefault="00284C7E" w:rsidP="00284C7E">
      <w:pPr>
        <w:pStyle w:val="Footer"/>
        <w:tabs>
          <w:tab w:val="clear" w:pos="9072"/>
        </w:tabs>
        <w:jc w:val="both"/>
        <w:rPr>
          <w:rFonts w:ascii="Calibri" w:hAnsi="Calibri" w:cs="Calibri"/>
          <w:b/>
          <w:sz w:val="28"/>
          <w:szCs w:val="28"/>
        </w:rPr>
      </w:pPr>
    </w:p>
    <w:p w:rsidR="00275887" w:rsidRDefault="00275887" w:rsidP="00B629B6">
      <w:pPr>
        <w:pStyle w:val="Footer"/>
        <w:tabs>
          <w:tab w:val="clear" w:pos="9072"/>
        </w:tabs>
        <w:jc w:val="both"/>
        <w:rPr>
          <w:rFonts w:ascii="Calibri" w:hAnsi="Calibri" w:cs="Calibri"/>
          <w:sz w:val="24"/>
          <w:szCs w:val="24"/>
          <w:u w:val="single"/>
        </w:rPr>
      </w:pPr>
      <w:r w:rsidRPr="0070311C">
        <w:rPr>
          <w:rFonts w:ascii="Calibri" w:hAnsi="Calibri" w:cs="Calibri"/>
          <w:sz w:val="24"/>
          <w:szCs w:val="24"/>
          <w:u w:val="single"/>
        </w:rPr>
        <w:t>PIONIRJI</w:t>
      </w:r>
      <w:r>
        <w:rPr>
          <w:rFonts w:ascii="Calibri" w:hAnsi="Calibri" w:cs="Calibri"/>
          <w:sz w:val="24"/>
          <w:szCs w:val="24"/>
          <w:u w:val="single"/>
        </w:rPr>
        <w:t>:</w:t>
      </w:r>
    </w:p>
    <w:p w:rsidR="00275887" w:rsidRPr="0049086E" w:rsidRDefault="00275887" w:rsidP="00B629B6">
      <w:pPr>
        <w:pStyle w:val="Footer"/>
        <w:tabs>
          <w:tab w:val="clear" w:pos="9072"/>
        </w:tabs>
        <w:jc w:val="both"/>
        <w:rPr>
          <w:rFonts w:ascii="Calibri" w:hAnsi="Calibri" w:cs="Calibri"/>
          <w:b/>
          <w:bCs/>
          <w:sz w:val="24"/>
          <w:szCs w:val="24"/>
        </w:rPr>
      </w:pPr>
      <w:r w:rsidRPr="0049086E">
        <w:rPr>
          <w:rFonts w:ascii="Calibri" w:hAnsi="Calibri" w:cs="Calibri"/>
          <w:b/>
          <w:bCs/>
          <w:sz w:val="24"/>
          <w:szCs w:val="24"/>
        </w:rPr>
        <w:t>Naloga: Poišči svoj par</w:t>
      </w:r>
    </w:p>
    <w:p w:rsidR="00275887" w:rsidRPr="000D6DBD" w:rsidRDefault="00275887" w:rsidP="00B629B6">
      <w:pPr>
        <w:pStyle w:val="Footer"/>
        <w:tabs>
          <w:tab w:val="clear" w:pos="9072"/>
        </w:tabs>
        <w:jc w:val="both"/>
        <w:rPr>
          <w:rFonts w:ascii="Calibri" w:hAnsi="Calibri" w:cs="Calibri"/>
          <w:sz w:val="24"/>
          <w:szCs w:val="24"/>
        </w:rPr>
      </w:pPr>
      <w:r w:rsidRPr="000D6DBD">
        <w:rPr>
          <w:rFonts w:ascii="Calibri" w:hAnsi="Calibri" w:cs="Calibri"/>
          <w:sz w:val="24"/>
          <w:szCs w:val="24"/>
        </w:rPr>
        <w:t>2 m od označenega startnega mesta je označen prostor, kjer je pripravljeno gasilsko orodje in oprema. Oprema je pripravljena:</w:t>
      </w:r>
    </w:p>
    <w:p w:rsidR="00275887" w:rsidRDefault="00275887" w:rsidP="008E7055">
      <w:pPr>
        <w:pStyle w:val="Footer"/>
        <w:numPr>
          <w:ilvl w:val="0"/>
          <w:numId w:val="4"/>
        </w:numPr>
        <w:tabs>
          <w:tab w:val="clear" w:pos="9072"/>
        </w:tabs>
        <w:jc w:val="both"/>
        <w:rPr>
          <w:rFonts w:ascii="Calibri" w:hAnsi="Calibri" w:cs="Calibri"/>
          <w:sz w:val="24"/>
          <w:szCs w:val="24"/>
        </w:rPr>
      </w:pPr>
      <w:r>
        <w:rPr>
          <w:rFonts w:ascii="Calibri" w:hAnsi="Calibri" w:cs="Calibri"/>
          <w:b/>
          <w:bCs/>
          <w:sz w:val="24"/>
          <w:szCs w:val="24"/>
        </w:rPr>
        <w:t>n</w:t>
      </w:r>
      <w:r w:rsidRPr="000D6DBD">
        <w:rPr>
          <w:rFonts w:ascii="Calibri" w:hAnsi="Calibri" w:cs="Calibri"/>
          <w:b/>
          <w:bCs/>
          <w:sz w:val="24"/>
          <w:szCs w:val="24"/>
        </w:rPr>
        <w:t>a levi strani</w:t>
      </w:r>
      <w:r>
        <w:rPr>
          <w:rFonts w:ascii="Calibri" w:hAnsi="Calibri" w:cs="Calibri"/>
          <w:b/>
          <w:bCs/>
          <w:sz w:val="24"/>
          <w:szCs w:val="24"/>
        </w:rPr>
        <w:t>:</w:t>
      </w:r>
    </w:p>
    <w:p w:rsidR="00275887" w:rsidRDefault="00275887" w:rsidP="00B629B6">
      <w:pPr>
        <w:pStyle w:val="Footer"/>
        <w:tabs>
          <w:tab w:val="clear" w:pos="9072"/>
        </w:tabs>
        <w:ind w:left="720"/>
        <w:jc w:val="both"/>
        <w:rPr>
          <w:rFonts w:ascii="Calibri" w:hAnsi="Calibri" w:cs="Calibri"/>
          <w:sz w:val="24"/>
          <w:szCs w:val="24"/>
        </w:rPr>
      </w:pPr>
      <w:r w:rsidRPr="000D6DBD">
        <w:rPr>
          <w:rFonts w:ascii="Calibri" w:hAnsi="Calibri" w:cs="Calibri"/>
          <w:sz w:val="24"/>
          <w:szCs w:val="24"/>
        </w:rPr>
        <w:t>ročnik, gasilske hlače in oznake tekmovalcev strojnik, napadalec 1, vodar 1 in</w:t>
      </w:r>
      <w:r>
        <w:rPr>
          <w:rFonts w:ascii="Calibri" w:hAnsi="Calibri" w:cs="Calibri"/>
          <w:sz w:val="24"/>
          <w:szCs w:val="24"/>
        </w:rPr>
        <w:t xml:space="preserve"> </w:t>
      </w:r>
      <w:proofErr w:type="spellStart"/>
      <w:r>
        <w:rPr>
          <w:rFonts w:ascii="Calibri" w:hAnsi="Calibri" w:cs="Calibri"/>
          <w:sz w:val="24"/>
          <w:szCs w:val="24"/>
        </w:rPr>
        <w:t>cevar</w:t>
      </w:r>
      <w:proofErr w:type="spellEnd"/>
      <w:r>
        <w:rPr>
          <w:rFonts w:ascii="Calibri" w:hAnsi="Calibri" w:cs="Calibri"/>
          <w:sz w:val="24"/>
          <w:szCs w:val="24"/>
        </w:rPr>
        <w:t xml:space="preserve"> 1 ;</w:t>
      </w:r>
    </w:p>
    <w:p w:rsidR="00275887" w:rsidRDefault="00275887" w:rsidP="008E7055">
      <w:pPr>
        <w:pStyle w:val="Footer"/>
        <w:numPr>
          <w:ilvl w:val="0"/>
          <w:numId w:val="4"/>
        </w:numPr>
        <w:tabs>
          <w:tab w:val="clear" w:pos="9072"/>
        </w:tabs>
        <w:jc w:val="both"/>
        <w:rPr>
          <w:rFonts w:ascii="Calibri" w:hAnsi="Calibri" w:cs="Calibri"/>
          <w:sz w:val="24"/>
          <w:szCs w:val="24"/>
        </w:rPr>
      </w:pPr>
      <w:r>
        <w:rPr>
          <w:rFonts w:ascii="Calibri" w:hAnsi="Calibri" w:cs="Calibri"/>
          <w:b/>
          <w:bCs/>
          <w:sz w:val="24"/>
          <w:szCs w:val="24"/>
        </w:rPr>
        <w:t>n</w:t>
      </w:r>
      <w:r w:rsidRPr="000D6DBD">
        <w:rPr>
          <w:rFonts w:ascii="Calibri" w:hAnsi="Calibri" w:cs="Calibri"/>
          <w:b/>
          <w:bCs/>
          <w:sz w:val="24"/>
          <w:szCs w:val="24"/>
        </w:rPr>
        <w:t>a desni strani</w:t>
      </w:r>
      <w:r>
        <w:rPr>
          <w:rFonts w:ascii="Calibri" w:hAnsi="Calibri" w:cs="Calibri"/>
          <w:sz w:val="24"/>
          <w:szCs w:val="24"/>
        </w:rPr>
        <w:t>:</w:t>
      </w:r>
    </w:p>
    <w:p w:rsidR="00275887" w:rsidRDefault="00275887" w:rsidP="00B629B6">
      <w:pPr>
        <w:pStyle w:val="Footer"/>
        <w:tabs>
          <w:tab w:val="clear" w:pos="9072"/>
        </w:tabs>
        <w:ind w:left="720"/>
        <w:jc w:val="both"/>
        <w:rPr>
          <w:rFonts w:ascii="Calibri" w:hAnsi="Calibri" w:cs="Calibri"/>
          <w:sz w:val="24"/>
          <w:szCs w:val="24"/>
        </w:rPr>
      </w:pPr>
      <w:r w:rsidRPr="000D6DBD">
        <w:rPr>
          <w:rFonts w:ascii="Calibri" w:hAnsi="Calibri" w:cs="Calibri"/>
          <w:sz w:val="24"/>
          <w:szCs w:val="24"/>
        </w:rPr>
        <w:t>C cev z nosilcem, gasilska bluza in oznake tekmovalcev sel, napadalec 2, vodar 2 in</w:t>
      </w:r>
      <w:r>
        <w:rPr>
          <w:rFonts w:ascii="Calibri" w:hAnsi="Calibri" w:cs="Calibri"/>
          <w:sz w:val="24"/>
          <w:szCs w:val="24"/>
        </w:rPr>
        <w:t xml:space="preserve"> </w:t>
      </w:r>
      <w:proofErr w:type="spellStart"/>
      <w:r>
        <w:rPr>
          <w:rFonts w:ascii="Calibri" w:hAnsi="Calibri" w:cs="Calibri"/>
          <w:sz w:val="24"/>
          <w:szCs w:val="24"/>
        </w:rPr>
        <w:t>cevar</w:t>
      </w:r>
      <w:proofErr w:type="spellEnd"/>
      <w:r>
        <w:rPr>
          <w:rFonts w:ascii="Calibri" w:hAnsi="Calibri" w:cs="Calibri"/>
          <w:sz w:val="24"/>
          <w:szCs w:val="24"/>
        </w:rPr>
        <w:t xml:space="preserve"> 2. </w:t>
      </w:r>
    </w:p>
    <w:p w:rsidR="00275887" w:rsidRDefault="00275887" w:rsidP="00B629B6">
      <w:pPr>
        <w:pStyle w:val="Footer"/>
        <w:tabs>
          <w:tab w:val="clear" w:pos="9072"/>
        </w:tabs>
        <w:jc w:val="both"/>
        <w:rPr>
          <w:rFonts w:ascii="Calibri" w:hAnsi="Calibri" w:cs="Calibri"/>
          <w:sz w:val="24"/>
          <w:szCs w:val="24"/>
        </w:rPr>
      </w:pPr>
      <w:r>
        <w:rPr>
          <w:rFonts w:ascii="Calibri" w:hAnsi="Calibri" w:cs="Calibri"/>
          <w:sz w:val="24"/>
          <w:szCs w:val="24"/>
        </w:rPr>
        <w:t xml:space="preserve"> </w:t>
      </w:r>
    </w:p>
    <w:p w:rsidR="00275887" w:rsidRDefault="00502239" w:rsidP="00B629B6">
      <w:pPr>
        <w:pStyle w:val="Footer"/>
        <w:tabs>
          <w:tab w:val="clear" w:pos="9072"/>
        </w:tabs>
        <w:jc w:val="center"/>
        <w:rPr>
          <w:rFonts w:ascii="Calibri" w:hAnsi="Calibri" w:cs="Calibri"/>
          <w:sz w:val="24"/>
          <w:szCs w:val="24"/>
        </w:rPr>
      </w:pPr>
      <w:r>
        <w:rPr>
          <w:rFonts w:ascii="Calibri" w:hAnsi="Calibri" w:cs="Calibri"/>
          <w:noProof/>
          <w:sz w:val="24"/>
          <w:szCs w:val="24"/>
        </w:rPr>
        <w:drawing>
          <wp:inline distT="0" distB="0" distL="0" distR="0">
            <wp:extent cx="3987165" cy="4305935"/>
            <wp:effectExtent l="0" t="0" r="0" b="0"/>
            <wp:docPr id="9"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7165" cy="4305935"/>
                    </a:xfrm>
                    <a:prstGeom prst="rect">
                      <a:avLst/>
                    </a:prstGeom>
                    <a:noFill/>
                    <a:ln>
                      <a:noFill/>
                    </a:ln>
                  </pic:spPr>
                </pic:pic>
              </a:graphicData>
            </a:graphic>
          </wp:inline>
        </w:drawing>
      </w:r>
    </w:p>
    <w:p w:rsidR="00275887" w:rsidRPr="00971BA3" w:rsidRDefault="00275887" w:rsidP="00B629B6">
      <w:pPr>
        <w:pStyle w:val="Footer"/>
        <w:tabs>
          <w:tab w:val="clear" w:pos="9072"/>
        </w:tabs>
        <w:jc w:val="both"/>
        <w:rPr>
          <w:rFonts w:ascii="Calibri" w:hAnsi="Calibri" w:cs="Calibri"/>
          <w:color w:val="FF0000"/>
          <w:sz w:val="24"/>
          <w:szCs w:val="24"/>
        </w:rPr>
      </w:pPr>
    </w:p>
    <w:p w:rsidR="00275887" w:rsidRPr="000D6DBD" w:rsidRDefault="00275887" w:rsidP="00B629B6">
      <w:pPr>
        <w:pStyle w:val="Footer"/>
        <w:tabs>
          <w:tab w:val="clear" w:pos="9072"/>
        </w:tabs>
        <w:jc w:val="both"/>
        <w:rPr>
          <w:rFonts w:ascii="Calibri" w:hAnsi="Calibri" w:cs="Calibri"/>
          <w:sz w:val="24"/>
          <w:szCs w:val="24"/>
        </w:rPr>
      </w:pPr>
      <w:r w:rsidRPr="000D6DBD">
        <w:rPr>
          <w:rFonts w:ascii="Calibri" w:hAnsi="Calibri" w:cs="Calibri"/>
          <w:sz w:val="24"/>
          <w:szCs w:val="24"/>
        </w:rPr>
        <w:t>Člani ekipe</w:t>
      </w:r>
      <w:r>
        <w:rPr>
          <w:rFonts w:ascii="Calibri" w:hAnsi="Calibri" w:cs="Calibri"/>
          <w:sz w:val="24"/>
          <w:szCs w:val="24"/>
        </w:rPr>
        <w:t>, ko so ustrezno označeni z številkami (uporabi etuije za akreditacije – št.: 1, 2, 3)</w:t>
      </w:r>
      <w:r w:rsidRPr="000D6DBD">
        <w:rPr>
          <w:rFonts w:ascii="Calibri" w:hAnsi="Calibri" w:cs="Calibri"/>
          <w:sz w:val="24"/>
          <w:szCs w:val="24"/>
        </w:rPr>
        <w:t xml:space="preserve"> tik pred pričetkom izvedbe vaje izvlečejo vsak svoj list z napisom gasilskega orodja ali opreme. Ko tekmovalci izžrebajo listek z napisom gasilskega orodja ali opreme</w:t>
      </w:r>
      <w:r>
        <w:rPr>
          <w:rFonts w:ascii="Calibri" w:hAnsi="Calibri" w:cs="Calibri"/>
          <w:sz w:val="24"/>
          <w:szCs w:val="24"/>
        </w:rPr>
        <w:t>,</w:t>
      </w:r>
      <w:r w:rsidRPr="000D6DBD">
        <w:rPr>
          <w:rFonts w:ascii="Calibri" w:hAnsi="Calibri" w:cs="Calibri"/>
          <w:sz w:val="24"/>
          <w:szCs w:val="24"/>
        </w:rPr>
        <w:t xml:space="preserve"> imajo na razpolago nekaj časa, da lahko preberejo, kaj piše na izžrebanem listku. Tekmovalci se med seboj ne smejo pogovarjati. </w:t>
      </w:r>
    </w:p>
    <w:p w:rsidR="00275887" w:rsidRDefault="00275887" w:rsidP="00B629B6">
      <w:pPr>
        <w:pStyle w:val="Footer"/>
        <w:tabs>
          <w:tab w:val="clear" w:pos="9072"/>
        </w:tabs>
        <w:jc w:val="both"/>
        <w:rPr>
          <w:rFonts w:ascii="Calibri" w:hAnsi="Calibri" w:cs="Calibri"/>
          <w:sz w:val="24"/>
          <w:szCs w:val="24"/>
        </w:rPr>
      </w:pPr>
    </w:p>
    <w:p w:rsidR="00275887" w:rsidRPr="009634ED" w:rsidRDefault="00275887" w:rsidP="00B629B6">
      <w:pPr>
        <w:pStyle w:val="Footer"/>
        <w:tabs>
          <w:tab w:val="clear" w:pos="9072"/>
        </w:tabs>
        <w:jc w:val="both"/>
        <w:rPr>
          <w:rFonts w:ascii="Calibri" w:hAnsi="Calibri" w:cs="Calibri"/>
          <w:sz w:val="24"/>
          <w:szCs w:val="24"/>
        </w:rPr>
      </w:pPr>
      <w:r w:rsidRPr="009634ED">
        <w:rPr>
          <w:rFonts w:ascii="Calibri" w:hAnsi="Calibri" w:cs="Calibri"/>
          <w:b/>
          <w:bCs/>
          <w:sz w:val="24"/>
          <w:szCs w:val="24"/>
        </w:rPr>
        <w:t>Vaja poteka v štafetnem načinu.</w:t>
      </w:r>
      <w:r w:rsidRPr="009634ED">
        <w:rPr>
          <w:rFonts w:ascii="Calibri" w:hAnsi="Calibri" w:cs="Calibri"/>
          <w:sz w:val="24"/>
          <w:szCs w:val="24"/>
        </w:rPr>
        <w:t xml:space="preserve"> Ko je ekipa pripravljena, na znak sodnika starta prvi tekmovalec (številka 1) poišče gasilsko orodje oz. opremo, ki je napisana na listku in nato še njegov par – gasilsko orodje oz. opremo, ki spada zraven. Če je član ekipe prečkal start in je drugi član že stekel v polje, prvemu članu ekipe ni dovoljeno popraviti odloženega para. Isto velja za vse nadaljnje primere. Izbrani par v celoti odloži v označeni prostor in steče do starta. Vsak naslednji tekmovalec lahko starta šele potem, ko je predhodni tekmovalec pretekel startno linijo. Drugi in tretji tekmovalec izvedeta vajo enako kot jo je prvi tekmovalec. Naloge je konec, ko tretji tekmovalec </w:t>
      </w:r>
      <w:r w:rsidRPr="009634ED">
        <w:rPr>
          <w:rFonts w:ascii="Calibri" w:hAnsi="Calibri" w:cs="Calibri"/>
          <w:sz w:val="24"/>
          <w:szCs w:val="24"/>
        </w:rPr>
        <w:lastRenderedPageBreak/>
        <w:t>prečka startno – ciljno linijo in ko se vsi trije tekmovalci postavijo v položaj mirno za startno – ciljno črto s pogledom proti tekmovalnemu prostoru.</w:t>
      </w:r>
    </w:p>
    <w:p w:rsidR="00275887" w:rsidRPr="009634ED" w:rsidRDefault="00275887" w:rsidP="00B629B6">
      <w:pPr>
        <w:pStyle w:val="Footer"/>
        <w:tabs>
          <w:tab w:val="clear" w:pos="9072"/>
        </w:tabs>
        <w:jc w:val="both"/>
        <w:rPr>
          <w:rFonts w:ascii="Calibri" w:hAnsi="Calibri" w:cs="Calibri"/>
        </w:rPr>
      </w:pPr>
    </w:p>
    <w:p w:rsidR="00275887" w:rsidRPr="00B3306E" w:rsidRDefault="00275887" w:rsidP="00B629B6">
      <w:pPr>
        <w:pStyle w:val="Footer"/>
        <w:tabs>
          <w:tab w:val="clear" w:pos="9072"/>
        </w:tabs>
        <w:jc w:val="both"/>
        <w:rPr>
          <w:rFonts w:ascii="Calibri" w:hAnsi="Calibri" w:cs="Calibri"/>
          <w:sz w:val="24"/>
          <w:szCs w:val="24"/>
        </w:rPr>
      </w:pPr>
      <w:r w:rsidRPr="009634ED">
        <w:rPr>
          <w:rFonts w:ascii="Calibri" w:hAnsi="Calibri" w:cs="Calibri"/>
          <w:sz w:val="24"/>
          <w:szCs w:val="24"/>
        </w:rPr>
        <w:t>Naloge je konec, ko vsi trije tekmovalci najdejo svoje pare (tistega, ki je napisan na listku in tistega, ki spada zraven), tretji tekmovalec prečka startno - ciljno linijo in ko se vsi trije tekmovalci postavijo v položaj mirno za startno - ciljno črto. Ko je vaja končana, morajo imeti člani ekipe izžrebane listke</w:t>
      </w:r>
      <w:r w:rsidRPr="000D6DBD">
        <w:rPr>
          <w:rFonts w:ascii="Calibri" w:hAnsi="Calibri" w:cs="Calibri"/>
          <w:sz w:val="24"/>
          <w:szCs w:val="24"/>
        </w:rPr>
        <w:t xml:space="preserve"> pri sebi, da lahko sodnik preveri, ali so izbrali pravo orodje oz. oznake ter njihove pare. Tekmovalci odložijo najden par (</w:t>
      </w:r>
      <w:r>
        <w:rPr>
          <w:rFonts w:ascii="Calibri" w:hAnsi="Calibri" w:cs="Calibri"/>
          <w:sz w:val="24"/>
          <w:szCs w:val="24"/>
        </w:rPr>
        <w:t xml:space="preserve">št. 1 - </w:t>
      </w:r>
      <w:r w:rsidRPr="000D6DBD">
        <w:rPr>
          <w:rFonts w:ascii="Calibri" w:hAnsi="Calibri" w:cs="Calibri"/>
          <w:sz w:val="24"/>
          <w:szCs w:val="24"/>
        </w:rPr>
        <w:t xml:space="preserve">levo, </w:t>
      </w:r>
      <w:r>
        <w:rPr>
          <w:rFonts w:ascii="Calibri" w:hAnsi="Calibri" w:cs="Calibri"/>
          <w:sz w:val="24"/>
          <w:szCs w:val="24"/>
        </w:rPr>
        <w:t xml:space="preserve">št. 2 - </w:t>
      </w:r>
      <w:r w:rsidRPr="000D6DBD">
        <w:rPr>
          <w:rFonts w:ascii="Calibri" w:hAnsi="Calibri" w:cs="Calibri"/>
          <w:sz w:val="24"/>
          <w:szCs w:val="24"/>
        </w:rPr>
        <w:t xml:space="preserve">sredina, </w:t>
      </w:r>
      <w:r>
        <w:rPr>
          <w:rFonts w:ascii="Calibri" w:hAnsi="Calibri" w:cs="Calibri"/>
          <w:sz w:val="24"/>
          <w:szCs w:val="24"/>
        </w:rPr>
        <w:t xml:space="preserve">št. 3 - </w:t>
      </w:r>
      <w:r w:rsidRPr="000D6DBD">
        <w:rPr>
          <w:rFonts w:ascii="Calibri" w:hAnsi="Calibri" w:cs="Calibri"/>
          <w:sz w:val="24"/>
          <w:szCs w:val="24"/>
        </w:rPr>
        <w:t>desno)</w:t>
      </w:r>
      <w:r>
        <w:rPr>
          <w:rFonts w:ascii="Calibri" w:hAnsi="Calibri" w:cs="Calibri"/>
          <w:sz w:val="24"/>
          <w:szCs w:val="24"/>
        </w:rPr>
        <w:t>.</w:t>
      </w:r>
    </w:p>
    <w:p w:rsidR="00275887" w:rsidRPr="000D6DBD" w:rsidRDefault="00275887" w:rsidP="00B629B6">
      <w:pPr>
        <w:pStyle w:val="Footer"/>
        <w:tabs>
          <w:tab w:val="clear" w:pos="9072"/>
        </w:tabs>
        <w:jc w:val="both"/>
        <w:rPr>
          <w:rFonts w:ascii="Calibri" w:hAnsi="Calibri" w:cs="Calibri"/>
          <w:sz w:val="24"/>
          <w:szCs w:val="24"/>
        </w:rPr>
      </w:pPr>
    </w:p>
    <w:p w:rsidR="00275887" w:rsidRDefault="00275887" w:rsidP="00B629B6">
      <w:pPr>
        <w:pStyle w:val="Footer"/>
        <w:tabs>
          <w:tab w:val="clear" w:pos="9072"/>
        </w:tabs>
        <w:jc w:val="both"/>
        <w:rPr>
          <w:rFonts w:ascii="Calibri" w:hAnsi="Calibri" w:cs="Calibri"/>
          <w:sz w:val="24"/>
          <w:szCs w:val="24"/>
        </w:rPr>
      </w:pPr>
      <w:r w:rsidRPr="000D6DBD">
        <w:rPr>
          <w:rFonts w:ascii="Calibri" w:hAnsi="Calibri" w:cs="Calibri"/>
          <w:sz w:val="24"/>
          <w:szCs w:val="24"/>
        </w:rPr>
        <w:t xml:space="preserve">Za vajo ima ekipa na voljo 60 sekund. Po tem času morajo zaključiti z delom. </w:t>
      </w:r>
      <w:r w:rsidRPr="002D35FC">
        <w:rPr>
          <w:rFonts w:ascii="Calibri" w:hAnsi="Calibri" w:cs="Calibri"/>
          <w:sz w:val="24"/>
          <w:szCs w:val="24"/>
        </w:rPr>
        <w:t>Če v tem času ekipa vaje ne zaključi</w:t>
      </w:r>
      <w:r>
        <w:rPr>
          <w:rFonts w:ascii="Calibri" w:hAnsi="Calibri" w:cs="Calibri"/>
          <w:sz w:val="24"/>
          <w:szCs w:val="24"/>
        </w:rPr>
        <w:t xml:space="preserve">, </w:t>
      </w:r>
      <w:r w:rsidRPr="000D6DBD">
        <w:rPr>
          <w:rFonts w:ascii="Calibri" w:hAnsi="Calibri" w:cs="Calibri"/>
          <w:sz w:val="24"/>
          <w:szCs w:val="24"/>
        </w:rPr>
        <w:t xml:space="preserve">prejme 60 negativnih točk in po 5 negativnih </w:t>
      </w:r>
      <w:r>
        <w:rPr>
          <w:rFonts w:ascii="Calibri" w:hAnsi="Calibri" w:cs="Calibri"/>
          <w:sz w:val="24"/>
          <w:szCs w:val="24"/>
        </w:rPr>
        <w:t>točk za nepravilen par orodja.</w:t>
      </w:r>
    </w:p>
    <w:p w:rsidR="00275887" w:rsidRPr="000D6DBD" w:rsidRDefault="00275887" w:rsidP="00B629B6">
      <w:pPr>
        <w:pStyle w:val="Footer"/>
        <w:tabs>
          <w:tab w:val="clear" w:pos="9072"/>
        </w:tabs>
        <w:jc w:val="both"/>
        <w:rPr>
          <w:rFonts w:ascii="Calibri" w:hAnsi="Calibri" w:cs="Calibri"/>
          <w:sz w:val="24"/>
          <w:szCs w:val="24"/>
        </w:rPr>
      </w:pPr>
    </w:p>
    <w:p w:rsidR="00275887" w:rsidRPr="00FC7502" w:rsidRDefault="00275887" w:rsidP="00B629B6">
      <w:pPr>
        <w:pStyle w:val="Footer"/>
        <w:tabs>
          <w:tab w:val="clear" w:pos="9072"/>
        </w:tabs>
        <w:jc w:val="both"/>
        <w:rPr>
          <w:rFonts w:ascii="Calibri" w:hAnsi="Calibri" w:cs="Calibri"/>
          <w:b/>
          <w:bCs/>
          <w:sz w:val="24"/>
          <w:szCs w:val="24"/>
          <w:u w:val="single"/>
        </w:rPr>
      </w:pPr>
      <w:r w:rsidRPr="0070311C">
        <w:rPr>
          <w:rFonts w:ascii="Calibri" w:hAnsi="Calibri" w:cs="Calibri"/>
          <w:sz w:val="24"/>
          <w:szCs w:val="24"/>
          <w:u w:val="single"/>
        </w:rPr>
        <w:t>Možni pari:</w:t>
      </w:r>
      <w:r w:rsidRPr="000D6DBD">
        <w:rPr>
          <w:rFonts w:ascii="Calibri" w:hAnsi="Calibri" w:cs="Calibri"/>
          <w:b/>
          <w:bCs/>
          <w:sz w:val="24"/>
          <w:szCs w:val="24"/>
        </w:rPr>
        <w:t xml:space="preserve"> </w:t>
      </w:r>
      <w:r w:rsidRPr="000D6DBD">
        <w:rPr>
          <w:rFonts w:ascii="Calibri" w:hAnsi="Calibri" w:cs="Calibri"/>
          <w:sz w:val="24"/>
          <w:szCs w:val="24"/>
        </w:rPr>
        <w:t>ročnik in C cev z nosilcem, gasilske hlače in bluza,</w:t>
      </w:r>
      <w:r w:rsidRPr="000D6DBD">
        <w:rPr>
          <w:rFonts w:ascii="Calibri" w:hAnsi="Calibri" w:cs="Calibri"/>
          <w:b/>
          <w:bCs/>
          <w:sz w:val="24"/>
          <w:szCs w:val="24"/>
        </w:rPr>
        <w:t xml:space="preserve"> </w:t>
      </w:r>
      <w:r w:rsidRPr="000D6DBD">
        <w:rPr>
          <w:rFonts w:ascii="Calibri" w:hAnsi="Calibri" w:cs="Calibri"/>
          <w:sz w:val="24"/>
          <w:szCs w:val="24"/>
        </w:rPr>
        <w:t>oznake tekmovalcev strojnik in sel, oznake tekmovalcev napadalec 1 in 2, ozna</w:t>
      </w:r>
      <w:r>
        <w:rPr>
          <w:rFonts w:ascii="Calibri" w:hAnsi="Calibri" w:cs="Calibri"/>
          <w:sz w:val="24"/>
          <w:szCs w:val="24"/>
        </w:rPr>
        <w:t xml:space="preserve">ke tekmovalcev vodar 1 in 2 ter </w:t>
      </w:r>
      <w:r w:rsidRPr="000D6DBD">
        <w:rPr>
          <w:rFonts w:ascii="Calibri" w:hAnsi="Calibri" w:cs="Calibri"/>
          <w:sz w:val="24"/>
          <w:szCs w:val="24"/>
        </w:rPr>
        <w:t xml:space="preserve">oznake tekmovalcev </w:t>
      </w:r>
      <w:proofErr w:type="spellStart"/>
      <w:r w:rsidRPr="000D6DBD">
        <w:rPr>
          <w:rFonts w:ascii="Calibri" w:hAnsi="Calibri" w:cs="Calibri"/>
          <w:sz w:val="24"/>
          <w:szCs w:val="24"/>
        </w:rPr>
        <w:t>cevar</w:t>
      </w:r>
      <w:proofErr w:type="spellEnd"/>
      <w:r w:rsidRPr="000D6DBD">
        <w:rPr>
          <w:rFonts w:ascii="Calibri" w:hAnsi="Calibri" w:cs="Calibri"/>
          <w:sz w:val="24"/>
          <w:szCs w:val="24"/>
        </w:rPr>
        <w:t xml:space="preserve"> 1 in 2.</w:t>
      </w:r>
      <w:r>
        <w:rPr>
          <w:rFonts w:ascii="Calibri" w:hAnsi="Calibri" w:cs="Calibri"/>
          <w:sz w:val="24"/>
          <w:szCs w:val="24"/>
        </w:rPr>
        <w:t xml:space="preserve">  </w:t>
      </w:r>
    </w:p>
    <w:p w:rsidR="00275887" w:rsidRDefault="00275887" w:rsidP="00B629B6">
      <w:pPr>
        <w:pStyle w:val="Footer"/>
        <w:tabs>
          <w:tab w:val="clear" w:pos="4536"/>
          <w:tab w:val="clear" w:pos="9072"/>
        </w:tabs>
        <w:rPr>
          <w:rFonts w:ascii="Calibri" w:hAnsi="Calibri" w:cs="Calibri"/>
          <w:sz w:val="24"/>
          <w:szCs w:val="24"/>
        </w:rPr>
      </w:pPr>
    </w:p>
    <w:p w:rsidR="00275887" w:rsidRPr="00694E22" w:rsidRDefault="00275887" w:rsidP="00B629B6">
      <w:pPr>
        <w:jc w:val="both"/>
        <w:rPr>
          <w:rFonts w:ascii="Calibri" w:hAnsi="Calibri" w:cs="Calibri"/>
        </w:rPr>
      </w:pPr>
      <w:r w:rsidRPr="00B7740C">
        <w:rPr>
          <w:rFonts w:ascii="Calibri" w:hAnsi="Calibri" w:cs="Calibri"/>
          <w:b/>
          <w:bCs/>
        </w:rPr>
        <w:t>OCENJEVANJE:</w:t>
      </w:r>
    </w:p>
    <w:p w:rsidR="00275887" w:rsidRPr="00A749F6" w:rsidRDefault="00275887" w:rsidP="00B629B6">
      <w:pPr>
        <w:rPr>
          <w:rFonts w:ascii="Calibri" w:hAnsi="Calibri" w:cs="Calibri"/>
          <w:sz w:val="16"/>
          <w:szCs w:val="16"/>
        </w:rPr>
      </w:pPr>
    </w:p>
    <w:tbl>
      <w:tblPr>
        <w:tblW w:w="0" w:type="auto"/>
        <w:tblBorders>
          <w:top w:val="single" w:sz="8" w:space="0" w:color="C0504D"/>
          <w:bottom w:val="single" w:sz="8" w:space="0" w:color="C0504D"/>
        </w:tblBorders>
        <w:tblLayout w:type="fixed"/>
        <w:tblLook w:val="00A0" w:firstRow="1" w:lastRow="0" w:firstColumn="1" w:lastColumn="0" w:noHBand="0" w:noVBand="0"/>
      </w:tblPr>
      <w:tblGrid>
        <w:gridCol w:w="8188"/>
        <w:gridCol w:w="598"/>
        <w:gridCol w:w="599"/>
      </w:tblGrid>
      <w:tr w:rsidR="00275887" w:rsidRPr="00A8754B">
        <w:tc>
          <w:tcPr>
            <w:tcW w:w="8188" w:type="dxa"/>
            <w:tcBorders>
              <w:top w:val="single" w:sz="8" w:space="0" w:color="C0504D"/>
              <w:left w:val="nil"/>
              <w:bottom w:val="single" w:sz="8" w:space="0" w:color="C0504D"/>
              <w:right w:val="nil"/>
            </w:tcBorders>
          </w:tcPr>
          <w:p w:rsidR="00275887" w:rsidRPr="00080B18" w:rsidRDefault="00275887" w:rsidP="00080B18">
            <w:pPr>
              <w:jc w:val="both"/>
              <w:rPr>
                <w:rFonts w:ascii="Calibri" w:hAnsi="Calibri" w:cs="Calibri"/>
                <w:b/>
                <w:bCs/>
                <w:color w:val="943634"/>
              </w:rPr>
            </w:pPr>
            <w:r w:rsidRPr="00080B18">
              <w:rPr>
                <w:rFonts w:ascii="Calibri" w:hAnsi="Calibri" w:cs="Calibri"/>
                <w:b/>
                <w:bCs/>
                <w:color w:val="943634"/>
                <w:sz w:val="22"/>
                <w:szCs w:val="22"/>
              </w:rPr>
              <w:t xml:space="preserve">Čas izvedbe vaje </w:t>
            </w:r>
            <w:r w:rsidRPr="00080B18">
              <w:rPr>
                <w:rFonts w:ascii="Calibri" w:hAnsi="Calibri" w:cs="Calibri"/>
                <w:color w:val="943634"/>
                <w:sz w:val="22"/>
                <w:szCs w:val="22"/>
              </w:rPr>
              <w:t>(na dve decimalki natančno):</w:t>
            </w:r>
          </w:p>
        </w:tc>
        <w:tc>
          <w:tcPr>
            <w:tcW w:w="598" w:type="dxa"/>
            <w:tcBorders>
              <w:top w:val="single" w:sz="8" w:space="0" w:color="C0504D"/>
              <w:left w:val="nil"/>
              <w:bottom w:val="single" w:sz="8" w:space="0" w:color="C0504D"/>
              <w:right w:val="nil"/>
            </w:tcBorders>
          </w:tcPr>
          <w:p w:rsidR="00275887" w:rsidRPr="00080B18" w:rsidRDefault="00275887" w:rsidP="00080B18">
            <w:pPr>
              <w:jc w:val="center"/>
              <w:rPr>
                <w:rFonts w:ascii="Calibri" w:hAnsi="Calibri" w:cs="Calibri"/>
                <w:b/>
                <w:bCs/>
                <w:color w:val="943634"/>
              </w:rPr>
            </w:pPr>
            <w:r w:rsidRPr="00080B18">
              <w:rPr>
                <w:rFonts w:ascii="Calibri" w:hAnsi="Calibri" w:cs="Calibri"/>
                <w:b/>
                <w:bCs/>
                <w:color w:val="943634"/>
                <w:sz w:val="22"/>
                <w:szCs w:val="22"/>
              </w:rPr>
              <w:softHyphen/>
              <w:t>--:--</w:t>
            </w:r>
          </w:p>
        </w:tc>
        <w:tc>
          <w:tcPr>
            <w:tcW w:w="599" w:type="dxa"/>
            <w:tcBorders>
              <w:top w:val="single" w:sz="8" w:space="0" w:color="C0504D"/>
              <w:left w:val="nil"/>
              <w:bottom w:val="single" w:sz="8" w:space="0" w:color="C0504D"/>
              <w:right w:val="nil"/>
            </w:tcBorders>
          </w:tcPr>
          <w:p w:rsidR="00275887" w:rsidRPr="00080B18" w:rsidRDefault="00275887" w:rsidP="00080B18">
            <w:pPr>
              <w:jc w:val="center"/>
              <w:rPr>
                <w:rFonts w:ascii="Calibri" w:hAnsi="Calibri" w:cs="Calibri"/>
                <w:b/>
                <w:bCs/>
                <w:color w:val="943634"/>
              </w:rPr>
            </w:pPr>
            <w:r w:rsidRPr="00080B18">
              <w:rPr>
                <w:rFonts w:ascii="Calibri" w:hAnsi="Calibri" w:cs="Calibri"/>
                <w:b/>
                <w:bCs/>
                <w:color w:val="943634"/>
                <w:sz w:val="22"/>
                <w:szCs w:val="22"/>
              </w:rPr>
              <w:t>NT</w:t>
            </w:r>
          </w:p>
        </w:tc>
      </w:tr>
      <w:tr w:rsidR="00275887" w:rsidRPr="00A8754B">
        <w:tc>
          <w:tcPr>
            <w:tcW w:w="8188" w:type="dxa"/>
            <w:tcBorders>
              <w:left w:val="nil"/>
              <w:right w:val="nil"/>
            </w:tcBorders>
            <w:shd w:val="clear" w:color="auto" w:fill="EFD3D2"/>
          </w:tcPr>
          <w:p w:rsidR="00275887" w:rsidRPr="00080B18" w:rsidRDefault="00275887" w:rsidP="00080B18">
            <w:pPr>
              <w:jc w:val="both"/>
              <w:rPr>
                <w:rFonts w:ascii="Calibri" w:hAnsi="Calibri" w:cs="Calibri"/>
                <w:b/>
                <w:bCs/>
                <w:color w:val="943634"/>
              </w:rPr>
            </w:pPr>
            <w:r w:rsidRPr="00080B18">
              <w:rPr>
                <w:rFonts w:ascii="Calibri" w:hAnsi="Calibri" w:cs="Calibri"/>
                <w:b/>
                <w:bCs/>
                <w:color w:val="943634"/>
                <w:sz w:val="22"/>
                <w:szCs w:val="22"/>
              </w:rPr>
              <w:t>Za vsak nepravilen par orodja ali opreme:</w:t>
            </w:r>
          </w:p>
        </w:tc>
        <w:tc>
          <w:tcPr>
            <w:tcW w:w="598" w:type="dxa"/>
            <w:tcBorders>
              <w:left w:val="nil"/>
              <w:bottom w:val="nil"/>
              <w:right w:val="nil"/>
            </w:tcBorders>
            <w:shd w:val="clear" w:color="auto" w:fill="EFD3D2"/>
          </w:tcPr>
          <w:p w:rsidR="00275887" w:rsidRPr="00080B18" w:rsidRDefault="00275887" w:rsidP="00080B18">
            <w:pPr>
              <w:jc w:val="center"/>
              <w:rPr>
                <w:rFonts w:ascii="Calibri" w:hAnsi="Calibri" w:cs="Calibri"/>
                <w:b/>
                <w:bCs/>
                <w:color w:val="943634"/>
              </w:rPr>
            </w:pPr>
            <w:r w:rsidRPr="00080B18">
              <w:rPr>
                <w:rFonts w:ascii="Calibri" w:hAnsi="Calibri" w:cs="Calibri"/>
                <w:b/>
                <w:bCs/>
                <w:color w:val="943634"/>
                <w:sz w:val="22"/>
                <w:szCs w:val="22"/>
              </w:rPr>
              <w:t>5</w:t>
            </w:r>
          </w:p>
        </w:tc>
        <w:tc>
          <w:tcPr>
            <w:tcW w:w="599" w:type="dxa"/>
            <w:tcBorders>
              <w:left w:val="nil"/>
              <w:right w:val="nil"/>
            </w:tcBorders>
            <w:shd w:val="clear" w:color="auto" w:fill="EFD3D2"/>
          </w:tcPr>
          <w:p w:rsidR="00275887" w:rsidRPr="00080B18" w:rsidRDefault="00275887" w:rsidP="00080B18">
            <w:pPr>
              <w:jc w:val="center"/>
              <w:rPr>
                <w:rFonts w:ascii="Calibri" w:hAnsi="Calibri" w:cs="Calibri"/>
                <w:b/>
                <w:bCs/>
                <w:color w:val="943634"/>
              </w:rPr>
            </w:pPr>
            <w:r w:rsidRPr="00080B18">
              <w:rPr>
                <w:rFonts w:ascii="Calibri" w:hAnsi="Calibri" w:cs="Calibri"/>
                <w:b/>
                <w:bCs/>
                <w:color w:val="943634"/>
                <w:sz w:val="22"/>
                <w:szCs w:val="22"/>
              </w:rPr>
              <w:t>NT</w:t>
            </w:r>
          </w:p>
        </w:tc>
      </w:tr>
      <w:tr w:rsidR="00275887" w:rsidRPr="00A8754B">
        <w:tc>
          <w:tcPr>
            <w:tcW w:w="8188" w:type="dxa"/>
          </w:tcPr>
          <w:p w:rsidR="00275887" w:rsidRPr="00080B18" w:rsidRDefault="00275887" w:rsidP="0034220A">
            <w:pPr>
              <w:rPr>
                <w:rFonts w:ascii="Calibri" w:hAnsi="Calibri" w:cs="Calibri"/>
                <w:b/>
                <w:bCs/>
                <w:color w:val="943634"/>
              </w:rPr>
            </w:pPr>
            <w:r w:rsidRPr="00080B18">
              <w:rPr>
                <w:rFonts w:ascii="Calibri" w:hAnsi="Calibri" w:cs="Calibri"/>
                <w:b/>
                <w:bCs/>
                <w:color w:val="943634"/>
                <w:sz w:val="22"/>
                <w:szCs w:val="22"/>
              </w:rPr>
              <w:t xml:space="preserve">Govorjenje med vajo </w:t>
            </w:r>
            <w:r w:rsidRPr="00080B18">
              <w:rPr>
                <w:rFonts w:ascii="Calibri" w:hAnsi="Calibri" w:cs="Calibri"/>
                <w:color w:val="943634"/>
                <w:sz w:val="22"/>
                <w:szCs w:val="22"/>
              </w:rPr>
              <w:t>(po tekmovalcu):</w:t>
            </w:r>
          </w:p>
        </w:tc>
        <w:tc>
          <w:tcPr>
            <w:tcW w:w="598" w:type="dxa"/>
            <w:tcBorders>
              <w:left w:val="nil"/>
              <w:bottom w:val="nil"/>
              <w:right w:val="nil"/>
            </w:tcBorders>
          </w:tcPr>
          <w:p w:rsidR="00275887" w:rsidRPr="00080B18" w:rsidRDefault="00275887" w:rsidP="00080B18">
            <w:pPr>
              <w:jc w:val="center"/>
              <w:rPr>
                <w:rFonts w:ascii="Calibri" w:hAnsi="Calibri" w:cs="Calibri"/>
                <w:b/>
                <w:bCs/>
                <w:color w:val="943634"/>
              </w:rPr>
            </w:pPr>
            <w:r w:rsidRPr="00080B18">
              <w:rPr>
                <w:rFonts w:ascii="Calibri" w:hAnsi="Calibri" w:cs="Calibri"/>
                <w:b/>
                <w:bCs/>
                <w:color w:val="943634"/>
                <w:sz w:val="22"/>
                <w:szCs w:val="22"/>
              </w:rPr>
              <w:t>2</w:t>
            </w:r>
          </w:p>
        </w:tc>
        <w:tc>
          <w:tcPr>
            <w:tcW w:w="599" w:type="dxa"/>
          </w:tcPr>
          <w:p w:rsidR="00275887" w:rsidRPr="00080B18" w:rsidRDefault="00275887" w:rsidP="00080B18">
            <w:pPr>
              <w:jc w:val="center"/>
              <w:rPr>
                <w:rFonts w:ascii="Calibri" w:hAnsi="Calibri" w:cs="Calibri"/>
                <w:b/>
                <w:bCs/>
                <w:color w:val="943634"/>
              </w:rPr>
            </w:pPr>
            <w:r w:rsidRPr="00080B18">
              <w:rPr>
                <w:rFonts w:ascii="Calibri" w:hAnsi="Calibri" w:cs="Calibri"/>
                <w:b/>
                <w:bCs/>
                <w:color w:val="943634"/>
                <w:sz w:val="22"/>
                <w:szCs w:val="22"/>
              </w:rPr>
              <w:t>NT</w:t>
            </w:r>
          </w:p>
        </w:tc>
      </w:tr>
      <w:tr w:rsidR="00275887" w:rsidRPr="00A8754B">
        <w:tc>
          <w:tcPr>
            <w:tcW w:w="8188" w:type="dxa"/>
            <w:tcBorders>
              <w:left w:val="nil"/>
              <w:right w:val="nil"/>
            </w:tcBorders>
            <w:shd w:val="clear" w:color="auto" w:fill="EFD3D2"/>
          </w:tcPr>
          <w:p w:rsidR="00275887" w:rsidRPr="00080B18" w:rsidRDefault="00275887" w:rsidP="0034220A">
            <w:pPr>
              <w:rPr>
                <w:rFonts w:ascii="Calibri" w:hAnsi="Calibri" w:cs="Calibri"/>
                <w:b/>
                <w:bCs/>
                <w:color w:val="943634"/>
              </w:rPr>
            </w:pPr>
            <w:r w:rsidRPr="00080B18">
              <w:rPr>
                <w:rFonts w:ascii="Calibri" w:hAnsi="Calibri" w:cs="Calibri"/>
                <w:b/>
                <w:bCs/>
                <w:color w:val="943634"/>
                <w:sz w:val="22"/>
                <w:szCs w:val="22"/>
              </w:rPr>
              <w:t>Nepravilen vrstni red izbire orodja, za vsak primer:</w:t>
            </w:r>
          </w:p>
        </w:tc>
        <w:tc>
          <w:tcPr>
            <w:tcW w:w="598" w:type="dxa"/>
            <w:tcBorders>
              <w:left w:val="nil"/>
              <w:bottom w:val="nil"/>
              <w:right w:val="nil"/>
            </w:tcBorders>
            <w:shd w:val="clear" w:color="auto" w:fill="EFD3D2"/>
          </w:tcPr>
          <w:p w:rsidR="00275887" w:rsidRPr="00080B18" w:rsidRDefault="00275887" w:rsidP="00080B18">
            <w:pPr>
              <w:jc w:val="center"/>
              <w:rPr>
                <w:rFonts w:ascii="Calibri" w:hAnsi="Calibri" w:cs="Calibri"/>
                <w:b/>
                <w:bCs/>
                <w:color w:val="943634"/>
              </w:rPr>
            </w:pPr>
            <w:r w:rsidRPr="00080B18">
              <w:rPr>
                <w:rFonts w:ascii="Calibri" w:hAnsi="Calibri" w:cs="Calibri"/>
                <w:b/>
                <w:bCs/>
                <w:color w:val="943634"/>
                <w:sz w:val="22"/>
                <w:szCs w:val="22"/>
              </w:rPr>
              <w:t>5</w:t>
            </w:r>
          </w:p>
        </w:tc>
        <w:tc>
          <w:tcPr>
            <w:tcW w:w="599" w:type="dxa"/>
            <w:tcBorders>
              <w:left w:val="nil"/>
              <w:right w:val="nil"/>
            </w:tcBorders>
            <w:shd w:val="clear" w:color="auto" w:fill="EFD3D2"/>
          </w:tcPr>
          <w:p w:rsidR="00275887" w:rsidRPr="00080B18" w:rsidRDefault="00275887" w:rsidP="00080B18">
            <w:pPr>
              <w:jc w:val="center"/>
              <w:rPr>
                <w:rFonts w:ascii="Calibri" w:hAnsi="Calibri" w:cs="Calibri"/>
                <w:b/>
                <w:bCs/>
                <w:color w:val="943634"/>
              </w:rPr>
            </w:pPr>
            <w:r w:rsidRPr="00080B18">
              <w:rPr>
                <w:rFonts w:ascii="Calibri" w:hAnsi="Calibri" w:cs="Calibri"/>
                <w:b/>
                <w:bCs/>
                <w:color w:val="943634"/>
                <w:sz w:val="22"/>
                <w:szCs w:val="22"/>
              </w:rPr>
              <w:t>NT</w:t>
            </w:r>
          </w:p>
        </w:tc>
      </w:tr>
      <w:tr w:rsidR="00275887" w:rsidRPr="00A8754B">
        <w:tc>
          <w:tcPr>
            <w:tcW w:w="8188" w:type="dxa"/>
          </w:tcPr>
          <w:p w:rsidR="00275887" w:rsidRPr="00080B18" w:rsidRDefault="00275887" w:rsidP="00080B18">
            <w:pPr>
              <w:jc w:val="both"/>
              <w:rPr>
                <w:rFonts w:ascii="Calibri" w:hAnsi="Calibri" w:cs="Calibri"/>
                <w:b/>
                <w:bCs/>
                <w:color w:val="943634"/>
              </w:rPr>
            </w:pPr>
            <w:r w:rsidRPr="00080B18">
              <w:rPr>
                <w:rFonts w:ascii="Calibri" w:hAnsi="Calibri" w:cs="Calibri"/>
                <w:b/>
                <w:bCs/>
                <w:color w:val="943634"/>
                <w:sz w:val="22"/>
                <w:szCs w:val="22"/>
              </w:rPr>
              <w:t>Par ni odložen v celoti znotraj označenega prostora, za vsak primer:</w:t>
            </w:r>
          </w:p>
        </w:tc>
        <w:tc>
          <w:tcPr>
            <w:tcW w:w="598" w:type="dxa"/>
            <w:tcBorders>
              <w:left w:val="nil"/>
              <w:bottom w:val="nil"/>
              <w:right w:val="nil"/>
            </w:tcBorders>
          </w:tcPr>
          <w:p w:rsidR="00275887" w:rsidRPr="00080B18" w:rsidRDefault="00275887" w:rsidP="00080B18">
            <w:pPr>
              <w:jc w:val="center"/>
              <w:rPr>
                <w:rFonts w:ascii="Calibri" w:hAnsi="Calibri" w:cs="Calibri"/>
                <w:b/>
                <w:bCs/>
                <w:color w:val="943634"/>
              </w:rPr>
            </w:pPr>
            <w:r w:rsidRPr="00080B18">
              <w:rPr>
                <w:rFonts w:ascii="Calibri" w:hAnsi="Calibri" w:cs="Calibri"/>
                <w:b/>
                <w:bCs/>
                <w:color w:val="943634"/>
                <w:sz w:val="22"/>
                <w:szCs w:val="22"/>
              </w:rPr>
              <w:t>5</w:t>
            </w:r>
          </w:p>
        </w:tc>
        <w:tc>
          <w:tcPr>
            <w:tcW w:w="599" w:type="dxa"/>
          </w:tcPr>
          <w:p w:rsidR="00275887" w:rsidRPr="00080B18" w:rsidRDefault="00275887" w:rsidP="00080B18">
            <w:pPr>
              <w:jc w:val="center"/>
              <w:rPr>
                <w:rFonts w:ascii="Calibri" w:hAnsi="Calibri" w:cs="Calibri"/>
                <w:b/>
                <w:bCs/>
                <w:color w:val="943634"/>
              </w:rPr>
            </w:pPr>
            <w:r w:rsidRPr="00080B18">
              <w:rPr>
                <w:rFonts w:ascii="Calibri" w:hAnsi="Calibri" w:cs="Calibri"/>
                <w:b/>
                <w:bCs/>
                <w:color w:val="943634"/>
                <w:sz w:val="22"/>
                <w:szCs w:val="22"/>
              </w:rPr>
              <w:t>NT</w:t>
            </w:r>
          </w:p>
        </w:tc>
      </w:tr>
      <w:tr w:rsidR="00275887" w:rsidRPr="00A8754B">
        <w:tc>
          <w:tcPr>
            <w:tcW w:w="8188" w:type="dxa"/>
            <w:tcBorders>
              <w:left w:val="nil"/>
              <w:right w:val="nil"/>
            </w:tcBorders>
            <w:shd w:val="clear" w:color="auto" w:fill="EFD3D2"/>
          </w:tcPr>
          <w:p w:rsidR="00275887" w:rsidRPr="00080B18" w:rsidRDefault="00275887" w:rsidP="00080B18">
            <w:pPr>
              <w:jc w:val="both"/>
              <w:rPr>
                <w:rFonts w:ascii="Calibri" w:hAnsi="Calibri" w:cs="Calibri"/>
                <w:b/>
                <w:bCs/>
                <w:color w:val="943634"/>
              </w:rPr>
            </w:pPr>
            <w:r w:rsidRPr="00080B18">
              <w:rPr>
                <w:rFonts w:ascii="Calibri" w:hAnsi="Calibri" w:cs="Calibri"/>
                <w:b/>
                <w:bCs/>
                <w:color w:val="943634"/>
                <w:sz w:val="22"/>
                <w:szCs w:val="22"/>
              </w:rPr>
              <w:t>Tekmovalec par ni odložil v pravo polje, za vsak primer:</w:t>
            </w:r>
          </w:p>
        </w:tc>
        <w:tc>
          <w:tcPr>
            <w:tcW w:w="598" w:type="dxa"/>
            <w:tcBorders>
              <w:left w:val="nil"/>
              <w:bottom w:val="nil"/>
              <w:right w:val="nil"/>
            </w:tcBorders>
            <w:shd w:val="clear" w:color="auto" w:fill="EFD3D2"/>
          </w:tcPr>
          <w:p w:rsidR="00275887" w:rsidRPr="00080B18" w:rsidRDefault="00275887" w:rsidP="00080B18">
            <w:pPr>
              <w:jc w:val="center"/>
              <w:rPr>
                <w:rFonts w:ascii="Calibri" w:hAnsi="Calibri" w:cs="Calibri"/>
                <w:b/>
                <w:bCs/>
                <w:color w:val="943634"/>
              </w:rPr>
            </w:pPr>
            <w:r w:rsidRPr="00080B18">
              <w:rPr>
                <w:rFonts w:ascii="Calibri" w:hAnsi="Calibri" w:cs="Calibri"/>
                <w:b/>
                <w:bCs/>
                <w:color w:val="943634"/>
                <w:sz w:val="22"/>
                <w:szCs w:val="22"/>
              </w:rPr>
              <w:t>5</w:t>
            </w:r>
          </w:p>
        </w:tc>
        <w:tc>
          <w:tcPr>
            <w:tcW w:w="599" w:type="dxa"/>
            <w:tcBorders>
              <w:left w:val="nil"/>
              <w:right w:val="nil"/>
            </w:tcBorders>
            <w:shd w:val="clear" w:color="auto" w:fill="EFD3D2"/>
          </w:tcPr>
          <w:p w:rsidR="00275887" w:rsidRPr="00080B18" w:rsidRDefault="00275887" w:rsidP="00080B18">
            <w:pPr>
              <w:jc w:val="center"/>
              <w:rPr>
                <w:rFonts w:ascii="Calibri" w:hAnsi="Calibri" w:cs="Calibri"/>
                <w:b/>
                <w:bCs/>
                <w:color w:val="943634"/>
              </w:rPr>
            </w:pPr>
            <w:r w:rsidRPr="00080B18">
              <w:rPr>
                <w:rFonts w:ascii="Calibri" w:hAnsi="Calibri" w:cs="Calibri"/>
                <w:b/>
                <w:bCs/>
                <w:color w:val="943634"/>
                <w:sz w:val="22"/>
                <w:szCs w:val="22"/>
              </w:rPr>
              <w:t>NT</w:t>
            </w:r>
          </w:p>
        </w:tc>
      </w:tr>
      <w:tr w:rsidR="00275887" w:rsidRPr="00A8754B">
        <w:tc>
          <w:tcPr>
            <w:tcW w:w="8188" w:type="dxa"/>
          </w:tcPr>
          <w:p w:rsidR="00275887" w:rsidRPr="00080B18" w:rsidRDefault="00275887" w:rsidP="00080B18">
            <w:pPr>
              <w:jc w:val="both"/>
              <w:rPr>
                <w:rFonts w:ascii="Calibri" w:hAnsi="Calibri" w:cs="Calibri"/>
                <w:b/>
                <w:bCs/>
                <w:color w:val="943634"/>
              </w:rPr>
            </w:pPr>
            <w:r w:rsidRPr="00080B18">
              <w:rPr>
                <w:rFonts w:ascii="Calibri" w:hAnsi="Calibri" w:cs="Calibri"/>
                <w:b/>
                <w:bCs/>
                <w:color w:val="943634"/>
                <w:sz w:val="22"/>
                <w:szCs w:val="22"/>
              </w:rPr>
              <w:t xml:space="preserve">Prehiter start </w:t>
            </w:r>
            <w:r w:rsidRPr="00080B18">
              <w:rPr>
                <w:rFonts w:ascii="Calibri" w:hAnsi="Calibri" w:cs="Calibri"/>
                <w:color w:val="943634"/>
                <w:sz w:val="22"/>
                <w:szCs w:val="22"/>
              </w:rPr>
              <w:t>(po tekmovalcu):</w:t>
            </w:r>
          </w:p>
        </w:tc>
        <w:tc>
          <w:tcPr>
            <w:tcW w:w="598" w:type="dxa"/>
            <w:tcBorders>
              <w:left w:val="nil"/>
              <w:bottom w:val="nil"/>
              <w:right w:val="nil"/>
            </w:tcBorders>
          </w:tcPr>
          <w:p w:rsidR="00275887" w:rsidRPr="00080B18" w:rsidRDefault="00275887" w:rsidP="00080B18">
            <w:pPr>
              <w:jc w:val="center"/>
              <w:rPr>
                <w:rFonts w:ascii="Calibri" w:hAnsi="Calibri" w:cs="Calibri"/>
                <w:b/>
                <w:bCs/>
                <w:color w:val="943634"/>
              </w:rPr>
            </w:pPr>
            <w:r w:rsidRPr="00080B18">
              <w:rPr>
                <w:rFonts w:ascii="Calibri" w:hAnsi="Calibri" w:cs="Calibri"/>
                <w:b/>
                <w:bCs/>
                <w:color w:val="943634"/>
                <w:sz w:val="22"/>
                <w:szCs w:val="22"/>
              </w:rPr>
              <w:t>5</w:t>
            </w:r>
          </w:p>
        </w:tc>
        <w:tc>
          <w:tcPr>
            <w:tcW w:w="599" w:type="dxa"/>
          </w:tcPr>
          <w:p w:rsidR="00275887" w:rsidRPr="00080B18" w:rsidRDefault="00275887" w:rsidP="00080B18">
            <w:pPr>
              <w:jc w:val="center"/>
              <w:rPr>
                <w:rFonts w:ascii="Calibri" w:hAnsi="Calibri" w:cs="Calibri"/>
                <w:b/>
                <w:bCs/>
                <w:color w:val="943634"/>
              </w:rPr>
            </w:pPr>
            <w:r w:rsidRPr="00080B18">
              <w:rPr>
                <w:rFonts w:ascii="Calibri" w:hAnsi="Calibri" w:cs="Calibri"/>
                <w:b/>
                <w:bCs/>
                <w:color w:val="943634"/>
                <w:sz w:val="22"/>
                <w:szCs w:val="22"/>
              </w:rPr>
              <w:t>NT</w:t>
            </w:r>
          </w:p>
        </w:tc>
      </w:tr>
      <w:tr w:rsidR="00275887" w:rsidRPr="00A8754B">
        <w:tc>
          <w:tcPr>
            <w:tcW w:w="8188" w:type="dxa"/>
            <w:tcBorders>
              <w:left w:val="nil"/>
              <w:bottom w:val="single" w:sz="8" w:space="0" w:color="C0504D"/>
              <w:right w:val="nil"/>
            </w:tcBorders>
            <w:shd w:val="clear" w:color="auto" w:fill="EFD3D2"/>
          </w:tcPr>
          <w:p w:rsidR="00275887" w:rsidRPr="00080B18" w:rsidRDefault="00275887" w:rsidP="00080B18">
            <w:pPr>
              <w:jc w:val="both"/>
              <w:rPr>
                <w:rFonts w:ascii="Calibri" w:hAnsi="Calibri" w:cs="Calibri"/>
                <w:b/>
                <w:bCs/>
                <w:color w:val="943634"/>
              </w:rPr>
            </w:pPr>
            <w:r w:rsidRPr="00080B18">
              <w:rPr>
                <w:rFonts w:ascii="Calibri" w:hAnsi="Calibri" w:cs="Calibri"/>
                <w:b/>
                <w:bCs/>
                <w:color w:val="943634"/>
                <w:sz w:val="22"/>
                <w:szCs w:val="22"/>
              </w:rPr>
              <w:t xml:space="preserve">Popravljanje odloženega para po predani štafeti </w:t>
            </w:r>
            <w:r w:rsidRPr="00080B18">
              <w:rPr>
                <w:rFonts w:ascii="Calibri" w:hAnsi="Calibri" w:cs="Calibri"/>
                <w:color w:val="943634"/>
                <w:sz w:val="22"/>
                <w:szCs w:val="22"/>
              </w:rPr>
              <w:t>(po tekmovalcu)</w:t>
            </w:r>
          </w:p>
        </w:tc>
        <w:tc>
          <w:tcPr>
            <w:tcW w:w="598" w:type="dxa"/>
            <w:tcBorders>
              <w:left w:val="nil"/>
              <w:bottom w:val="single" w:sz="8" w:space="0" w:color="C0504D"/>
              <w:right w:val="nil"/>
            </w:tcBorders>
            <w:shd w:val="clear" w:color="auto" w:fill="EFD3D2"/>
          </w:tcPr>
          <w:p w:rsidR="00275887" w:rsidRPr="00080B18" w:rsidRDefault="00275887" w:rsidP="00080B18">
            <w:pPr>
              <w:jc w:val="center"/>
              <w:rPr>
                <w:rFonts w:ascii="Calibri" w:hAnsi="Calibri" w:cs="Calibri"/>
                <w:b/>
                <w:bCs/>
                <w:color w:val="943634"/>
              </w:rPr>
            </w:pPr>
            <w:r w:rsidRPr="00080B18">
              <w:rPr>
                <w:rFonts w:ascii="Calibri" w:hAnsi="Calibri" w:cs="Calibri"/>
                <w:b/>
                <w:bCs/>
                <w:color w:val="943634"/>
                <w:sz w:val="22"/>
                <w:szCs w:val="22"/>
              </w:rPr>
              <w:t>5</w:t>
            </w:r>
          </w:p>
        </w:tc>
        <w:tc>
          <w:tcPr>
            <w:tcW w:w="599" w:type="dxa"/>
            <w:tcBorders>
              <w:left w:val="nil"/>
              <w:bottom w:val="single" w:sz="8" w:space="0" w:color="C0504D"/>
              <w:right w:val="nil"/>
            </w:tcBorders>
            <w:shd w:val="clear" w:color="auto" w:fill="EFD3D2"/>
          </w:tcPr>
          <w:p w:rsidR="00275887" w:rsidRPr="00080B18" w:rsidRDefault="00275887" w:rsidP="00080B18">
            <w:pPr>
              <w:jc w:val="center"/>
              <w:rPr>
                <w:rFonts w:ascii="Calibri" w:hAnsi="Calibri" w:cs="Calibri"/>
                <w:b/>
                <w:bCs/>
                <w:color w:val="943634"/>
              </w:rPr>
            </w:pPr>
            <w:r w:rsidRPr="00080B18">
              <w:rPr>
                <w:rFonts w:ascii="Calibri" w:hAnsi="Calibri" w:cs="Calibri"/>
                <w:b/>
                <w:bCs/>
                <w:color w:val="943634"/>
                <w:sz w:val="22"/>
                <w:szCs w:val="22"/>
              </w:rPr>
              <w:t>NT</w:t>
            </w:r>
          </w:p>
        </w:tc>
      </w:tr>
    </w:tbl>
    <w:p w:rsidR="00275887" w:rsidRDefault="00275887" w:rsidP="00B629B6">
      <w:pPr>
        <w:pStyle w:val="Footer"/>
        <w:tabs>
          <w:tab w:val="clear" w:pos="9072"/>
        </w:tabs>
        <w:jc w:val="both"/>
        <w:rPr>
          <w:rFonts w:ascii="Calibri" w:hAnsi="Calibri" w:cs="Calibri"/>
          <w:sz w:val="24"/>
          <w:szCs w:val="24"/>
          <w:u w:val="single"/>
        </w:rPr>
      </w:pPr>
    </w:p>
    <w:p w:rsidR="00275887" w:rsidRDefault="00275887" w:rsidP="00B629B6">
      <w:pPr>
        <w:pStyle w:val="Footer"/>
        <w:tabs>
          <w:tab w:val="clear" w:pos="9072"/>
        </w:tabs>
        <w:jc w:val="both"/>
        <w:rPr>
          <w:rFonts w:ascii="Calibri" w:hAnsi="Calibri" w:cs="Calibri"/>
          <w:sz w:val="24"/>
          <w:szCs w:val="24"/>
          <w:u w:val="single"/>
        </w:rPr>
      </w:pPr>
      <w:r w:rsidRPr="00054B8A">
        <w:rPr>
          <w:rFonts w:ascii="Calibri" w:hAnsi="Calibri" w:cs="Calibri"/>
          <w:b/>
          <w:bCs/>
          <w:color w:val="943634"/>
        </w:rPr>
        <w:t xml:space="preserve">Pri hkratnem startu vseh treh tekmovalcev sodnik le te ustavi in jih opozori, da se vaja izvaja štafetno. V kolikor tekmovalci hkrati </w:t>
      </w:r>
      <w:proofErr w:type="spellStart"/>
      <w:r w:rsidRPr="00054B8A">
        <w:rPr>
          <w:rFonts w:ascii="Calibri" w:hAnsi="Calibri" w:cs="Calibri"/>
          <w:b/>
          <w:bCs/>
          <w:color w:val="943634"/>
        </w:rPr>
        <w:t>startajo</w:t>
      </w:r>
      <w:proofErr w:type="spellEnd"/>
      <w:r w:rsidRPr="00054B8A">
        <w:rPr>
          <w:rFonts w:ascii="Calibri" w:hAnsi="Calibri" w:cs="Calibri"/>
          <w:b/>
          <w:bCs/>
          <w:color w:val="943634"/>
        </w:rPr>
        <w:t xml:space="preserve"> drugič, se ekipo diskvalificira.</w:t>
      </w:r>
    </w:p>
    <w:p w:rsidR="00275887" w:rsidRDefault="00275887" w:rsidP="00B629B6">
      <w:pPr>
        <w:pStyle w:val="Footer"/>
        <w:tabs>
          <w:tab w:val="clear" w:pos="9072"/>
        </w:tabs>
        <w:jc w:val="both"/>
        <w:rPr>
          <w:rFonts w:ascii="Calibri" w:hAnsi="Calibri" w:cs="Calibri"/>
          <w:sz w:val="24"/>
          <w:szCs w:val="24"/>
          <w:u w:val="single"/>
        </w:rPr>
      </w:pPr>
    </w:p>
    <w:p w:rsidR="00275887" w:rsidRPr="00A47772" w:rsidRDefault="00275887" w:rsidP="00B629B6">
      <w:pPr>
        <w:pStyle w:val="Footer"/>
        <w:tabs>
          <w:tab w:val="clear" w:pos="9072"/>
        </w:tabs>
        <w:jc w:val="both"/>
        <w:rPr>
          <w:rFonts w:ascii="Calibri" w:hAnsi="Calibri" w:cs="Calibri"/>
          <w:sz w:val="24"/>
          <w:szCs w:val="24"/>
          <w:u w:val="single"/>
        </w:rPr>
      </w:pPr>
      <w:r>
        <w:rPr>
          <w:rFonts w:ascii="Calibri" w:hAnsi="Calibri" w:cs="Calibri"/>
          <w:sz w:val="24"/>
          <w:szCs w:val="24"/>
          <w:u w:val="single"/>
        </w:rPr>
        <w:t>MLADINCI:</w:t>
      </w:r>
    </w:p>
    <w:p w:rsidR="00275887" w:rsidRDefault="00275887" w:rsidP="00B629B6">
      <w:pPr>
        <w:pStyle w:val="Footer"/>
        <w:tabs>
          <w:tab w:val="clear" w:pos="9072"/>
        </w:tabs>
        <w:jc w:val="both"/>
        <w:rPr>
          <w:rFonts w:ascii="Calibri" w:hAnsi="Calibri" w:cs="Calibri"/>
          <w:b/>
          <w:bCs/>
          <w:sz w:val="24"/>
          <w:szCs w:val="24"/>
        </w:rPr>
      </w:pPr>
      <w:r w:rsidRPr="000D6DBD">
        <w:rPr>
          <w:rFonts w:ascii="Calibri" w:hAnsi="Calibri" w:cs="Calibri"/>
          <w:b/>
          <w:bCs/>
          <w:sz w:val="24"/>
          <w:szCs w:val="24"/>
        </w:rPr>
        <w:t xml:space="preserve">Naloga: </w:t>
      </w:r>
      <w:r>
        <w:rPr>
          <w:rFonts w:ascii="Calibri" w:hAnsi="Calibri" w:cs="Calibri"/>
          <w:b/>
          <w:bCs/>
          <w:sz w:val="24"/>
          <w:szCs w:val="24"/>
        </w:rPr>
        <w:br/>
        <w:t xml:space="preserve">- </w:t>
      </w:r>
      <w:r w:rsidRPr="000D6DBD">
        <w:rPr>
          <w:rFonts w:ascii="Calibri" w:hAnsi="Calibri" w:cs="Calibri"/>
          <w:b/>
          <w:bCs/>
          <w:sz w:val="24"/>
          <w:szCs w:val="24"/>
        </w:rPr>
        <w:t xml:space="preserve">prenos </w:t>
      </w:r>
      <w:proofErr w:type="spellStart"/>
      <w:r w:rsidRPr="000D6DBD">
        <w:rPr>
          <w:rFonts w:ascii="Calibri" w:hAnsi="Calibri" w:cs="Calibri"/>
          <w:b/>
          <w:bCs/>
          <w:sz w:val="24"/>
          <w:szCs w:val="24"/>
        </w:rPr>
        <w:t>trojaka</w:t>
      </w:r>
      <w:proofErr w:type="spellEnd"/>
      <w:r w:rsidRPr="000D6DBD">
        <w:rPr>
          <w:rFonts w:ascii="Calibri" w:hAnsi="Calibri" w:cs="Calibri"/>
          <w:b/>
          <w:bCs/>
          <w:sz w:val="24"/>
          <w:szCs w:val="24"/>
        </w:rPr>
        <w:t xml:space="preserve"> (1)</w:t>
      </w:r>
      <w:r w:rsidRPr="000D6DBD">
        <w:rPr>
          <w:rFonts w:ascii="Calibri" w:hAnsi="Calibri" w:cs="Calibri"/>
          <w:sz w:val="24"/>
          <w:szCs w:val="24"/>
        </w:rPr>
        <w:t xml:space="preserve"> (</w:t>
      </w:r>
      <w:r>
        <w:rPr>
          <w:rFonts w:ascii="Calibri" w:hAnsi="Calibri" w:cs="Calibri"/>
          <w:sz w:val="24"/>
          <w:szCs w:val="24"/>
        </w:rPr>
        <w:t>P</w:t>
      </w:r>
      <w:r w:rsidRPr="000D6DBD">
        <w:rPr>
          <w:rFonts w:ascii="Calibri" w:hAnsi="Calibri" w:cs="Calibri"/>
          <w:sz w:val="24"/>
          <w:szCs w:val="24"/>
        </w:rPr>
        <w:t>GŠTD, letnik 2011</w:t>
      </w:r>
      <w:r>
        <w:rPr>
          <w:rFonts w:ascii="Calibri" w:hAnsi="Calibri" w:cs="Calibri"/>
          <w:sz w:val="24"/>
          <w:szCs w:val="24"/>
        </w:rPr>
        <w:t xml:space="preserve">, </w:t>
      </w:r>
      <w:r w:rsidRPr="009634ED">
        <w:rPr>
          <w:rFonts w:ascii="Calibri" w:hAnsi="Calibri" w:cs="Calibri"/>
          <w:sz w:val="24"/>
          <w:szCs w:val="24"/>
        </w:rPr>
        <w:t>str 272, sel</w:t>
      </w:r>
      <w:r>
        <w:rPr>
          <w:rFonts w:ascii="Calibri" w:hAnsi="Calibri" w:cs="Calibri"/>
          <w:sz w:val="24"/>
          <w:szCs w:val="24"/>
        </w:rPr>
        <w:t>)</w:t>
      </w:r>
      <w:r>
        <w:rPr>
          <w:rFonts w:ascii="Calibri" w:hAnsi="Calibri" w:cs="Calibri"/>
          <w:b/>
          <w:bCs/>
          <w:sz w:val="24"/>
          <w:szCs w:val="24"/>
        </w:rPr>
        <w:t>,</w:t>
      </w:r>
    </w:p>
    <w:p w:rsidR="00275887" w:rsidRDefault="00275887" w:rsidP="00B629B6">
      <w:pPr>
        <w:pStyle w:val="Footer"/>
        <w:tabs>
          <w:tab w:val="clear" w:pos="9072"/>
        </w:tabs>
        <w:jc w:val="both"/>
        <w:rPr>
          <w:rFonts w:ascii="Calibri" w:hAnsi="Calibri" w:cs="Calibri"/>
          <w:b/>
          <w:bCs/>
          <w:sz w:val="24"/>
          <w:szCs w:val="24"/>
        </w:rPr>
      </w:pPr>
      <w:r>
        <w:rPr>
          <w:rFonts w:ascii="Calibri" w:hAnsi="Calibri" w:cs="Calibri"/>
          <w:b/>
          <w:bCs/>
          <w:sz w:val="24"/>
          <w:szCs w:val="24"/>
        </w:rPr>
        <w:t xml:space="preserve">- </w:t>
      </w:r>
      <w:r w:rsidRPr="000D6DBD">
        <w:rPr>
          <w:rFonts w:ascii="Calibri" w:hAnsi="Calibri" w:cs="Calibri"/>
          <w:b/>
          <w:bCs/>
          <w:sz w:val="24"/>
          <w:szCs w:val="24"/>
        </w:rPr>
        <w:t>pravilna izbira gasilnika (2)</w:t>
      </w:r>
      <w:r w:rsidRPr="000D6DBD">
        <w:rPr>
          <w:rFonts w:ascii="Calibri" w:hAnsi="Calibri" w:cs="Calibri"/>
          <w:sz w:val="24"/>
          <w:szCs w:val="24"/>
        </w:rPr>
        <w:t xml:space="preserve"> (</w:t>
      </w:r>
      <w:r>
        <w:rPr>
          <w:rFonts w:ascii="Calibri" w:hAnsi="Calibri" w:cs="Calibri"/>
          <w:sz w:val="24"/>
          <w:szCs w:val="24"/>
        </w:rPr>
        <w:t>P</w:t>
      </w:r>
      <w:r w:rsidRPr="000D6DBD">
        <w:rPr>
          <w:rFonts w:ascii="Calibri" w:hAnsi="Calibri" w:cs="Calibri"/>
          <w:sz w:val="24"/>
          <w:szCs w:val="24"/>
        </w:rPr>
        <w:t>GŠTD, letnik 2011</w:t>
      </w:r>
      <w:r w:rsidRPr="000D6DBD">
        <w:rPr>
          <w:rFonts w:ascii="Calibri" w:hAnsi="Calibri" w:cs="Calibri"/>
          <w:b/>
          <w:bCs/>
          <w:sz w:val="24"/>
          <w:szCs w:val="24"/>
        </w:rPr>
        <w:t>,</w:t>
      </w:r>
      <w:r>
        <w:rPr>
          <w:rFonts w:ascii="Calibri" w:hAnsi="Calibri" w:cs="Calibri"/>
          <w:b/>
          <w:bCs/>
          <w:sz w:val="24"/>
          <w:szCs w:val="24"/>
        </w:rPr>
        <w:t xml:space="preserve"> </w:t>
      </w:r>
      <w:r w:rsidRPr="00B3306E">
        <w:rPr>
          <w:rFonts w:ascii="Calibri" w:hAnsi="Calibri" w:cs="Calibri"/>
          <w:sz w:val="24"/>
          <w:szCs w:val="24"/>
        </w:rPr>
        <w:t>glej razlago stran: 200 in strani: 176, 177 – slika 79, 80, 81, 82</w:t>
      </w:r>
      <w:r>
        <w:rPr>
          <w:rFonts w:ascii="Calibri" w:hAnsi="Calibri" w:cs="Calibri"/>
          <w:b/>
          <w:bCs/>
          <w:sz w:val="24"/>
          <w:szCs w:val="24"/>
        </w:rPr>
        <w:t>)</w:t>
      </w:r>
      <w:r w:rsidRPr="000D6DBD">
        <w:rPr>
          <w:rFonts w:ascii="Calibri" w:hAnsi="Calibri" w:cs="Calibri"/>
          <w:b/>
          <w:bCs/>
          <w:sz w:val="24"/>
          <w:szCs w:val="24"/>
        </w:rPr>
        <w:t xml:space="preserve"> </w:t>
      </w:r>
    </w:p>
    <w:p w:rsidR="00275887" w:rsidRPr="000D6DBD" w:rsidRDefault="00275887" w:rsidP="00B629B6">
      <w:pPr>
        <w:pStyle w:val="Footer"/>
        <w:tabs>
          <w:tab w:val="clear" w:pos="9072"/>
        </w:tabs>
        <w:jc w:val="both"/>
        <w:rPr>
          <w:rFonts w:ascii="Calibri" w:hAnsi="Calibri" w:cs="Calibri"/>
          <w:sz w:val="24"/>
          <w:szCs w:val="24"/>
        </w:rPr>
      </w:pPr>
      <w:r>
        <w:rPr>
          <w:rFonts w:ascii="Calibri" w:hAnsi="Calibri" w:cs="Calibri"/>
          <w:b/>
          <w:bCs/>
          <w:sz w:val="24"/>
          <w:szCs w:val="24"/>
        </w:rPr>
        <w:t xml:space="preserve">- </w:t>
      </w:r>
      <w:r w:rsidRPr="000D6DBD">
        <w:rPr>
          <w:rFonts w:ascii="Calibri" w:hAnsi="Calibri" w:cs="Calibri"/>
          <w:b/>
          <w:bCs/>
          <w:sz w:val="24"/>
          <w:szCs w:val="24"/>
        </w:rPr>
        <w:t>poišči orodje (3)</w:t>
      </w:r>
      <w:r w:rsidRPr="000D6DBD">
        <w:rPr>
          <w:rFonts w:ascii="Calibri" w:hAnsi="Calibri" w:cs="Calibri"/>
          <w:sz w:val="24"/>
          <w:szCs w:val="24"/>
        </w:rPr>
        <w:t xml:space="preserve"> (</w:t>
      </w:r>
      <w:r>
        <w:rPr>
          <w:rFonts w:ascii="Calibri" w:hAnsi="Calibri" w:cs="Calibri"/>
          <w:sz w:val="24"/>
          <w:szCs w:val="24"/>
        </w:rPr>
        <w:t>P</w:t>
      </w:r>
      <w:r w:rsidRPr="000D6DBD">
        <w:rPr>
          <w:rFonts w:ascii="Calibri" w:hAnsi="Calibri" w:cs="Calibri"/>
          <w:sz w:val="24"/>
          <w:szCs w:val="24"/>
        </w:rPr>
        <w:t>GŠTD, letnik 2011</w:t>
      </w:r>
      <w:r>
        <w:rPr>
          <w:rFonts w:ascii="Calibri" w:hAnsi="Calibri" w:cs="Calibri"/>
          <w:sz w:val="24"/>
          <w:szCs w:val="24"/>
        </w:rPr>
        <w:t>)</w:t>
      </w:r>
      <w:r w:rsidRPr="000D6DBD">
        <w:rPr>
          <w:rFonts w:ascii="Calibri" w:hAnsi="Calibri" w:cs="Calibri"/>
          <w:sz w:val="24"/>
          <w:szCs w:val="24"/>
        </w:rPr>
        <w:t>.</w:t>
      </w:r>
    </w:p>
    <w:p w:rsidR="00275887" w:rsidRDefault="00275887" w:rsidP="00B629B6">
      <w:pPr>
        <w:suppressAutoHyphens/>
        <w:rPr>
          <w:rFonts w:ascii="Calibri" w:hAnsi="Calibri" w:cs="Calibri"/>
        </w:rPr>
      </w:pPr>
    </w:p>
    <w:p w:rsidR="00275887" w:rsidRDefault="00275887" w:rsidP="00B629B6">
      <w:pPr>
        <w:suppressAutoHyphens/>
        <w:rPr>
          <w:rFonts w:ascii="Calibri" w:hAnsi="Calibri" w:cs="Calibri"/>
        </w:rPr>
      </w:pPr>
      <w:r w:rsidRPr="000D6DBD">
        <w:rPr>
          <w:rFonts w:ascii="Calibri" w:hAnsi="Calibri" w:cs="Calibri"/>
        </w:rPr>
        <w:t>Tekmovalci si poljubno izberejo svoje delo. Pred pričetkom stojijo pred startno črto.</w:t>
      </w:r>
      <w:r>
        <w:rPr>
          <w:rFonts w:ascii="Calibri" w:hAnsi="Calibri" w:cs="Calibri"/>
        </w:rPr>
        <w:t xml:space="preserve"> </w:t>
      </w:r>
      <w:r w:rsidRPr="000D6DBD">
        <w:rPr>
          <w:rFonts w:ascii="Calibri" w:hAnsi="Calibri" w:cs="Calibri"/>
        </w:rPr>
        <w:t>Tekmovalec na drugi progi (pravilna izbira gasilnika) izžreba listek z vrsto požara (les, bencin</w:t>
      </w:r>
      <w:r>
        <w:rPr>
          <w:rFonts w:ascii="Calibri" w:hAnsi="Calibri" w:cs="Calibri"/>
        </w:rPr>
        <w:t>, plin</w:t>
      </w:r>
      <w:r w:rsidRPr="000D6DBD">
        <w:rPr>
          <w:rFonts w:ascii="Calibri" w:hAnsi="Calibri" w:cs="Calibri"/>
        </w:rPr>
        <w:t xml:space="preserve"> in ele</w:t>
      </w:r>
      <w:r>
        <w:rPr>
          <w:rFonts w:ascii="Calibri" w:hAnsi="Calibri" w:cs="Calibri"/>
        </w:rPr>
        <w:t>ktrična naprava</w:t>
      </w:r>
      <w:r w:rsidRPr="000D6DBD">
        <w:rPr>
          <w:rFonts w:ascii="Calibri" w:hAnsi="Calibri" w:cs="Calibri"/>
        </w:rPr>
        <w:t>), tekmovalec na tretji progi (poišči orodje), izžreba dva listka z imeni orodij, ki jih mora postaviti na stojalo. Tekmovalca, ki sta izžrebal</w:t>
      </w:r>
      <w:r>
        <w:rPr>
          <w:rFonts w:ascii="Calibri" w:hAnsi="Calibri" w:cs="Calibri"/>
        </w:rPr>
        <w:t>a vrsto požara in orodje, morata</w:t>
      </w:r>
      <w:r w:rsidRPr="000D6DBD">
        <w:rPr>
          <w:rFonts w:ascii="Calibri" w:hAnsi="Calibri" w:cs="Calibri"/>
        </w:rPr>
        <w:t xml:space="preserve"> imeti listek po končani nalogi pri sebi, da lahko sodnik preveri, če sta pravilno opravila nalogo, ki sta jo izžrebala.</w:t>
      </w:r>
    </w:p>
    <w:p w:rsidR="00275887" w:rsidRDefault="00275887" w:rsidP="00B629B6">
      <w:pPr>
        <w:suppressAutoHyphens/>
        <w:rPr>
          <w:rFonts w:ascii="Calibri" w:hAnsi="Calibri" w:cs="Calibri"/>
        </w:rPr>
      </w:pPr>
    </w:p>
    <w:p w:rsidR="00275887" w:rsidRPr="009634ED" w:rsidRDefault="00275887" w:rsidP="00B629B6">
      <w:pPr>
        <w:pStyle w:val="Footer"/>
        <w:tabs>
          <w:tab w:val="clear" w:pos="9072"/>
        </w:tabs>
        <w:jc w:val="both"/>
        <w:rPr>
          <w:rFonts w:ascii="Calibri" w:hAnsi="Calibri" w:cs="Calibri"/>
          <w:sz w:val="24"/>
          <w:szCs w:val="24"/>
        </w:rPr>
      </w:pPr>
      <w:r w:rsidRPr="000D6DBD">
        <w:rPr>
          <w:rFonts w:ascii="Calibri" w:hAnsi="Calibri" w:cs="Calibri"/>
          <w:sz w:val="24"/>
          <w:szCs w:val="24"/>
        </w:rPr>
        <w:t xml:space="preserve">Proga je dolga 5 m, široka 4,5 m (3x1,5 m). Na prvi progi se spoji cevi na </w:t>
      </w:r>
      <w:proofErr w:type="spellStart"/>
      <w:r w:rsidRPr="000D6DBD">
        <w:rPr>
          <w:rFonts w:ascii="Calibri" w:hAnsi="Calibri" w:cs="Calibri"/>
          <w:sz w:val="24"/>
          <w:szCs w:val="24"/>
        </w:rPr>
        <w:t>trojak</w:t>
      </w:r>
      <w:proofErr w:type="spellEnd"/>
      <w:r w:rsidRPr="000D6DBD">
        <w:rPr>
          <w:rFonts w:ascii="Calibri" w:hAnsi="Calibri" w:cs="Calibri"/>
          <w:sz w:val="24"/>
          <w:szCs w:val="24"/>
        </w:rPr>
        <w:t xml:space="preserve"> (1 B cev in 2 C cevi), na drugi izbere pravilen gasilnik, na tretji pa poišče orodje</w:t>
      </w:r>
      <w:r w:rsidRPr="009634ED">
        <w:rPr>
          <w:rFonts w:ascii="Calibri" w:hAnsi="Calibri" w:cs="Calibri"/>
          <w:sz w:val="24"/>
          <w:szCs w:val="24"/>
        </w:rPr>
        <w:t xml:space="preserve">. Vse orodje in oprema na vseh progah leži na tleh, prav tako jih tekmovalci odlagajo na tla, v zato predviden prostor. </w:t>
      </w:r>
    </w:p>
    <w:p w:rsidR="00275887" w:rsidRPr="009634ED" w:rsidRDefault="00275887" w:rsidP="00B629B6">
      <w:pPr>
        <w:pStyle w:val="Footer"/>
        <w:tabs>
          <w:tab w:val="clear" w:pos="9072"/>
        </w:tabs>
        <w:jc w:val="both"/>
        <w:rPr>
          <w:rFonts w:ascii="Calibri" w:hAnsi="Calibri" w:cs="Calibri"/>
          <w:sz w:val="24"/>
          <w:szCs w:val="24"/>
        </w:rPr>
      </w:pPr>
    </w:p>
    <w:p w:rsidR="00275887" w:rsidRPr="00B3306E" w:rsidRDefault="00275887" w:rsidP="00B629B6">
      <w:pPr>
        <w:pStyle w:val="Footer"/>
        <w:tabs>
          <w:tab w:val="clear" w:pos="9072"/>
        </w:tabs>
        <w:jc w:val="both"/>
        <w:rPr>
          <w:rFonts w:ascii="Calibri" w:hAnsi="Calibri" w:cs="Calibri"/>
          <w:sz w:val="24"/>
          <w:szCs w:val="24"/>
        </w:rPr>
      </w:pPr>
      <w:r w:rsidRPr="009634ED">
        <w:rPr>
          <w:rFonts w:ascii="Calibri" w:hAnsi="Calibri" w:cs="Calibri"/>
          <w:b/>
          <w:bCs/>
          <w:sz w:val="24"/>
          <w:szCs w:val="24"/>
        </w:rPr>
        <w:t>Vaja poteka v štafetnem načinu.</w:t>
      </w:r>
      <w:r w:rsidRPr="009634ED">
        <w:rPr>
          <w:rFonts w:ascii="Calibri" w:hAnsi="Calibri" w:cs="Calibri"/>
          <w:sz w:val="24"/>
          <w:szCs w:val="24"/>
        </w:rPr>
        <w:t xml:space="preserve"> Na sodnikov znak prične z izvedbo naloge prvi tekmovalec. Po izvedeni nalogi steče nazaj do starta. Če je član ekipe prečkal start in je drugi član že stekel v polje, prvemu članu ekipe ni dovoljeno popraviti izvedene naloge. Isto velja za vse nadaljnje primere. Vsak naslednji tekmovalec lahko starta šele potem, ko je predhodni tekmovalec pretekel startno linijo.</w:t>
      </w:r>
    </w:p>
    <w:p w:rsidR="00275887" w:rsidRDefault="00275887" w:rsidP="00B629B6">
      <w:pPr>
        <w:pStyle w:val="Footer"/>
        <w:tabs>
          <w:tab w:val="clear" w:pos="9072"/>
        </w:tabs>
        <w:jc w:val="both"/>
        <w:rPr>
          <w:rFonts w:ascii="Calibri" w:hAnsi="Calibri" w:cs="Calibri"/>
          <w:sz w:val="24"/>
          <w:szCs w:val="24"/>
        </w:rPr>
      </w:pPr>
    </w:p>
    <w:p w:rsidR="00275887" w:rsidRDefault="00502239" w:rsidP="00B629B6">
      <w:pPr>
        <w:pStyle w:val="Footer"/>
        <w:tabs>
          <w:tab w:val="clear" w:pos="9072"/>
        </w:tabs>
        <w:jc w:val="center"/>
        <w:rPr>
          <w:rFonts w:ascii="Calibri" w:hAnsi="Calibri" w:cs="Calibri"/>
          <w:sz w:val="24"/>
          <w:szCs w:val="24"/>
        </w:rPr>
      </w:pPr>
      <w:r>
        <w:rPr>
          <w:rFonts w:ascii="Calibri" w:hAnsi="Calibri" w:cs="Calibri"/>
          <w:noProof/>
          <w:sz w:val="24"/>
          <w:szCs w:val="24"/>
        </w:rPr>
        <w:lastRenderedPageBreak/>
        <w:drawing>
          <wp:inline distT="0" distB="0" distL="0" distR="0">
            <wp:extent cx="3976370" cy="3859530"/>
            <wp:effectExtent l="0" t="0" r="5080" b="7620"/>
            <wp:docPr id="10"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6370" cy="3859530"/>
                    </a:xfrm>
                    <a:prstGeom prst="rect">
                      <a:avLst/>
                    </a:prstGeom>
                    <a:noFill/>
                    <a:ln>
                      <a:noFill/>
                    </a:ln>
                  </pic:spPr>
                </pic:pic>
              </a:graphicData>
            </a:graphic>
          </wp:inline>
        </w:drawing>
      </w:r>
    </w:p>
    <w:p w:rsidR="00275887" w:rsidRPr="000D6DBD" w:rsidRDefault="00275887" w:rsidP="00B629B6">
      <w:pPr>
        <w:pStyle w:val="Footer"/>
        <w:tabs>
          <w:tab w:val="clear" w:pos="9072"/>
        </w:tabs>
        <w:jc w:val="both"/>
        <w:rPr>
          <w:rFonts w:ascii="Calibri" w:hAnsi="Calibri" w:cs="Calibri"/>
          <w:sz w:val="24"/>
          <w:szCs w:val="24"/>
        </w:rPr>
      </w:pPr>
    </w:p>
    <w:p w:rsidR="00275887" w:rsidRPr="000D6DBD" w:rsidRDefault="00275887" w:rsidP="00B629B6">
      <w:pPr>
        <w:pStyle w:val="Footer"/>
        <w:tabs>
          <w:tab w:val="clear" w:pos="9072"/>
        </w:tabs>
        <w:jc w:val="both"/>
        <w:rPr>
          <w:rFonts w:ascii="Calibri" w:hAnsi="Calibri" w:cs="Calibri"/>
          <w:sz w:val="24"/>
          <w:szCs w:val="24"/>
        </w:rPr>
      </w:pPr>
      <w:r w:rsidRPr="000D6DBD">
        <w:rPr>
          <w:rFonts w:ascii="Calibri" w:hAnsi="Calibri" w:cs="Calibri"/>
          <w:b/>
          <w:bCs/>
          <w:sz w:val="24"/>
          <w:szCs w:val="24"/>
        </w:rPr>
        <w:t>Prvi tekmovalec</w:t>
      </w:r>
      <w:r w:rsidRPr="000D6DBD">
        <w:rPr>
          <w:rFonts w:ascii="Calibri" w:hAnsi="Calibri" w:cs="Calibri"/>
          <w:sz w:val="24"/>
          <w:szCs w:val="24"/>
        </w:rPr>
        <w:t xml:space="preserve"> po sodnikovem znaku za start vzame </w:t>
      </w:r>
      <w:proofErr w:type="spellStart"/>
      <w:r w:rsidRPr="000D6DBD">
        <w:rPr>
          <w:rFonts w:ascii="Calibri" w:hAnsi="Calibri" w:cs="Calibri"/>
          <w:sz w:val="24"/>
          <w:szCs w:val="24"/>
        </w:rPr>
        <w:t>trojak</w:t>
      </w:r>
      <w:proofErr w:type="spellEnd"/>
      <w:r w:rsidRPr="000D6DBD">
        <w:rPr>
          <w:rFonts w:ascii="Calibri" w:hAnsi="Calibri" w:cs="Calibri"/>
          <w:sz w:val="24"/>
          <w:szCs w:val="24"/>
        </w:rPr>
        <w:t>, ki je postavljen 0,5 m od startne črte in ga odnese do k</w:t>
      </w:r>
      <w:r>
        <w:rPr>
          <w:rFonts w:ascii="Calibri" w:hAnsi="Calibri" w:cs="Calibri"/>
          <w:sz w:val="24"/>
          <w:szCs w:val="24"/>
        </w:rPr>
        <w:t>onca proge</w:t>
      </w:r>
      <w:r w:rsidRPr="000D6DBD">
        <w:rPr>
          <w:rFonts w:ascii="Calibri" w:hAnsi="Calibri" w:cs="Calibri"/>
          <w:sz w:val="24"/>
          <w:szCs w:val="24"/>
        </w:rPr>
        <w:t xml:space="preserve">. </w:t>
      </w:r>
      <w:proofErr w:type="spellStart"/>
      <w:r w:rsidRPr="000D6DBD">
        <w:rPr>
          <w:rFonts w:ascii="Calibri" w:hAnsi="Calibri" w:cs="Calibri"/>
          <w:sz w:val="24"/>
          <w:szCs w:val="24"/>
        </w:rPr>
        <w:t>Trojak</w:t>
      </w:r>
      <w:proofErr w:type="spellEnd"/>
      <w:r w:rsidRPr="000D6DBD">
        <w:rPr>
          <w:rFonts w:ascii="Calibri" w:hAnsi="Calibri" w:cs="Calibri"/>
          <w:sz w:val="24"/>
          <w:szCs w:val="24"/>
        </w:rPr>
        <w:t xml:space="preserve"> odloži med položene cevi, ki so brez cevnih nosilcev in prične spenjati cevi na ustrezne spojke na </w:t>
      </w:r>
      <w:proofErr w:type="spellStart"/>
      <w:r w:rsidRPr="000D6DBD">
        <w:rPr>
          <w:rFonts w:ascii="Calibri" w:hAnsi="Calibri" w:cs="Calibri"/>
          <w:sz w:val="24"/>
          <w:szCs w:val="24"/>
        </w:rPr>
        <w:t>t</w:t>
      </w:r>
      <w:r>
        <w:rPr>
          <w:rFonts w:ascii="Calibri" w:hAnsi="Calibri" w:cs="Calibri"/>
          <w:sz w:val="24"/>
          <w:szCs w:val="24"/>
        </w:rPr>
        <w:t>rojaku</w:t>
      </w:r>
      <w:proofErr w:type="spellEnd"/>
      <w:r>
        <w:rPr>
          <w:rFonts w:ascii="Calibri" w:hAnsi="Calibri" w:cs="Calibri"/>
          <w:sz w:val="24"/>
          <w:szCs w:val="24"/>
        </w:rPr>
        <w:t xml:space="preserve"> – spajanje cevi na </w:t>
      </w:r>
      <w:proofErr w:type="spellStart"/>
      <w:r>
        <w:rPr>
          <w:rFonts w:ascii="Calibri" w:hAnsi="Calibri" w:cs="Calibri"/>
          <w:sz w:val="24"/>
          <w:szCs w:val="24"/>
        </w:rPr>
        <w:t>trojak</w:t>
      </w:r>
      <w:proofErr w:type="spellEnd"/>
      <w:r>
        <w:rPr>
          <w:rFonts w:ascii="Calibri" w:hAnsi="Calibri" w:cs="Calibri"/>
          <w:sz w:val="24"/>
          <w:szCs w:val="24"/>
        </w:rPr>
        <w:t xml:space="preserve"> je poljubno</w:t>
      </w:r>
      <w:r w:rsidRPr="000D6DBD">
        <w:rPr>
          <w:rFonts w:ascii="Calibri" w:hAnsi="Calibri" w:cs="Calibri"/>
          <w:sz w:val="24"/>
          <w:szCs w:val="24"/>
        </w:rPr>
        <w:t>. Ko je končal z delom,</w:t>
      </w:r>
      <w:r>
        <w:rPr>
          <w:rFonts w:ascii="Calibri" w:hAnsi="Calibri" w:cs="Calibri"/>
          <w:sz w:val="24"/>
          <w:szCs w:val="24"/>
        </w:rPr>
        <w:t xml:space="preserve"> </w:t>
      </w:r>
      <w:r w:rsidRPr="00B3306E">
        <w:rPr>
          <w:rFonts w:ascii="Calibri" w:hAnsi="Calibri" w:cs="Calibri"/>
          <w:sz w:val="24"/>
          <w:szCs w:val="24"/>
        </w:rPr>
        <w:t>se vrne za startno – ciljno linijo ter se postavi v položaj mirno.</w:t>
      </w:r>
    </w:p>
    <w:p w:rsidR="00275887" w:rsidRPr="000D6DBD" w:rsidRDefault="00275887" w:rsidP="00B629B6">
      <w:pPr>
        <w:pStyle w:val="Footer"/>
        <w:tabs>
          <w:tab w:val="clear" w:pos="9072"/>
        </w:tabs>
        <w:jc w:val="both"/>
        <w:rPr>
          <w:rFonts w:ascii="Calibri" w:hAnsi="Calibri" w:cs="Calibri"/>
          <w:sz w:val="24"/>
          <w:szCs w:val="24"/>
        </w:rPr>
      </w:pPr>
      <w:r w:rsidRPr="000D6DBD">
        <w:rPr>
          <w:rFonts w:ascii="Calibri" w:hAnsi="Calibri" w:cs="Calibri"/>
          <w:b/>
          <w:bCs/>
          <w:sz w:val="24"/>
          <w:szCs w:val="24"/>
        </w:rPr>
        <w:t>Drugi tekmovalec</w:t>
      </w:r>
      <w:r w:rsidRPr="000D6DBD">
        <w:rPr>
          <w:rFonts w:ascii="Calibri" w:hAnsi="Calibri" w:cs="Calibri"/>
          <w:sz w:val="24"/>
          <w:szCs w:val="24"/>
        </w:rPr>
        <w:t xml:space="preserve"> steče po svoji progi 3 m naprej, kjer ga čakajo na izbiro 3 gasilniki. Izbere pravilen gasilnik in ga odnese do</w:t>
      </w:r>
      <w:r>
        <w:rPr>
          <w:rFonts w:ascii="Calibri" w:hAnsi="Calibri" w:cs="Calibri"/>
          <w:sz w:val="24"/>
          <w:szCs w:val="24"/>
        </w:rPr>
        <w:t xml:space="preserve"> konca proge, kjer ga postavi v označeno polje pred</w:t>
      </w:r>
      <w:r w:rsidRPr="000D6DBD">
        <w:rPr>
          <w:rFonts w:ascii="Calibri" w:hAnsi="Calibri" w:cs="Calibri"/>
          <w:sz w:val="24"/>
          <w:szCs w:val="24"/>
        </w:rPr>
        <w:t xml:space="preserve"> sliko vrste požara, ki ga je izžrebal.</w:t>
      </w:r>
      <w:r w:rsidRPr="00B3306E">
        <w:rPr>
          <w:rFonts w:ascii="Times New Roman" w:hAnsi="Times New Roman" w:cs="Times New Roman"/>
          <w:sz w:val="24"/>
          <w:szCs w:val="24"/>
          <w:lang w:eastAsia="en-US"/>
        </w:rPr>
        <w:t xml:space="preserve"> </w:t>
      </w:r>
      <w:r w:rsidRPr="009634ED">
        <w:rPr>
          <w:rFonts w:ascii="Calibri" w:hAnsi="Calibri" w:cs="Calibri"/>
          <w:sz w:val="24"/>
          <w:szCs w:val="24"/>
        </w:rPr>
        <w:t>Gasilnik mora stati do vhoda tretjega tekmovalca v prostor. Ko je končal z delom, se vrne za startno – ciljno linijo ter se postavi v položaj mirno.</w:t>
      </w:r>
    </w:p>
    <w:p w:rsidR="00275887" w:rsidRPr="000D6DBD" w:rsidRDefault="00275887" w:rsidP="00B629B6">
      <w:pPr>
        <w:pStyle w:val="Footer"/>
        <w:tabs>
          <w:tab w:val="clear" w:pos="9072"/>
        </w:tabs>
        <w:jc w:val="both"/>
        <w:rPr>
          <w:rFonts w:ascii="Calibri" w:hAnsi="Calibri" w:cs="Calibri"/>
          <w:sz w:val="24"/>
          <w:szCs w:val="24"/>
        </w:rPr>
      </w:pPr>
      <w:r w:rsidRPr="000D6DBD">
        <w:rPr>
          <w:rFonts w:ascii="Calibri" w:hAnsi="Calibri" w:cs="Calibri"/>
          <w:b/>
          <w:bCs/>
          <w:sz w:val="24"/>
          <w:szCs w:val="24"/>
        </w:rPr>
        <w:t>Tretji tekmovalec</w:t>
      </w:r>
      <w:r w:rsidRPr="000D6DBD">
        <w:rPr>
          <w:rFonts w:ascii="Calibri" w:hAnsi="Calibri" w:cs="Calibri"/>
          <w:sz w:val="24"/>
          <w:szCs w:val="24"/>
        </w:rPr>
        <w:t xml:space="preserve"> steče do konca proge, kjer </w:t>
      </w:r>
      <w:r>
        <w:rPr>
          <w:rFonts w:ascii="Calibri" w:hAnsi="Calibri" w:cs="Calibri"/>
          <w:sz w:val="24"/>
          <w:szCs w:val="24"/>
        </w:rPr>
        <w:t xml:space="preserve">sta odlagalni polji. Pred poljema </w:t>
      </w:r>
      <w:r w:rsidRPr="000D6DBD">
        <w:rPr>
          <w:rFonts w:ascii="Calibri" w:hAnsi="Calibri" w:cs="Calibri"/>
          <w:sz w:val="24"/>
          <w:szCs w:val="24"/>
        </w:rPr>
        <w:t>je na izbiro orodje:</w:t>
      </w:r>
      <w:r>
        <w:rPr>
          <w:rFonts w:ascii="Calibri" w:hAnsi="Calibri" w:cs="Calibri"/>
          <w:sz w:val="24"/>
          <w:szCs w:val="24"/>
        </w:rPr>
        <w:t xml:space="preserve"> </w:t>
      </w:r>
      <w:r w:rsidRPr="00B3306E">
        <w:rPr>
          <w:rFonts w:ascii="Calibri" w:hAnsi="Calibri" w:cs="Calibri"/>
          <w:sz w:val="24"/>
          <w:szCs w:val="24"/>
        </w:rPr>
        <w:t>leva stran (</w:t>
      </w:r>
      <w:proofErr w:type="spellStart"/>
      <w:r w:rsidRPr="00B3306E">
        <w:rPr>
          <w:rFonts w:ascii="Calibri" w:hAnsi="Calibri" w:cs="Calibri"/>
          <w:sz w:val="24"/>
          <w:szCs w:val="24"/>
        </w:rPr>
        <w:t>trojak</w:t>
      </w:r>
      <w:proofErr w:type="spellEnd"/>
      <w:r w:rsidRPr="00B3306E">
        <w:rPr>
          <w:rFonts w:ascii="Calibri" w:hAnsi="Calibri" w:cs="Calibri"/>
          <w:sz w:val="24"/>
          <w:szCs w:val="24"/>
        </w:rPr>
        <w:t>, dvojno zvita C-cev z nosilcem, nosilec cevi, ključ za spajanje cevi) in desna stran (ročnik, zbiralnik, sesalni koš, pritrdile cevi)</w:t>
      </w:r>
      <w:r>
        <w:rPr>
          <w:rFonts w:ascii="Calibri" w:hAnsi="Calibri" w:cs="Calibri"/>
          <w:sz w:val="24"/>
          <w:szCs w:val="24"/>
        </w:rPr>
        <w:t xml:space="preserve">. Izbere </w:t>
      </w:r>
      <w:r w:rsidRPr="00BD63D0">
        <w:rPr>
          <w:rFonts w:ascii="Calibri" w:hAnsi="Calibri" w:cs="Calibri"/>
          <w:sz w:val="24"/>
          <w:szCs w:val="24"/>
        </w:rPr>
        <w:t>obe orodji, ki</w:t>
      </w:r>
      <w:r>
        <w:rPr>
          <w:rFonts w:ascii="Calibri" w:hAnsi="Calibri" w:cs="Calibri"/>
          <w:sz w:val="24"/>
          <w:szCs w:val="24"/>
        </w:rPr>
        <w:t xml:space="preserve"> ju je izžrebal in ju postavi v</w:t>
      </w:r>
      <w:r w:rsidRPr="00BD63D0">
        <w:rPr>
          <w:rFonts w:ascii="Calibri" w:hAnsi="Calibri" w:cs="Calibri"/>
          <w:sz w:val="24"/>
          <w:szCs w:val="24"/>
        </w:rPr>
        <w:t xml:space="preserve"> </w:t>
      </w:r>
      <w:r>
        <w:rPr>
          <w:rFonts w:ascii="Calibri" w:hAnsi="Calibri" w:cs="Calibri"/>
          <w:sz w:val="24"/>
          <w:szCs w:val="24"/>
        </w:rPr>
        <w:t>polje</w:t>
      </w:r>
      <w:r w:rsidRPr="000D6DBD">
        <w:rPr>
          <w:rFonts w:ascii="Calibri" w:hAnsi="Calibri" w:cs="Calibri"/>
          <w:sz w:val="24"/>
          <w:szCs w:val="24"/>
        </w:rPr>
        <w:t xml:space="preserve">. Ko je končal z delom, </w:t>
      </w:r>
      <w:r w:rsidRPr="00B3306E">
        <w:rPr>
          <w:rFonts w:ascii="Calibri" w:hAnsi="Calibri" w:cs="Calibri"/>
          <w:sz w:val="24"/>
          <w:szCs w:val="24"/>
        </w:rPr>
        <w:t>se vrne za startno – ciljno linijo ter se postavi v položaj mirno.</w:t>
      </w:r>
    </w:p>
    <w:p w:rsidR="00275887" w:rsidRDefault="00275887" w:rsidP="00B629B6">
      <w:pPr>
        <w:pStyle w:val="Footer"/>
        <w:tabs>
          <w:tab w:val="clear" w:pos="9072"/>
        </w:tabs>
        <w:jc w:val="both"/>
        <w:rPr>
          <w:rFonts w:ascii="Calibri" w:hAnsi="Calibri" w:cs="Calibri"/>
          <w:sz w:val="24"/>
          <w:szCs w:val="24"/>
        </w:rPr>
      </w:pPr>
    </w:p>
    <w:p w:rsidR="00275887" w:rsidRDefault="00275887" w:rsidP="00B629B6">
      <w:pPr>
        <w:pStyle w:val="Footer"/>
        <w:tabs>
          <w:tab w:val="clear" w:pos="9072"/>
        </w:tabs>
        <w:jc w:val="both"/>
        <w:rPr>
          <w:rFonts w:ascii="Calibri" w:hAnsi="Calibri" w:cs="Calibri"/>
          <w:sz w:val="24"/>
          <w:szCs w:val="24"/>
        </w:rPr>
      </w:pPr>
      <w:r w:rsidRPr="009634ED">
        <w:rPr>
          <w:rFonts w:ascii="Calibri" w:hAnsi="Calibri" w:cs="Calibri"/>
          <w:sz w:val="24"/>
          <w:szCs w:val="24"/>
        </w:rPr>
        <w:t>Vaje je konec, ko vsi trije tekmovalci izvedejo svoje naloge, tretji tekmovalec prečka startno - ciljno linijo in ko se vsi trije tekmovalci postavijo v položaj mirno za startno - ciljno črto.</w:t>
      </w:r>
    </w:p>
    <w:p w:rsidR="00275887" w:rsidRDefault="00275887" w:rsidP="00B629B6">
      <w:pPr>
        <w:pStyle w:val="Footer"/>
        <w:tabs>
          <w:tab w:val="clear" w:pos="9072"/>
        </w:tabs>
        <w:jc w:val="both"/>
        <w:rPr>
          <w:rFonts w:ascii="Calibri" w:hAnsi="Calibri" w:cs="Calibri"/>
          <w:sz w:val="24"/>
          <w:szCs w:val="24"/>
        </w:rPr>
      </w:pPr>
    </w:p>
    <w:p w:rsidR="00275887" w:rsidRPr="00694E22" w:rsidRDefault="00275887" w:rsidP="00B629B6">
      <w:pPr>
        <w:jc w:val="both"/>
        <w:rPr>
          <w:rFonts w:ascii="Calibri" w:hAnsi="Calibri" w:cs="Calibri"/>
        </w:rPr>
      </w:pPr>
      <w:r w:rsidRPr="00B7740C">
        <w:rPr>
          <w:rFonts w:ascii="Calibri" w:hAnsi="Calibri" w:cs="Calibri"/>
          <w:b/>
          <w:bCs/>
        </w:rPr>
        <w:t>OCENJEVANJE:</w:t>
      </w:r>
    </w:p>
    <w:p w:rsidR="00275887" w:rsidRPr="00B55FB8" w:rsidRDefault="00275887" w:rsidP="00B629B6">
      <w:pPr>
        <w:pStyle w:val="Footer"/>
        <w:tabs>
          <w:tab w:val="clear" w:pos="9072"/>
        </w:tabs>
        <w:jc w:val="both"/>
        <w:rPr>
          <w:rFonts w:ascii="Calibri" w:hAnsi="Calibri" w:cs="Calibri"/>
          <w:sz w:val="16"/>
          <w:szCs w:val="16"/>
        </w:rPr>
      </w:pPr>
    </w:p>
    <w:tbl>
      <w:tblPr>
        <w:tblW w:w="0" w:type="auto"/>
        <w:tblBorders>
          <w:top w:val="single" w:sz="8" w:space="0" w:color="C0504D"/>
          <w:bottom w:val="single" w:sz="8" w:space="0" w:color="C0504D"/>
        </w:tblBorders>
        <w:tblLayout w:type="fixed"/>
        <w:tblLook w:val="00A0" w:firstRow="1" w:lastRow="0" w:firstColumn="1" w:lastColumn="0" w:noHBand="0" w:noVBand="0"/>
      </w:tblPr>
      <w:tblGrid>
        <w:gridCol w:w="8188"/>
        <w:gridCol w:w="598"/>
        <w:gridCol w:w="599"/>
      </w:tblGrid>
      <w:tr w:rsidR="00275887" w:rsidRPr="00B71035">
        <w:tc>
          <w:tcPr>
            <w:tcW w:w="8188" w:type="dxa"/>
            <w:tcBorders>
              <w:top w:val="single" w:sz="8" w:space="0" w:color="C0504D"/>
              <w:left w:val="nil"/>
              <w:bottom w:val="single" w:sz="8" w:space="0" w:color="C0504D"/>
              <w:right w:val="nil"/>
            </w:tcBorders>
          </w:tcPr>
          <w:p w:rsidR="00275887" w:rsidRPr="009B7F93" w:rsidRDefault="00275887" w:rsidP="0034220A">
            <w:pPr>
              <w:jc w:val="both"/>
              <w:rPr>
                <w:rFonts w:ascii="Calibri" w:hAnsi="Calibri" w:cs="Calibri"/>
                <w:b/>
                <w:bCs/>
                <w:color w:val="943634"/>
              </w:rPr>
            </w:pPr>
            <w:r>
              <w:rPr>
                <w:rFonts w:ascii="Calibri" w:hAnsi="Calibri" w:cs="Calibri"/>
                <w:b/>
                <w:bCs/>
                <w:color w:val="943634"/>
                <w:sz w:val="22"/>
                <w:szCs w:val="22"/>
              </w:rPr>
              <w:t>Čas izvedbe vaje</w:t>
            </w:r>
            <w:r w:rsidRPr="009B7F93">
              <w:rPr>
                <w:rFonts w:ascii="Calibri" w:hAnsi="Calibri" w:cs="Calibri"/>
                <w:b/>
                <w:bCs/>
                <w:color w:val="943634"/>
                <w:sz w:val="22"/>
                <w:szCs w:val="22"/>
              </w:rPr>
              <w:t xml:space="preserve"> </w:t>
            </w:r>
            <w:r w:rsidRPr="009B7F93">
              <w:rPr>
                <w:rFonts w:ascii="Calibri" w:hAnsi="Calibri" w:cs="Calibri"/>
                <w:color w:val="943634"/>
                <w:sz w:val="22"/>
                <w:szCs w:val="22"/>
              </w:rPr>
              <w:t>(na dve decimalki natančno):</w:t>
            </w:r>
          </w:p>
        </w:tc>
        <w:tc>
          <w:tcPr>
            <w:tcW w:w="598" w:type="dxa"/>
            <w:tcBorders>
              <w:top w:val="single" w:sz="8" w:space="0" w:color="C0504D"/>
              <w:left w:val="nil"/>
              <w:bottom w:val="single" w:sz="8" w:space="0" w:color="C0504D"/>
              <w:right w:val="nil"/>
            </w:tcBorders>
          </w:tcPr>
          <w:p w:rsidR="00275887" w:rsidRPr="009B7F93" w:rsidRDefault="00275887" w:rsidP="0034220A">
            <w:pPr>
              <w:jc w:val="center"/>
              <w:rPr>
                <w:rFonts w:ascii="Calibri" w:hAnsi="Calibri" w:cs="Calibri"/>
                <w:b/>
                <w:bCs/>
                <w:color w:val="943634"/>
              </w:rPr>
            </w:pPr>
            <w:r w:rsidRPr="009B7F93">
              <w:rPr>
                <w:rFonts w:ascii="Calibri" w:hAnsi="Calibri" w:cs="Calibri"/>
                <w:color w:val="943634"/>
                <w:sz w:val="22"/>
                <w:szCs w:val="22"/>
              </w:rPr>
              <w:softHyphen/>
              <w:t>--:--</w:t>
            </w:r>
          </w:p>
        </w:tc>
        <w:tc>
          <w:tcPr>
            <w:tcW w:w="599" w:type="dxa"/>
            <w:tcBorders>
              <w:top w:val="single" w:sz="8" w:space="0" w:color="C0504D"/>
              <w:left w:val="nil"/>
              <w:bottom w:val="single" w:sz="8" w:space="0" w:color="C0504D"/>
              <w:right w:val="nil"/>
            </w:tcBorders>
          </w:tcPr>
          <w:p w:rsidR="00275887" w:rsidRPr="009B7F93" w:rsidRDefault="00275887" w:rsidP="0034220A">
            <w:pPr>
              <w:jc w:val="center"/>
              <w:rPr>
                <w:rFonts w:ascii="Calibri" w:hAnsi="Calibri" w:cs="Calibri"/>
                <w:b/>
                <w:bCs/>
                <w:color w:val="943634"/>
              </w:rPr>
            </w:pPr>
            <w:r w:rsidRPr="009B7F93">
              <w:rPr>
                <w:rFonts w:ascii="Calibri" w:hAnsi="Calibri" w:cs="Calibri"/>
                <w:color w:val="943634"/>
                <w:sz w:val="22"/>
                <w:szCs w:val="22"/>
              </w:rPr>
              <w:t>NT</w:t>
            </w:r>
          </w:p>
        </w:tc>
      </w:tr>
      <w:tr w:rsidR="00275887" w:rsidRPr="00B71035">
        <w:tc>
          <w:tcPr>
            <w:tcW w:w="8188" w:type="dxa"/>
            <w:tcBorders>
              <w:left w:val="nil"/>
              <w:right w:val="nil"/>
            </w:tcBorders>
            <w:shd w:val="clear" w:color="auto" w:fill="EFD3D2"/>
          </w:tcPr>
          <w:p w:rsidR="00275887" w:rsidRPr="009B7F93" w:rsidRDefault="00275887" w:rsidP="0034220A">
            <w:pPr>
              <w:jc w:val="both"/>
              <w:rPr>
                <w:rFonts w:ascii="Calibri" w:hAnsi="Calibri" w:cs="Calibri"/>
                <w:b/>
                <w:bCs/>
                <w:color w:val="943634"/>
              </w:rPr>
            </w:pPr>
            <w:r w:rsidRPr="009B7F93">
              <w:rPr>
                <w:rFonts w:ascii="Calibri" w:hAnsi="Calibri" w:cs="Calibri"/>
                <w:b/>
                <w:bCs/>
                <w:color w:val="943634"/>
                <w:sz w:val="22"/>
                <w:szCs w:val="22"/>
              </w:rPr>
              <w:t>Odpeta ali pol-odpeta spojka, za vsak primer:</w:t>
            </w:r>
          </w:p>
        </w:tc>
        <w:tc>
          <w:tcPr>
            <w:tcW w:w="598" w:type="dxa"/>
            <w:tcBorders>
              <w:left w:val="nil"/>
              <w:right w:val="nil"/>
            </w:tcBorders>
            <w:shd w:val="clear" w:color="auto" w:fill="EFD3D2"/>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10</w:t>
            </w:r>
          </w:p>
        </w:tc>
        <w:tc>
          <w:tcPr>
            <w:tcW w:w="599" w:type="dxa"/>
            <w:tcBorders>
              <w:left w:val="nil"/>
              <w:right w:val="nil"/>
            </w:tcBorders>
            <w:shd w:val="clear" w:color="auto" w:fill="EFD3D2"/>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NT</w:t>
            </w:r>
          </w:p>
        </w:tc>
      </w:tr>
      <w:tr w:rsidR="00275887" w:rsidRPr="00B71035">
        <w:tc>
          <w:tcPr>
            <w:tcW w:w="8188" w:type="dxa"/>
          </w:tcPr>
          <w:p w:rsidR="00275887" w:rsidRPr="009B7F93" w:rsidRDefault="00275887" w:rsidP="0034220A">
            <w:pPr>
              <w:rPr>
                <w:rFonts w:ascii="Calibri" w:hAnsi="Calibri" w:cs="Calibri"/>
                <w:b/>
                <w:bCs/>
                <w:color w:val="943634"/>
              </w:rPr>
            </w:pPr>
            <w:r w:rsidRPr="009B7F93">
              <w:rPr>
                <w:rFonts w:ascii="Calibri" w:hAnsi="Calibri" w:cs="Calibri"/>
                <w:b/>
                <w:bCs/>
                <w:color w:val="943634"/>
                <w:sz w:val="22"/>
                <w:szCs w:val="22"/>
              </w:rPr>
              <w:t>Nepravilno postavljen gasilnik:</w:t>
            </w:r>
          </w:p>
        </w:tc>
        <w:tc>
          <w:tcPr>
            <w:tcW w:w="598" w:type="dxa"/>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10</w:t>
            </w:r>
          </w:p>
        </w:tc>
        <w:tc>
          <w:tcPr>
            <w:tcW w:w="599" w:type="dxa"/>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NT</w:t>
            </w:r>
          </w:p>
        </w:tc>
      </w:tr>
      <w:tr w:rsidR="00275887" w:rsidRPr="00B71035">
        <w:tc>
          <w:tcPr>
            <w:tcW w:w="8188" w:type="dxa"/>
            <w:tcBorders>
              <w:left w:val="nil"/>
              <w:right w:val="nil"/>
            </w:tcBorders>
            <w:shd w:val="clear" w:color="auto" w:fill="EFD3D2"/>
          </w:tcPr>
          <w:p w:rsidR="00275887" w:rsidRPr="009B7F93" w:rsidRDefault="00275887" w:rsidP="0034220A">
            <w:pPr>
              <w:rPr>
                <w:rFonts w:ascii="Calibri" w:hAnsi="Calibri" w:cs="Calibri"/>
                <w:b/>
                <w:bCs/>
                <w:color w:val="943634"/>
              </w:rPr>
            </w:pPr>
            <w:r w:rsidRPr="009B7F93">
              <w:rPr>
                <w:rFonts w:ascii="Calibri" w:hAnsi="Calibri" w:cs="Calibri"/>
                <w:b/>
                <w:bCs/>
                <w:color w:val="943634"/>
                <w:sz w:val="22"/>
                <w:szCs w:val="22"/>
              </w:rPr>
              <w:t xml:space="preserve">Govorjenje med vajo </w:t>
            </w:r>
            <w:r w:rsidRPr="009B7F93">
              <w:rPr>
                <w:rFonts w:ascii="Calibri" w:hAnsi="Calibri" w:cs="Calibri"/>
                <w:color w:val="943634"/>
                <w:sz w:val="22"/>
                <w:szCs w:val="22"/>
              </w:rPr>
              <w:t>(po tekmovalcu):</w:t>
            </w:r>
          </w:p>
        </w:tc>
        <w:tc>
          <w:tcPr>
            <w:tcW w:w="598" w:type="dxa"/>
            <w:tcBorders>
              <w:left w:val="nil"/>
              <w:right w:val="nil"/>
            </w:tcBorders>
            <w:shd w:val="clear" w:color="auto" w:fill="EFD3D2"/>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2</w:t>
            </w:r>
          </w:p>
        </w:tc>
        <w:tc>
          <w:tcPr>
            <w:tcW w:w="599" w:type="dxa"/>
            <w:tcBorders>
              <w:left w:val="nil"/>
              <w:right w:val="nil"/>
            </w:tcBorders>
            <w:shd w:val="clear" w:color="auto" w:fill="EFD3D2"/>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NT</w:t>
            </w:r>
          </w:p>
        </w:tc>
      </w:tr>
      <w:tr w:rsidR="00275887" w:rsidRPr="00B71035">
        <w:tc>
          <w:tcPr>
            <w:tcW w:w="8188" w:type="dxa"/>
          </w:tcPr>
          <w:p w:rsidR="00275887" w:rsidRPr="009B7F93" w:rsidRDefault="00275887" w:rsidP="0034220A">
            <w:pPr>
              <w:jc w:val="both"/>
              <w:rPr>
                <w:rFonts w:ascii="Calibri" w:hAnsi="Calibri" w:cs="Calibri"/>
                <w:b/>
                <w:bCs/>
                <w:color w:val="943634"/>
              </w:rPr>
            </w:pPr>
            <w:r w:rsidRPr="009B7F93">
              <w:rPr>
                <w:rFonts w:ascii="Calibri" w:hAnsi="Calibri" w:cs="Calibri"/>
                <w:b/>
                <w:bCs/>
                <w:color w:val="943634"/>
                <w:sz w:val="22"/>
                <w:szCs w:val="22"/>
              </w:rPr>
              <w:t>Nepravilna izbira orodja, za vsak primer:</w:t>
            </w:r>
          </w:p>
        </w:tc>
        <w:tc>
          <w:tcPr>
            <w:tcW w:w="598" w:type="dxa"/>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10</w:t>
            </w:r>
          </w:p>
        </w:tc>
        <w:tc>
          <w:tcPr>
            <w:tcW w:w="599" w:type="dxa"/>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NT</w:t>
            </w:r>
          </w:p>
        </w:tc>
      </w:tr>
      <w:tr w:rsidR="00275887" w:rsidRPr="00B71035">
        <w:tc>
          <w:tcPr>
            <w:tcW w:w="8188" w:type="dxa"/>
            <w:tcBorders>
              <w:left w:val="nil"/>
              <w:right w:val="nil"/>
            </w:tcBorders>
            <w:shd w:val="clear" w:color="auto" w:fill="EFD3D2"/>
          </w:tcPr>
          <w:p w:rsidR="00275887" w:rsidRPr="009B7F93" w:rsidRDefault="00275887" w:rsidP="0034220A">
            <w:pPr>
              <w:jc w:val="both"/>
              <w:rPr>
                <w:rFonts w:ascii="Calibri" w:hAnsi="Calibri" w:cs="Calibri"/>
                <w:b/>
                <w:bCs/>
                <w:color w:val="943634"/>
              </w:rPr>
            </w:pPr>
            <w:r>
              <w:rPr>
                <w:rFonts w:ascii="Calibri" w:hAnsi="Calibri" w:cs="Calibri"/>
                <w:b/>
                <w:bCs/>
                <w:color w:val="943634"/>
                <w:sz w:val="22"/>
                <w:szCs w:val="22"/>
              </w:rPr>
              <w:t xml:space="preserve">Prehiter </w:t>
            </w:r>
            <w:proofErr w:type="spellStart"/>
            <w:r>
              <w:rPr>
                <w:rFonts w:ascii="Calibri" w:hAnsi="Calibri" w:cs="Calibri"/>
                <w:b/>
                <w:bCs/>
                <w:color w:val="943634"/>
                <w:sz w:val="22"/>
                <w:szCs w:val="22"/>
              </w:rPr>
              <w:t>štart</w:t>
            </w:r>
            <w:proofErr w:type="spellEnd"/>
            <w:r>
              <w:rPr>
                <w:rFonts w:ascii="Calibri" w:hAnsi="Calibri" w:cs="Calibri"/>
                <w:b/>
                <w:bCs/>
                <w:color w:val="943634"/>
                <w:sz w:val="22"/>
                <w:szCs w:val="22"/>
              </w:rPr>
              <w:t xml:space="preserve"> </w:t>
            </w:r>
            <w:r w:rsidRPr="00A76F7C">
              <w:rPr>
                <w:rFonts w:ascii="Calibri" w:hAnsi="Calibri" w:cs="Calibri"/>
                <w:color w:val="943634"/>
                <w:sz w:val="22"/>
                <w:szCs w:val="22"/>
              </w:rPr>
              <w:t>(po tekmovalcu)</w:t>
            </w:r>
            <w:r>
              <w:rPr>
                <w:rFonts w:ascii="Calibri" w:hAnsi="Calibri" w:cs="Calibri"/>
                <w:color w:val="943634"/>
                <w:sz w:val="22"/>
                <w:szCs w:val="22"/>
              </w:rPr>
              <w:t>:</w:t>
            </w:r>
          </w:p>
        </w:tc>
        <w:tc>
          <w:tcPr>
            <w:tcW w:w="598" w:type="dxa"/>
            <w:tcBorders>
              <w:left w:val="nil"/>
              <w:right w:val="nil"/>
            </w:tcBorders>
            <w:shd w:val="clear" w:color="auto" w:fill="EFD3D2"/>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5</w:t>
            </w:r>
          </w:p>
        </w:tc>
        <w:tc>
          <w:tcPr>
            <w:tcW w:w="599" w:type="dxa"/>
            <w:tcBorders>
              <w:left w:val="nil"/>
              <w:right w:val="nil"/>
            </w:tcBorders>
            <w:shd w:val="clear" w:color="auto" w:fill="EFD3D2"/>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NT</w:t>
            </w:r>
          </w:p>
        </w:tc>
      </w:tr>
      <w:tr w:rsidR="00275887" w:rsidRPr="00B71035">
        <w:tc>
          <w:tcPr>
            <w:tcW w:w="8188" w:type="dxa"/>
          </w:tcPr>
          <w:p w:rsidR="00275887" w:rsidRPr="009B7F93" w:rsidRDefault="00275887" w:rsidP="0034220A">
            <w:pPr>
              <w:jc w:val="both"/>
              <w:rPr>
                <w:rFonts w:ascii="Calibri" w:hAnsi="Calibri" w:cs="Calibri"/>
                <w:b/>
                <w:bCs/>
                <w:color w:val="943634"/>
              </w:rPr>
            </w:pPr>
            <w:r>
              <w:rPr>
                <w:rFonts w:ascii="Calibri" w:hAnsi="Calibri" w:cs="Calibri"/>
                <w:b/>
                <w:bCs/>
                <w:color w:val="943634"/>
                <w:sz w:val="22"/>
                <w:szCs w:val="22"/>
              </w:rPr>
              <w:t>Gasilnik ali orodje ni odloženo v celoti znotraj označenega polja</w:t>
            </w:r>
            <w:r w:rsidRPr="009B7F93">
              <w:rPr>
                <w:rFonts w:ascii="Calibri" w:hAnsi="Calibri" w:cs="Calibri"/>
                <w:b/>
                <w:bCs/>
                <w:color w:val="943634"/>
                <w:sz w:val="22"/>
                <w:szCs w:val="22"/>
              </w:rPr>
              <w:t>, za vsak primer:</w:t>
            </w:r>
          </w:p>
        </w:tc>
        <w:tc>
          <w:tcPr>
            <w:tcW w:w="598" w:type="dxa"/>
          </w:tcPr>
          <w:p w:rsidR="00275887" w:rsidRPr="009B7F93" w:rsidRDefault="00275887" w:rsidP="0034220A">
            <w:pPr>
              <w:jc w:val="center"/>
              <w:rPr>
                <w:rFonts w:ascii="Calibri" w:hAnsi="Calibri" w:cs="Calibri"/>
                <w:color w:val="943634"/>
              </w:rPr>
            </w:pPr>
            <w:r>
              <w:rPr>
                <w:rFonts w:ascii="Calibri" w:hAnsi="Calibri" w:cs="Calibri"/>
                <w:color w:val="943634"/>
                <w:sz w:val="22"/>
                <w:szCs w:val="22"/>
              </w:rPr>
              <w:t>5</w:t>
            </w:r>
          </w:p>
        </w:tc>
        <w:tc>
          <w:tcPr>
            <w:tcW w:w="599" w:type="dxa"/>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NT</w:t>
            </w:r>
          </w:p>
        </w:tc>
      </w:tr>
      <w:tr w:rsidR="00275887" w:rsidRPr="00B71035">
        <w:tc>
          <w:tcPr>
            <w:tcW w:w="8188" w:type="dxa"/>
            <w:tcBorders>
              <w:left w:val="nil"/>
              <w:bottom w:val="single" w:sz="8" w:space="0" w:color="C0504D"/>
              <w:right w:val="nil"/>
            </w:tcBorders>
            <w:shd w:val="clear" w:color="auto" w:fill="EFD3D2"/>
          </w:tcPr>
          <w:p w:rsidR="00275887" w:rsidRPr="009B7F93" w:rsidRDefault="00275887" w:rsidP="0034220A">
            <w:pPr>
              <w:jc w:val="both"/>
              <w:rPr>
                <w:rFonts w:ascii="Calibri" w:hAnsi="Calibri" w:cs="Calibri"/>
                <w:b/>
                <w:bCs/>
                <w:color w:val="943634"/>
              </w:rPr>
            </w:pPr>
            <w:r w:rsidRPr="005669A5">
              <w:rPr>
                <w:rFonts w:ascii="Calibri" w:hAnsi="Calibri" w:cs="Calibri"/>
                <w:b/>
                <w:bCs/>
                <w:color w:val="943634"/>
                <w:sz w:val="22"/>
                <w:szCs w:val="22"/>
              </w:rPr>
              <w:t xml:space="preserve">Popravljanje </w:t>
            </w:r>
            <w:r>
              <w:rPr>
                <w:rFonts w:ascii="Calibri" w:hAnsi="Calibri" w:cs="Calibri"/>
                <w:b/>
                <w:bCs/>
                <w:color w:val="943634"/>
                <w:sz w:val="22"/>
                <w:szCs w:val="22"/>
              </w:rPr>
              <w:t>naloge</w:t>
            </w:r>
            <w:r w:rsidRPr="005669A5">
              <w:rPr>
                <w:rFonts w:ascii="Calibri" w:hAnsi="Calibri" w:cs="Calibri"/>
                <w:b/>
                <w:bCs/>
                <w:color w:val="943634"/>
                <w:sz w:val="22"/>
                <w:szCs w:val="22"/>
              </w:rPr>
              <w:t xml:space="preserve"> po predani štafeti </w:t>
            </w:r>
            <w:r w:rsidRPr="005669A5">
              <w:rPr>
                <w:rFonts w:ascii="Calibri" w:hAnsi="Calibri" w:cs="Calibri"/>
                <w:color w:val="943634"/>
                <w:sz w:val="22"/>
                <w:szCs w:val="22"/>
              </w:rPr>
              <w:t>(po tekmovalcu):</w:t>
            </w:r>
          </w:p>
        </w:tc>
        <w:tc>
          <w:tcPr>
            <w:tcW w:w="598" w:type="dxa"/>
            <w:tcBorders>
              <w:left w:val="nil"/>
              <w:bottom w:val="single" w:sz="8" w:space="0" w:color="C0504D"/>
              <w:right w:val="nil"/>
            </w:tcBorders>
            <w:shd w:val="clear" w:color="auto" w:fill="EFD3D2"/>
          </w:tcPr>
          <w:p w:rsidR="00275887" w:rsidRPr="009B7F93" w:rsidRDefault="00275887" w:rsidP="0034220A">
            <w:pPr>
              <w:jc w:val="center"/>
              <w:rPr>
                <w:rFonts w:ascii="Calibri" w:hAnsi="Calibri" w:cs="Calibri"/>
                <w:color w:val="943634"/>
              </w:rPr>
            </w:pPr>
            <w:r>
              <w:rPr>
                <w:rFonts w:ascii="Calibri" w:hAnsi="Calibri" w:cs="Calibri"/>
                <w:color w:val="943634"/>
                <w:sz w:val="22"/>
                <w:szCs w:val="22"/>
              </w:rPr>
              <w:t>10</w:t>
            </w:r>
          </w:p>
        </w:tc>
        <w:tc>
          <w:tcPr>
            <w:tcW w:w="599" w:type="dxa"/>
            <w:tcBorders>
              <w:left w:val="nil"/>
              <w:bottom w:val="single" w:sz="8" w:space="0" w:color="C0504D"/>
              <w:right w:val="nil"/>
            </w:tcBorders>
            <w:shd w:val="clear" w:color="auto" w:fill="EFD3D2"/>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NT</w:t>
            </w:r>
          </w:p>
        </w:tc>
      </w:tr>
    </w:tbl>
    <w:p w:rsidR="00275887" w:rsidRDefault="00275887" w:rsidP="00B629B6">
      <w:pPr>
        <w:pStyle w:val="Footer"/>
        <w:tabs>
          <w:tab w:val="clear" w:pos="9072"/>
        </w:tabs>
        <w:jc w:val="both"/>
        <w:rPr>
          <w:rFonts w:ascii="Calibri" w:hAnsi="Calibri" w:cs="Calibri"/>
          <w:sz w:val="24"/>
          <w:szCs w:val="24"/>
        </w:rPr>
      </w:pPr>
    </w:p>
    <w:p w:rsidR="00275887" w:rsidRPr="00054B8A" w:rsidRDefault="00275887" w:rsidP="00B629B6">
      <w:pPr>
        <w:jc w:val="both"/>
        <w:rPr>
          <w:rFonts w:ascii="Calibri" w:hAnsi="Calibri" w:cs="Calibri"/>
          <w:b/>
          <w:bCs/>
          <w:color w:val="943634"/>
        </w:rPr>
      </w:pPr>
      <w:r w:rsidRPr="00054B8A">
        <w:rPr>
          <w:rFonts w:ascii="Calibri" w:hAnsi="Calibri" w:cs="Calibri"/>
          <w:b/>
          <w:bCs/>
          <w:color w:val="943634"/>
        </w:rPr>
        <w:t xml:space="preserve">Pri hkratnem startu vseh treh tekmovalcev sodnik le te ustavi in jih opozori, da se vaja izvaja štafetno. V kolikor tekmovalci hkrati </w:t>
      </w:r>
      <w:proofErr w:type="spellStart"/>
      <w:r w:rsidRPr="00054B8A">
        <w:rPr>
          <w:rFonts w:ascii="Calibri" w:hAnsi="Calibri" w:cs="Calibri"/>
          <w:b/>
          <w:bCs/>
          <w:color w:val="943634"/>
        </w:rPr>
        <w:t>startajo</w:t>
      </w:r>
      <w:proofErr w:type="spellEnd"/>
      <w:r w:rsidRPr="00054B8A">
        <w:rPr>
          <w:rFonts w:ascii="Calibri" w:hAnsi="Calibri" w:cs="Calibri"/>
          <w:b/>
          <w:bCs/>
          <w:color w:val="943634"/>
        </w:rPr>
        <w:t xml:space="preserve"> drugič, se ekipo diskvalificira. </w:t>
      </w:r>
    </w:p>
    <w:p w:rsidR="00275887" w:rsidRDefault="00275887" w:rsidP="00B629B6">
      <w:pPr>
        <w:pStyle w:val="Footer"/>
        <w:tabs>
          <w:tab w:val="clear" w:pos="9072"/>
        </w:tabs>
        <w:jc w:val="both"/>
        <w:rPr>
          <w:rFonts w:ascii="Calibri" w:hAnsi="Calibri" w:cs="Calibri"/>
          <w:sz w:val="24"/>
          <w:szCs w:val="24"/>
        </w:rPr>
      </w:pPr>
    </w:p>
    <w:p w:rsidR="00275887" w:rsidRDefault="00275887" w:rsidP="00B629B6">
      <w:pPr>
        <w:pStyle w:val="Footer"/>
        <w:tabs>
          <w:tab w:val="clear" w:pos="9072"/>
        </w:tabs>
        <w:jc w:val="center"/>
        <w:rPr>
          <w:rFonts w:ascii="Calibri" w:hAnsi="Calibri" w:cs="Calibri"/>
          <w:sz w:val="24"/>
          <w:szCs w:val="24"/>
        </w:rPr>
      </w:pPr>
    </w:p>
    <w:p w:rsidR="00275887" w:rsidRDefault="00275887" w:rsidP="00B629B6">
      <w:pPr>
        <w:pStyle w:val="Footer"/>
        <w:tabs>
          <w:tab w:val="clear" w:pos="9072"/>
        </w:tabs>
        <w:jc w:val="both"/>
        <w:rPr>
          <w:rFonts w:ascii="Calibri" w:hAnsi="Calibri" w:cs="Calibri"/>
          <w:sz w:val="24"/>
          <w:szCs w:val="24"/>
          <w:u w:val="single"/>
        </w:rPr>
      </w:pPr>
    </w:p>
    <w:p w:rsidR="00275887" w:rsidRPr="00975EBE" w:rsidRDefault="00275887" w:rsidP="00B629B6">
      <w:pPr>
        <w:pStyle w:val="Footer"/>
        <w:tabs>
          <w:tab w:val="clear" w:pos="9072"/>
        </w:tabs>
        <w:jc w:val="both"/>
        <w:rPr>
          <w:rFonts w:ascii="Calibri" w:hAnsi="Calibri" w:cs="Calibri"/>
          <w:sz w:val="24"/>
          <w:szCs w:val="24"/>
          <w:u w:val="single"/>
        </w:rPr>
      </w:pPr>
      <w:r>
        <w:rPr>
          <w:rFonts w:ascii="Calibri" w:hAnsi="Calibri" w:cs="Calibri"/>
          <w:sz w:val="24"/>
          <w:szCs w:val="24"/>
          <w:u w:val="single"/>
        </w:rPr>
        <w:t>GASILCI PRIPRAVNIKI:</w:t>
      </w:r>
    </w:p>
    <w:p w:rsidR="00275887" w:rsidRDefault="00275887" w:rsidP="00B629B6">
      <w:pPr>
        <w:pStyle w:val="Footer"/>
        <w:tabs>
          <w:tab w:val="clear" w:pos="9072"/>
        </w:tabs>
        <w:jc w:val="both"/>
        <w:rPr>
          <w:rFonts w:ascii="Calibri" w:hAnsi="Calibri" w:cs="Calibri"/>
          <w:b/>
          <w:bCs/>
          <w:sz w:val="24"/>
          <w:szCs w:val="24"/>
        </w:rPr>
      </w:pPr>
      <w:r w:rsidRPr="000D6DBD">
        <w:rPr>
          <w:rFonts w:ascii="Calibri" w:hAnsi="Calibri" w:cs="Calibri"/>
          <w:b/>
          <w:bCs/>
          <w:sz w:val="24"/>
          <w:szCs w:val="24"/>
        </w:rPr>
        <w:t xml:space="preserve">Naloga: Spajanje cevi na </w:t>
      </w:r>
      <w:proofErr w:type="spellStart"/>
      <w:r w:rsidRPr="000D6DBD">
        <w:rPr>
          <w:rFonts w:ascii="Calibri" w:hAnsi="Calibri" w:cs="Calibri"/>
          <w:b/>
          <w:bCs/>
          <w:sz w:val="24"/>
          <w:szCs w:val="24"/>
        </w:rPr>
        <w:t>trojak</w:t>
      </w:r>
      <w:proofErr w:type="spellEnd"/>
    </w:p>
    <w:p w:rsidR="00CC584E" w:rsidRPr="00CC584E" w:rsidRDefault="00CC584E" w:rsidP="00CC584E">
      <w:pPr>
        <w:pStyle w:val="Footer"/>
        <w:rPr>
          <w:rFonts w:ascii="Calibri" w:hAnsi="Calibri" w:cs="Calibri"/>
          <w:sz w:val="24"/>
          <w:szCs w:val="24"/>
        </w:rPr>
      </w:pPr>
      <w:r w:rsidRPr="00CC584E">
        <w:rPr>
          <w:rFonts w:ascii="Calibri" w:hAnsi="Calibri" w:cs="Calibri"/>
          <w:sz w:val="24"/>
          <w:szCs w:val="24"/>
        </w:rPr>
        <w:t>Potrebno orodje za izvedbo vaje:</w:t>
      </w:r>
    </w:p>
    <w:p w:rsidR="00CC584E" w:rsidRPr="00CC584E" w:rsidRDefault="00CC584E" w:rsidP="00CC584E">
      <w:pPr>
        <w:numPr>
          <w:ilvl w:val="0"/>
          <w:numId w:val="26"/>
        </w:numPr>
        <w:rPr>
          <w:rFonts w:asciiTheme="minorHAnsi" w:hAnsiTheme="minorHAnsi"/>
        </w:rPr>
      </w:pPr>
      <w:r w:rsidRPr="00CC584E">
        <w:rPr>
          <w:rFonts w:asciiTheme="minorHAnsi" w:hAnsiTheme="minorHAnsi"/>
        </w:rPr>
        <w:t>2 tlačni C – cevi, dvojno zviti, s cevnima nosilcema;</w:t>
      </w:r>
    </w:p>
    <w:p w:rsidR="00CC584E" w:rsidRPr="00CC584E" w:rsidRDefault="00CC584E" w:rsidP="00CC584E">
      <w:pPr>
        <w:numPr>
          <w:ilvl w:val="0"/>
          <w:numId w:val="26"/>
        </w:numPr>
        <w:rPr>
          <w:rFonts w:asciiTheme="minorHAnsi" w:hAnsiTheme="minorHAnsi"/>
        </w:rPr>
      </w:pPr>
      <w:r w:rsidRPr="00CC584E">
        <w:rPr>
          <w:rFonts w:asciiTheme="minorHAnsi" w:hAnsiTheme="minorHAnsi"/>
        </w:rPr>
        <w:t>tlačna B – cev, dvojno zvita, s cevnim nosilcem;</w:t>
      </w:r>
    </w:p>
    <w:p w:rsidR="00CC584E" w:rsidRPr="00CC584E" w:rsidRDefault="00CC584E" w:rsidP="00CC584E">
      <w:pPr>
        <w:numPr>
          <w:ilvl w:val="0"/>
          <w:numId w:val="26"/>
        </w:numPr>
        <w:rPr>
          <w:rFonts w:asciiTheme="minorHAnsi" w:hAnsiTheme="minorHAnsi"/>
        </w:rPr>
      </w:pPr>
      <w:r w:rsidRPr="00CC584E">
        <w:rPr>
          <w:rFonts w:asciiTheme="minorHAnsi" w:hAnsiTheme="minorHAnsi"/>
        </w:rPr>
        <w:t>2 navadna C – ročnika brez zasuna;</w:t>
      </w:r>
    </w:p>
    <w:p w:rsidR="00CC584E" w:rsidRPr="00CC584E" w:rsidRDefault="00CC584E" w:rsidP="00CC584E">
      <w:pPr>
        <w:numPr>
          <w:ilvl w:val="0"/>
          <w:numId w:val="26"/>
        </w:numPr>
        <w:rPr>
          <w:rFonts w:asciiTheme="minorHAnsi" w:hAnsiTheme="minorHAnsi"/>
        </w:rPr>
      </w:pPr>
      <w:proofErr w:type="spellStart"/>
      <w:r w:rsidRPr="00CC584E">
        <w:rPr>
          <w:rFonts w:asciiTheme="minorHAnsi" w:hAnsiTheme="minorHAnsi"/>
        </w:rPr>
        <w:t>trojak</w:t>
      </w:r>
      <w:proofErr w:type="spellEnd"/>
      <w:r w:rsidRPr="00CC584E">
        <w:rPr>
          <w:rFonts w:asciiTheme="minorHAnsi" w:hAnsiTheme="minorHAnsi"/>
        </w:rPr>
        <w:t xml:space="preserve"> B/CBC z ventili (štirje obrati);</w:t>
      </w:r>
    </w:p>
    <w:p w:rsidR="00CC584E" w:rsidRPr="00CC584E" w:rsidRDefault="00CC584E" w:rsidP="00CC584E">
      <w:pPr>
        <w:numPr>
          <w:ilvl w:val="0"/>
          <w:numId w:val="26"/>
        </w:numPr>
        <w:rPr>
          <w:rFonts w:asciiTheme="minorHAnsi" w:hAnsiTheme="minorHAnsi"/>
        </w:rPr>
      </w:pPr>
      <w:r w:rsidRPr="00CC584E">
        <w:rPr>
          <w:rFonts w:asciiTheme="minorHAnsi" w:hAnsiTheme="minorHAnsi"/>
        </w:rPr>
        <w:t>stabilna C – spojka (PGŠTD, letnik 2011, stran 59, slika 10a) s prehodno spojko C/B.</w:t>
      </w:r>
    </w:p>
    <w:p w:rsidR="00CC584E" w:rsidRDefault="00275887" w:rsidP="00CC584E">
      <w:pPr>
        <w:pStyle w:val="Footer"/>
        <w:tabs>
          <w:tab w:val="clear" w:pos="9072"/>
        </w:tabs>
        <w:rPr>
          <w:rFonts w:ascii="Calibri" w:hAnsi="Calibri" w:cs="Calibri"/>
          <w:sz w:val="24"/>
          <w:szCs w:val="24"/>
        </w:rPr>
      </w:pPr>
      <w:r>
        <w:rPr>
          <w:rFonts w:ascii="Calibri" w:hAnsi="Calibri" w:cs="Calibri"/>
          <w:sz w:val="24"/>
          <w:szCs w:val="24"/>
        </w:rPr>
        <w:t xml:space="preserve">Tekmovalni prostor, postavitev tekmovalcev in orodja je razvidno na skici vaje. Tlačna cev je </w:t>
      </w:r>
    </w:p>
    <w:p w:rsidR="00275887" w:rsidRDefault="00275887" w:rsidP="00CC584E">
      <w:pPr>
        <w:pStyle w:val="Footer"/>
        <w:tabs>
          <w:tab w:val="clear" w:pos="9072"/>
        </w:tabs>
        <w:rPr>
          <w:rFonts w:ascii="Calibri" w:hAnsi="Calibri" w:cs="Calibri"/>
          <w:sz w:val="24"/>
          <w:szCs w:val="24"/>
        </w:rPr>
      </w:pPr>
      <w:r>
        <w:rPr>
          <w:rFonts w:ascii="Calibri" w:hAnsi="Calibri" w:cs="Calibri"/>
          <w:sz w:val="24"/>
          <w:szCs w:val="24"/>
        </w:rPr>
        <w:t>pravilno zvita in postavljena takrat, ko je dvojno zvita, obe spojki sta obrnjeni naprej v smeri napada. Tlačna cev sme biti le dvojno zvita in ne večkratno (npr. 4-</w:t>
      </w:r>
      <w:proofErr w:type="spellStart"/>
      <w:r>
        <w:rPr>
          <w:rFonts w:ascii="Calibri" w:hAnsi="Calibri" w:cs="Calibri"/>
          <w:sz w:val="24"/>
          <w:szCs w:val="24"/>
        </w:rPr>
        <w:t>kratno</w:t>
      </w:r>
      <w:proofErr w:type="spellEnd"/>
      <w:r>
        <w:rPr>
          <w:rFonts w:ascii="Calibri" w:hAnsi="Calibri" w:cs="Calibri"/>
          <w:sz w:val="24"/>
          <w:szCs w:val="24"/>
        </w:rPr>
        <w:t>), tudi v notranjosti ne.</w:t>
      </w:r>
    </w:p>
    <w:p w:rsidR="00275887" w:rsidRDefault="00275887" w:rsidP="00CC584E">
      <w:pPr>
        <w:pStyle w:val="Footer"/>
        <w:tabs>
          <w:tab w:val="clear" w:pos="9072"/>
        </w:tabs>
        <w:rPr>
          <w:rFonts w:ascii="Calibri" w:hAnsi="Calibri" w:cs="Calibri"/>
          <w:sz w:val="24"/>
          <w:szCs w:val="24"/>
        </w:rPr>
      </w:pPr>
    </w:p>
    <w:p w:rsidR="00275887" w:rsidRDefault="00275887" w:rsidP="00CC584E">
      <w:pPr>
        <w:pStyle w:val="Footer"/>
        <w:tabs>
          <w:tab w:val="clear" w:pos="9072"/>
        </w:tabs>
        <w:rPr>
          <w:rFonts w:ascii="Calibri" w:hAnsi="Calibri" w:cs="Calibri"/>
          <w:sz w:val="24"/>
          <w:szCs w:val="24"/>
        </w:rPr>
      </w:pPr>
      <w:r>
        <w:rPr>
          <w:rFonts w:ascii="Calibri" w:hAnsi="Calibri" w:cs="Calibri"/>
          <w:sz w:val="24"/>
          <w:szCs w:val="24"/>
        </w:rPr>
        <w:t xml:space="preserve">Začetek vaje: Na znak sodnika vzameta tekmovalca 1 in 3 vsak po eno C cev in ročnik. Nato odideta do </w:t>
      </w:r>
      <w:proofErr w:type="spellStart"/>
      <w:r>
        <w:rPr>
          <w:rFonts w:ascii="Calibri" w:hAnsi="Calibri" w:cs="Calibri"/>
          <w:sz w:val="24"/>
          <w:szCs w:val="24"/>
        </w:rPr>
        <w:t>trojaka</w:t>
      </w:r>
      <w:proofErr w:type="spellEnd"/>
      <w:r>
        <w:rPr>
          <w:rFonts w:ascii="Calibri" w:hAnsi="Calibri" w:cs="Calibri"/>
          <w:sz w:val="24"/>
          <w:szCs w:val="24"/>
        </w:rPr>
        <w:t xml:space="preserve">. Tekmovalec 1 priklopi cev na levi izliv </w:t>
      </w:r>
      <w:proofErr w:type="spellStart"/>
      <w:r>
        <w:rPr>
          <w:rFonts w:ascii="Calibri" w:hAnsi="Calibri" w:cs="Calibri"/>
          <w:sz w:val="24"/>
          <w:szCs w:val="24"/>
        </w:rPr>
        <w:t>trojaka</w:t>
      </w:r>
      <w:proofErr w:type="spellEnd"/>
      <w:r>
        <w:rPr>
          <w:rFonts w:ascii="Calibri" w:hAnsi="Calibri" w:cs="Calibri"/>
          <w:sz w:val="24"/>
          <w:szCs w:val="24"/>
        </w:rPr>
        <w:t xml:space="preserve">. Tekmovalec 3 pa na desni izliv </w:t>
      </w:r>
      <w:proofErr w:type="spellStart"/>
      <w:r>
        <w:rPr>
          <w:rFonts w:ascii="Calibri" w:hAnsi="Calibri" w:cs="Calibri"/>
          <w:sz w:val="24"/>
          <w:szCs w:val="24"/>
        </w:rPr>
        <w:t>trojaka</w:t>
      </w:r>
      <w:proofErr w:type="spellEnd"/>
      <w:r>
        <w:rPr>
          <w:rFonts w:ascii="Calibri" w:hAnsi="Calibri" w:cs="Calibri"/>
          <w:sz w:val="24"/>
          <w:szCs w:val="24"/>
        </w:rPr>
        <w:t xml:space="preserve">. Po priklopu razvijeta vsak svojo cev do ognjene črte. Po razvitju cevi </w:t>
      </w:r>
      <w:r w:rsidRPr="009634ED">
        <w:rPr>
          <w:rFonts w:ascii="Calibri" w:hAnsi="Calibri" w:cs="Calibri"/>
          <w:sz w:val="24"/>
          <w:szCs w:val="24"/>
        </w:rPr>
        <w:t>na ognjeni črti (z nogo se dotika ognjene črte ali stoji na njej)</w:t>
      </w:r>
      <w:r>
        <w:rPr>
          <w:rFonts w:ascii="Calibri" w:hAnsi="Calibri" w:cs="Calibri"/>
          <w:sz w:val="24"/>
          <w:szCs w:val="24"/>
        </w:rPr>
        <w:t xml:space="preserve"> priklopi ročnik. Priklop ročnika med razvijanjem je napaka.</w:t>
      </w:r>
    </w:p>
    <w:p w:rsidR="00275887" w:rsidRDefault="00275887" w:rsidP="00CC584E">
      <w:pPr>
        <w:pStyle w:val="Footer"/>
        <w:tabs>
          <w:tab w:val="clear" w:pos="9072"/>
        </w:tabs>
        <w:rPr>
          <w:rFonts w:ascii="Calibri" w:hAnsi="Calibri" w:cs="Calibri"/>
          <w:sz w:val="24"/>
          <w:szCs w:val="24"/>
        </w:rPr>
      </w:pPr>
      <w:r>
        <w:rPr>
          <w:rFonts w:ascii="Calibri" w:hAnsi="Calibri" w:cs="Calibri"/>
          <w:sz w:val="24"/>
          <w:szCs w:val="24"/>
        </w:rPr>
        <w:t>Tekmovalec 1 izda povelje »Prva vodo«, ko je:</w:t>
      </w:r>
    </w:p>
    <w:p w:rsidR="00275887" w:rsidRPr="00CC584E" w:rsidRDefault="00275887" w:rsidP="00CC584E">
      <w:pPr>
        <w:numPr>
          <w:ilvl w:val="0"/>
          <w:numId w:val="27"/>
        </w:numPr>
        <w:rPr>
          <w:rFonts w:asciiTheme="minorHAnsi" w:hAnsiTheme="minorHAnsi"/>
        </w:rPr>
      </w:pPr>
      <w:r w:rsidRPr="00CC584E">
        <w:rPr>
          <w:rFonts w:asciiTheme="minorHAnsi" w:hAnsiTheme="minorHAnsi"/>
        </w:rPr>
        <w:t>spet prvi napadalni C – cevovod z ročnikom,</w:t>
      </w:r>
    </w:p>
    <w:p w:rsidR="00275887" w:rsidRPr="00CC584E" w:rsidRDefault="00275887" w:rsidP="00CC584E">
      <w:pPr>
        <w:numPr>
          <w:ilvl w:val="0"/>
          <w:numId w:val="27"/>
        </w:numPr>
        <w:rPr>
          <w:rFonts w:asciiTheme="minorHAnsi" w:hAnsiTheme="minorHAnsi"/>
        </w:rPr>
      </w:pPr>
      <w:r w:rsidRPr="00CC584E">
        <w:rPr>
          <w:rFonts w:asciiTheme="minorHAnsi" w:hAnsiTheme="minorHAnsi"/>
        </w:rPr>
        <w:t>ko je tekmovalec 1 postavljen na ognjeni črti,</w:t>
      </w:r>
    </w:p>
    <w:p w:rsidR="00275887" w:rsidRPr="00CC584E" w:rsidRDefault="00275887" w:rsidP="00CC584E">
      <w:pPr>
        <w:numPr>
          <w:ilvl w:val="0"/>
          <w:numId w:val="27"/>
        </w:numPr>
        <w:rPr>
          <w:rFonts w:asciiTheme="minorHAnsi" w:hAnsiTheme="minorHAnsi"/>
        </w:rPr>
      </w:pPr>
      <w:proofErr w:type="spellStart"/>
      <w:r w:rsidRPr="00CC584E">
        <w:rPr>
          <w:rFonts w:asciiTheme="minorHAnsi" w:hAnsiTheme="minorHAnsi"/>
        </w:rPr>
        <w:t>trojak</w:t>
      </w:r>
      <w:proofErr w:type="spellEnd"/>
      <w:r w:rsidRPr="00CC584E">
        <w:rPr>
          <w:rFonts w:asciiTheme="minorHAnsi" w:hAnsiTheme="minorHAnsi"/>
        </w:rPr>
        <w:t xml:space="preserve"> zaseden.</w:t>
      </w:r>
    </w:p>
    <w:p w:rsidR="00275887" w:rsidRPr="00CC584E" w:rsidRDefault="00275887" w:rsidP="00CC584E">
      <w:pPr>
        <w:numPr>
          <w:ilvl w:val="0"/>
          <w:numId w:val="27"/>
        </w:numPr>
        <w:rPr>
          <w:rFonts w:asciiTheme="minorHAnsi" w:hAnsiTheme="minorHAnsi"/>
        </w:rPr>
      </w:pPr>
      <w:r w:rsidRPr="00CC584E">
        <w:rPr>
          <w:rFonts w:asciiTheme="minorHAnsi" w:hAnsiTheme="minorHAnsi"/>
        </w:rPr>
        <w:t>Tekmovalec 3 izda povelje »Druga vodo«, ko je:</w:t>
      </w:r>
    </w:p>
    <w:p w:rsidR="00275887" w:rsidRPr="00CC584E" w:rsidRDefault="00275887" w:rsidP="00CC584E">
      <w:pPr>
        <w:numPr>
          <w:ilvl w:val="0"/>
          <w:numId w:val="27"/>
        </w:numPr>
        <w:rPr>
          <w:rFonts w:asciiTheme="minorHAnsi" w:hAnsiTheme="minorHAnsi"/>
        </w:rPr>
      </w:pPr>
      <w:r w:rsidRPr="00CC584E">
        <w:rPr>
          <w:rFonts w:asciiTheme="minorHAnsi" w:hAnsiTheme="minorHAnsi"/>
        </w:rPr>
        <w:t>spet drugi napadalni C – cevovod z ročnikom,</w:t>
      </w:r>
    </w:p>
    <w:p w:rsidR="00275887" w:rsidRPr="00CC584E" w:rsidRDefault="00275887" w:rsidP="00CC584E">
      <w:pPr>
        <w:numPr>
          <w:ilvl w:val="0"/>
          <w:numId w:val="27"/>
        </w:numPr>
        <w:rPr>
          <w:rFonts w:asciiTheme="minorHAnsi" w:hAnsiTheme="minorHAnsi"/>
        </w:rPr>
      </w:pPr>
      <w:r w:rsidRPr="00CC584E">
        <w:rPr>
          <w:rFonts w:asciiTheme="minorHAnsi" w:hAnsiTheme="minorHAnsi"/>
        </w:rPr>
        <w:t>ko je tekmovalec 3 postavljen na ognjeni črti,</w:t>
      </w:r>
    </w:p>
    <w:p w:rsidR="00275887" w:rsidRPr="00CC584E" w:rsidRDefault="00275887" w:rsidP="00CC584E">
      <w:pPr>
        <w:numPr>
          <w:ilvl w:val="0"/>
          <w:numId w:val="27"/>
        </w:numPr>
        <w:rPr>
          <w:rFonts w:asciiTheme="minorHAnsi" w:hAnsiTheme="minorHAnsi"/>
        </w:rPr>
      </w:pPr>
      <w:proofErr w:type="spellStart"/>
      <w:r w:rsidRPr="00CC584E">
        <w:rPr>
          <w:rFonts w:asciiTheme="minorHAnsi" w:hAnsiTheme="minorHAnsi"/>
        </w:rPr>
        <w:t>trojak</w:t>
      </w:r>
      <w:proofErr w:type="spellEnd"/>
      <w:r w:rsidRPr="00CC584E">
        <w:rPr>
          <w:rFonts w:asciiTheme="minorHAnsi" w:hAnsiTheme="minorHAnsi"/>
        </w:rPr>
        <w:t xml:space="preserve"> zaseden.</w:t>
      </w:r>
    </w:p>
    <w:p w:rsidR="00275887" w:rsidRDefault="00275887" w:rsidP="00CC584E">
      <w:pPr>
        <w:pStyle w:val="Footer"/>
        <w:tabs>
          <w:tab w:val="clear" w:pos="9072"/>
        </w:tabs>
        <w:rPr>
          <w:rFonts w:ascii="Calibri" w:hAnsi="Calibri" w:cs="Calibri"/>
          <w:sz w:val="24"/>
          <w:szCs w:val="24"/>
        </w:rPr>
      </w:pPr>
      <w:r>
        <w:rPr>
          <w:rFonts w:ascii="Calibri" w:hAnsi="Calibri" w:cs="Calibri"/>
          <w:sz w:val="24"/>
          <w:szCs w:val="24"/>
        </w:rPr>
        <w:t>Po končani vaji oba tekmovalca (1 in 3) stojita na levi strani cevi, gledata v smeri napada in z obema rokama držita ročnik oz. konec napadalnega voda; opremljena sta vsak s po enim cevnim nosilcem.</w:t>
      </w:r>
    </w:p>
    <w:p w:rsidR="00275887" w:rsidRDefault="00275887" w:rsidP="00CC584E">
      <w:pPr>
        <w:pStyle w:val="Footer"/>
        <w:tabs>
          <w:tab w:val="clear" w:pos="9072"/>
        </w:tabs>
        <w:rPr>
          <w:rFonts w:ascii="Calibri" w:hAnsi="Calibri" w:cs="Calibri"/>
          <w:sz w:val="24"/>
          <w:szCs w:val="24"/>
        </w:rPr>
      </w:pPr>
      <w:r>
        <w:rPr>
          <w:rFonts w:ascii="Calibri" w:hAnsi="Calibri" w:cs="Calibri"/>
          <w:sz w:val="24"/>
          <w:szCs w:val="24"/>
        </w:rPr>
        <w:t>Prestop ognjene črte s celim stopalom je napaka.</w:t>
      </w:r>
    </w:p>
    <w:p w:rsidR="00275887" w:rsidRDefault="00275887" w:rsidP="00B629B6">
      <w:pPr>
        <w:pStyle w:val="Footer"/>
        <w:tabs>
          <w:tab w:val="clear" w:pos="9072"/>
        </w:tabs>
        <w:jc w:val="both"/>
        <w:rPr>
          <w:rFonts w:ascii="Calibri" w:hAnsi="Calibri" w:cs="Calibri"/>
          <w:sz w:val="24"/>
          <w:szCs w:val="24"/>
        </w:rPr>
      </w:pPr>
    </w:p>
    <w:p w:rsidR="00275887" w:rsidRDefault="00275887" w:rsidP="00B629B6">
      <w:pPr>
        <w:pStyle w:val="Footer"/>
        <w:tabs>
          <w:tab w:val="clear" w:pos="9072"/>
        </w:tabs>
        <w:jc w:val="both"/>
        <w:rPr>
          <w:rFonts w:ascii="Calibri" w:hAnsi="Calibri" w:cs="Calibri"/>
          <w:sz w:val="24"/>
          <w:szCs w:val="24"/>
        </w:rPr>
      </w:pPr>
      <w:r>
        <w:rPr>
          <w:rFonts w:ascii="Calibri" w:hAnsi="Calibri" w:cs="Calibri"/>
          <w:sz w:val="24"/>
          <w:szCs w:val="24"/>
        </w:rPr>
        <w:t xml:space="preserve">Tekmovalec 2 po sodnikovem znaku odpne cevni nosilec na B cevi in le-to priklopi na stabilno C-spojko (s prehodno spojko C/B) ter cev razvije do </w:t>
      </w:r>
      <w:proofErr w:type="spellStart"/>
      <w:r>
        <w:rPr>
          <w:rFonts w:ascii="Calibri" w:hAnsi="Calibri" w:cs="Calibri"/>
          <w:sz w:val="24"/>
          <w:szCs w:val="24"/>
        </w:rPr>
        <w:t>trojaka</w:t>
      </w:r>
      <w:proofErr w:type="spellEnd"/>
      <w:r>
        <w:rPr>
          <w:rFonts w:ascii="Calibri" w:hAnsi="Calibri" w:cs="Calibri"/>
          <w:sz w:val="24"/>
          <w:szCs w:val="24"/>
        </w:rPr>
        <w:t xml:space="preserve">, jo spne na </w:t>
      </w:r>
      <w:proofErr w:type="spellStart"/>
      <w:r>
        <w:rPr>
          <w:rFonts w:ascii="Calibri" w:hAnsi="Calibri" w:cs="Calibri"/>
          <w:sz w:val="24"/>
          <w:szCs w:val="24"/>
        </w:rPr>
        <w:t>trojak</w:t>
      </w:r>
      <w:proofErr w:type="spellEnd"/>
      <w:r>
        <w:rPr>
          <w:rFonts w:ascii="Calibri" w:hAnsi="Calibri" w:cs="Calibri"/>
          <w:sz w:val="24"/>
          <w:szCs w:val="24"/>
        </w:rPr>
        <w:t xml:space="preserve"> in zasede </w:t>
      </w:r>
      <w:proofErr w:type="spellStart"/>
      <w:r>
        <w:rPr>
          <w:rFonts w:ascii="Calibri" w:hAnsi="Calibri" w:cs="Calibri"/>
          <w:sz w:val="24"/>
          <w:szCs w:val="24"/>
        </w:rPr>
        <w:t>trojak</w:t>
      </w:r>
      <w:proofErr w:type="spellEnd"/>
      <w:r>
        <w:rPr>
          <w:rFonts w:ascii="Calibri" w:hAnsi="Calibri" w:cs="Calibri"/>
          <w:sz w:val="24"/>
          <w:szCs w:val="24"/>
        </w:rPr>
        <w:t xml:space="preserve">. Na povelje tekmovalca 1 »Prva vodo« dvigne roko nad višino glave v znak, da je povelje razumel in odpre levi ventil na </w:t>
      </w:r>
      <w:proofErr w:type="spellStart"/>
      <w:r>
        <w:rPr>
          <w:rFonts w:ascii="Calibri" w:hAnsi="Calibri" w:cs="Calibri"/>
          <w:sz w:val="24"/>
          <w:szCs w:val="24"/>
        </w:rPr>
        <w:t>trojaku</w:t>
      </w:r>
      <w:proofErr w:type="spellEnd"/>
      <w:r>
        <w:rPr>
          <w:rFonts w:ascii="Calibri" w:hAnsi="Calibri" w:cs="Calibri"/>
          <w:sz w:val="24"/>
          <w:szCs w:val="24"/>
        </w:rPr>
        <w:t xml:space="preserve">. Na povelje tekmovalca 3 »Druga vodo« dvigne roko nad višino glave v znak, da je povelje razumel in odpre desni ventil na </w:t>
      </w:r>
      <w:proofErr w:type="spellStart"/>
      <w:r>
        <w:rPr>
          <w:rFonts w:ascii="Calibri" w:hAnsi="Calibri" w:cs="Calibri"/>
          <w:sz w:val="24"/>
          <w:szCs w:val="24"/>
        </w:rPr>
        <w:t>trojaku</w:t>
      </w:r>
      <w:proofErr w:type="spellEnd"/>
      <w:r>
        <w:rPr>
          <w:rFonts w:ascii="Calibri" w:hAnsi="Calibri" w:cs="Calibri"/>
          <w:sz w:val="24"/>
          <w:szCs w:val="24"/>
        </w:rPr>
        <w:t xml:space="preserve">. Če tekmovalec 1 poveljuje »Prvo vodo« (to velja tudi za tekmovalca 3) prej, kot je </w:t>
      </w:r>
      <w:proofErr w:type="spellStart"/>
      <w:r>
        <w:rPr>
          <w:rFonts w:ascii="Calibri" w:hAnsi="Calibri" w:cs="Calibri"/>
          <w:sz w:val="24"/>
          <w:szCs w:val="24"/>
        </w:rPr>
        <w:t>trojak</w:t>
      </w:r>
      <w:proofErr w:type="spellEnd"/>
      <w:r>
        <w:rPr>
          <w:rFonts w:ascii="Calibri" w:hAnsi="Calibri" w:cs="Calibri"/>
          <w:sz w:val="24"/>
          <w:szCs w:val="24"/>
        </w:rPr>
        <w:t xml:space="preserve"> zaseden s strani tekmovalca 2, se to oceni kot »nepravilno delo«, četudi ga je tekmovalec 2 razumel in kasneje potrdil. Če tekmovalca 1 in 3 opazita, da sta izdala povelje za vodo prekmalu in povelje ponovita, ko je </w:t>
      </w:r>
      <w:proofErr w:type="spellStart"/>
      <w:r>
        <w:rPr>
          <w:rFonts w:ascii="Calibri" w:hAnsi="Calibri" w:cs="Calibri"/>
          <w:sz w:val="24"/>
          <w:szCs w:val="24"/>
        </w:rPr>
        <w:t>trojak</w:t>
      </w:r>
      <w:proofErr w:type="spellEnd"/>
      <w:r>
        <w:rPr>
          <w:rFonts w:ascii="Calibri" w:hAnsi="Calibri" w:cs="Calibri"/>
          <w:sz w:val="24"/>
          <w:szCs w:val="24"/>
        </w:rPr>
        <w:t xml:space="preserve"> pravilno zaseden, to ni napaka. Ventile na </w:t>
      </w:r>
      <w:proofErr w:type="spellStart"/>
      <w:r>
        <w:rPr>
          <w:rFonts w:ascii="Calibri" w:hAnsi="Calibri" w:cs="Calibri"/>
          <w:sz w:val="24"/>
          <w:szCs w:val="24"/>
        </w:rPr>
        <w:t>trojaku</w:t>
      </w:r>
      <w:proofErr w:type="spellEnd"/>
      <w:r>
        <w:rPr>
          <w:rFonts w:ascii="Calibri" w:hAnsi="Calibri" w:cs="Calibri"/>
          <w:sz w:val="24"/>
          <w:szCs w:val="24"/>
        </w:rPr>
        <w:t xml:space="preserve"> je potrebno praviloma odpreti do konca; ni napaka, če se ventili obrnejo do pol obrata nazaj.</w:t>
      </w:r>
    </w:p>
    <w:p w:rsidR="00275887" w:rsidRDefault="00275887" w:rsidP="00B629B6">
      <w:pPr>
        <w:pStyle w:val="Footer"/>
        <w:tabs>
          <w:tab w:val="clear" w:pos="9072"/>
        </w:tabs>
        <w:jc w:val="both"/>
        <w:rPr>
          <w:rFonts w:ascii="Calibri" w:hAnsi="Calibri" w:cs="Calibri"/>
          <w:sz w:val="24"/>
          <w:szCs w:val="24"/>
        </w:rPr>
      </w:pPr>
    </w:p>
    <w:p w:rsidR="00275887" w:rsidRDefault="00275887" w:rsidP="00B629B6">
      <w:pPr>
        <w:pStyle w:val="Footer"/>
        <w:tabs>
          <w:tab w:val="clear" w:pos="9072"/>
        </w:tabs>
        <w:jc w:val="both"/>
        <w:rPr>
          <w:rFonts w:ascii="Calibri" w:hAnsi="Calibri" w:cs="Calibri"/>
          <w:sz w:val="24"/>
          <w:szCs w:val="24"/>
        </w:rPr>
      </w:pPr>
      <w:r>
        <w:rPr>
          <w:rFonts w:ascii="Calibri" w:hAnsi="Calibri" w:cs="Calibri"/>
          <w:sz w:val="24"/>
          <w:szCs w:val="24"/>
        </w:rPr>
        <w:t xml:space="preserve">V primeru, da tekmovalec 2 dobi povelje »Prva vodo« in povelje »Druga vodo« sočasno, mora v znak, da je obe povelji razumel, dvigniti roko dvakrat nad višino glave. Ko je tekmovalec 2 odprl oba ventila na </w:t>
      </w:r>
      <w:proofErr w:type="spellStart"/>
      <w:r>
        <w:rPr>
          <w:rFonts w:ascii="Calibri" w:hAnsi="Calibri" w:cs="Calibri"/>
          <w:sz w:val="24"/>
          <w:szCs w:val="24"/>
        </w:rPr>
        <w:t>trojaku</w:t>
      </w:r>
      <w:proofErr w:type="spellEnd"/>
      <w:r>
        <w:rPr>
          <w:rFonts w:ascii="Calibri" w:hAnsi="Calibri" w:cs="Calibri"/>
          <w:sz w:val="24"/>
          <w:szCs w:val="24"/>
        </w:rPr>
        <w:t xml:space="preserve">, se mora vzravnati. </w:t>
      </w:r>
      <w:proofErr w:type="spellStart"/>
      <w:r>
        <w:rPr>
          <w:rFonts w:ascii="Calibri" w:hAnsi="Calibri" w:cs="Calibri"/>
          <w:sz w:val="24"/>
          <w:szCs w:val="24"/>
        </w:rPr>
        <w:t>Trojak</w:t>
      </w:r>
      <w:proofErr w:type="spellEnd"/>
      <w:r>
        <w:rPr>
          <w:rFonts w:ascii="Calibri" w:hAnsi="Calibri" w:cs="Calibri"/>
          <w:sz w:val="24"/>
          <w:szCs w:val="24"/>
        </w:rPr>
        <w:t xml:space="preserve"> je zaseden, ko se tekmovalec 2 postavi razkoračeno preko B – cevi neposredno pred </w:t>
      </w:r>
      <w:proofErr w:type="spellStart"/>
      <w:r>
        <w:rPr>
          <w:rFonts w:ascii="Calibri" w:hAnsi="Calibri" w:cs="Calibri"/>
          <w:sz w:val="24"/>
          <w:szCs w:val="24"/>
        </w:rPr>
        <w:t>trojakom</w:t>
      </w:r>
      <w:proofErr w:type="spellEnd"/>
      <w:r>
        <w:rPr>
          <w:rFonts w:ascii="Calibri" w:hAnsi="Calibri" w:cs="Calibri"/>
          <w:sz w:val="24"/>
          <w:szCs w:val="24"/>
        </w:rPr>
        <w:t xml:space="preserve"> .</w:t>
      </w:r>
    </w:p>
    <w:p w:rsidR="00275887" w:rsidRDefault="00275887" w:rsidP="00B629B6">
      <w:pPr>
        <w:pStyle w:val="Footer"/>
        <w:tabs>
          <w:tab w:val="clear" w:pos="9072"/>
        </w:tabs>
        <w:jc w:val="both"/>
        <w:rPr>
          <w:rFonts w:ascii="Calibri" w:hAnsi="Calibri" w:cs="Calibri"/>
          <w:sz w:val="24"/>
          <w:szCs w:val="24"/>
        </w:rPr>
      </w:pPr>
    </w:p>
    <w:p w:rsidR="00275887" w:rsidRPr="00054B8A" w:rsidRDefault="00275887" w:rsidP="00B629B6">
      <w:pPr>
        <w:pStyle w:val="Footer"/>
        <w:tabs>
          <w:tab w:val="clear" w:pos="9072"/>
        </w:tabs>
        <w:jc w:val="both"/>
        <w:rPr>
          <w:rFonts w:ascii="Calibri" w:hAnsi="Calibri" w:cs="Calibri"/>
          <w:sz w:val="24"/>
          <w:szCs w:val="24"/>
        </w:rPr>
      </w:pPr>
      <w:r>
        <w:rPr>
          <w:rFonts w:ascii="Calibri" w:hAnsi="Calibri" w:cs="Calibri"/>
          <w:sz w:val="24"/>
          <w:szCs w:val="24"/>
        </w:rPr>
        <w:t xml:space="preserve">Na koncu vaje mora tekmovalec 2 stati razkoračeno preko B cevi neposredno pred </w:t>
      </w:r>
      <w:proofErr w:type="spellStart"/>
      <w:r>
        <w:rPr>
          <w:rFonts w:ascii="Calibri" w:hAnsi="Calibri" w:cs="Calibri"/>
          <w:sz w:val="24"/>
          <w:szCs w:val="24"/>
        </w:rPr>
        <w:t>trojakom</w:t>
      </w:r>
      <w:proofErr w:type="spellEnd"/>
      <w:r>
        <w:rPr>
          <w:rFonts w:ascii="Calibri" w:hAnsi="Calibri" w:cs="Calibri"/>
          <w:sz w:val="24"/>
          <w:szCs w:val="24"/>
        </w:rPr>
        <w:t>; gleda v smeri napada; opremljen s cevnim nosilcem.</w:t>
      </w:r>
    </w:p>
    <w:p w:rsidR="00275887" w:rsidRDefault="00502239" w:rsidP="00B629B6">
      <w:pPr>
        <w:pStyle w:val="Footer"/>
        <w:tabs>
          <w:tab w:val="clear" w:pos="9072"/>
        </w:tabs>
        <w:jc w:val="center"/>
        <w:rPr>
          <w:rFonts w:ascii="Calibri" w:hAnsi="Calibri" w:cs="Calibri"/>
          <w:sz w:val="24"/>
          <w:szCs w:val="24"/>
        </w:rPr>
      </w:pPr>
      <w:r>
        <w:rPr>
          <w:rFonts w:ascii="Calibri" w:hAnsi="Calibri" w:cs="Calibri"/>
          <w:noProof/>
          <w:sz w:val="24"/>
          <w:szCs w:val="24"/>
        </w:rPr>
        <w:lastRenderedPageBreak/>
        <w:drawing>
          <wp:inline distT="0" distB="0" distL="0" distR="0">
            <wp:extent cx="2381885" cy="4114800"/>
            <wp:effectExtent l="0" t="0" r="0" b="0"/>
            <wp:docPr id="11"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885" cy="4114800"/>
                    </a:xfrm>
                    <a:prstGeom prst="rect">
                      <a:avLst/>
                    </a:prstGeom>
                    <a:noFill/>
                    <a:ln>
                      <a:noFill/>
                    </a:ln>
                  </pic:spPr>
                </pic:pic>
              </a:graphicData>
            </a:graphic>
          </wp:inline>
        </w:drawing>
      </w:r>
    </w:p>
    <w:p w:rsidR="00275887" w:rsidRPr="000D6DBD" w:rsidRDefault="00275887" w:rsidP="00B629B6">
      <w:pPr>
        <w:pStyle w:val="Footer"/>
        <w:tabs>
          <w:tab w:val="clear" w:pos="9072"/>
        </w:tabs>
        <w:jc w:val="both"/>
        <w:rPr>
          <w:rFonts w:ascii="Calibri" w:hAnsi="Calibri" w:cs="Calibri"/>
          <w:sz w:val="24"/>
          <w:szCs w:val="24"/>
        </w:rPr>
      </w:pPr>
    </w:p>
    <w:p w:rsidR="00275887" w:rsidRPr="00054B8A" w:rsidRDefault="00275887" w:rsidP="00B629B6">
      <w:pPr>
        <w:pStyle w:val="Footer"/>
        <w:tabs>
          <w:tab w:val="clear" w:pos="9072"/>
        </w:tabs>
        <w:jc w:val="both"/>
        <w:rPr>
          <w:rFonts w:ascii="Calibri" w:hAnsi="Calibri" w:cs="Calibri"/>
          <w:b/>
          <w:bCs/>
          <w:u w:val="single"/>
        </w:rPr>
      </w:pPr>
      <w:r>
        <w:rPr>
          <w:rFonts w:ascii="Calibri" w:hAnsi="Calibri" w:cs="Calibri"/>
          <w:b/>
          <w:bCs/>
          <w:u w:val="single"/>
        </w:rPr>
        <w:t>OCENJEVANJE:</w:t>
      </w:r>
    </w:p>
    <w:tbl>
      <w:tblPr>
        <w:tblW w:w="0" w:type="auto"/>
        <w:tblBorders>
          <w:top w:val="single" w:sz="8" w:space="0" w:color="C0504D"/>
          <w:bottom w:val="single" w:sz="8" w:space="0" w:color="C0504D"/>
        </w:tblBorders>
        <w:tblLayout w:type="fixed"/>
        <w:tblLook w:val="00A0" w:firstRow="1" w:lastRow="0" w:firstColumn="1" w:lastColumn="0" w:noHBand="0" w:noVBand="0"/>
      </w:tblPr>
      <w:tblGrid>
        <w:gridCol w:w="8188"/>
        <w:gridCol w:w="598"/>
        <w:gridCol w:w="599"/>
      </w:tblGrid>
      <w:tr w:rsidR="00275887" w:rsidRPr="00B71035">
        <w:tc>
          <w:tcPr>
            <w:tcW w:w="8188" w:type="dxa"/>
            <w:tcBorders>
              <w:top w:val="single" w:sz="8" w:space="0" w:color="C0504D"/>
              <w:left w:val="nil"/>
              <w:bottom w:val="single" w:sz="8" w:space="0" w:color="C0504D"/>
              <w:right w:val="nil"/>
            </w:tcBorders>
          </w:tcPr>
          <w:p w:rsidR="00275887" w:rsidRPr="009B7F93" w:rsidRDefault="00275887" w:rsidP="0034220A">
            <w:pPr>
              <w:jc w:val="both"/>
              <w:rPr>
                <w:rFonts w:ascii="Calibri" w:hAnsi="Calibri" w:cs="Calibri"/>
                <w:b/>
                <w:bCs/>
                <w:color w:val="943634"/>
              </w:rPr>
            </w:pPr>
            <w:r w:rsidRPr="009B7F93">
              <w:rPr>
                <w:rFonts w:ascii="Calibri" w:hAnsi="Calibri" w:cs="Calibri"/>
                <w:b/>
                <w:bCs/>
                <w:color w:val="943634"/>
                <w:sz w:val="22"/>
                <w:szCs w:val="22"/>
              </w:rPr>
              <w:t xml:space="preserve">Čas izvedbe vaje </w:t>
            </w:r>
            <w:r w:rsidRPr="009B7F93">
              <w:rPr>
                <w:rFonts w:ascii="Calibri" w:hAnsi="Calibri" w:cs="Calibri"/>
                <w:color w:val="943634"/>
                <w:sz w:val="22"/>
                <w:szCs w:val="22"/>
              </w:rPr>
              <w:t>(na dve decimalki natančno):</w:t>
            </w:r>
          </w:p>
        </w:tc>
        <w:tc>
          <w:tcPr>
            <w:tcW w:w="598" w:type="dxa"/>
            <w:tcBorders>
              <w:top w:val="single" w:sz="8" w:space="0" w:color="C0504D"/>
              <w:left w:val="nil"/>
              <w:bottom w:val="single" w:sz="8" w:space="0" w:color="C0504D"/>
              <w:right w:val="nil"/>
            </w:tcBorders>
          </w:tcPr>
          <w:p w:rsidR="00275887" w:rsidRPr="009B7F93" w:rsidRDefault="00275887" w:rsidP="0034220A">
            <w:pPr>
              <w:jc w:val="center"/>
              <w:rPr>
                <w:rFonts w:ascii="Calibri" w:hAnsi="Calibri" w:cs="Calibri"/>
                <w:b/>
                <w:bCs/>
                <w:color w:val="943634"/>
              </w:rPr>
            </w:pPr>
            <w:r w:rsidRPr="009B7F93">
              <w:rPr>
                <w:rFonts w:ascii="Calibri" w:hAnsi="Calibri" w:cs="Calibri"/>
                <w:color w:val="943634"/>
                <w:sz w:val="22"/>
                <w:szCs w:val="22"/>
              </w:rPr>
              <w:softHyphen/>
              <w:t>--:--</w:t>
            </w:r>
          </w:p>
        </w:tc>
        <w:tc>
          <w:tcPr>
            <w:tcW w:w="599" w:type="dxa"/>
            <w:tcBorders>
              <w:top w:val="single" w:sz="8" w:space="0" w:color="C0504D"/>
              <w:left w:val="nil"/>
              <w:bottom w:val="single" w:sz="8" w:space="0" w:color="C0504D"/>
              <w:right w:val="nil"/>
            </w:tcBorders>
          </w:tcPr>
          <w:p w:rsidR="00275887" w:rsidRPr="009B7F93" w:rsidRDefault="00275887" w:rsidP="0034220A">
            <w:pPr>
              <w:jc w:val="center"/>
              <w:rPr>
                <w:rFonts w:ascii="Calibri" w:hAnsi="Calibri" w:cs="Calibri"/>
                <w:b/>
                <w:bCs/>
                <w:color w:val="943634"/>
              </w:rPr>
            </w:pPr>
            <w:r w:rsidRPr="009B7F93">
              <w:rPr>
                <w:rFonts w:ascii="Calibri" w:hAnsi="Calibri" w:cs="Calibri"/>
                <w:color w:val="943634"/>
                <w:sz w:val="22"/>
                <w:szCs w:val="22"/>
              </w:rPr>
              <w:t>NT</w:t>
            </w:r>
          </w:p>
        </w:tc>
      </w:tr>
      <w:tr w:rsidR="00275887" w:rsidRPr="00B71035">
        <w:tc>
          <w:tcPr>
            <w:tcW w:w="8188" w:type="dxa"/>
            <w:tcBorders>
              <w:left w:val="nil"/>
              <w:right w:val="nil"/>
            </w:tcBorders>
            <w:shd w:val="clear" w:color="auto" w:fill="EFD3D2"/>
          </w:tcPr>
          <w:p w:rsidR="00275887" w:rsidRPr="009B7F93" w:rsidRDefault="00275887" w:rsidP="0034220A">
            <w:pPr>
              <w:jc w:val="both"/>
              <w:rPr>
                <w:rFonts w:ascii="Calibri" w:hAnsi="Calibri" w:cs="Calibri"/>
                <w:b/>
                <w:bCs/>
                <w:color w:val="943634"/>
              </w:rPr>
            </w:pPr>
            <w:r w:rsidRPr="009B7F93">
              <w:rPr>
                <w:rFonts w:ascii="Calibri" w:hAnsi="Calibri" w:cs="Calibri"/>
                <w:b/>
                <w:bCs/>
                <w:color w:val="943634"/>
                <w:sz w:val="22"/>
                <w:szCs w:val="22"/>
              </w:rPr>
              <w:t>Odpeta ali pol-odpeta spojka, za vsak primer:</w:t>
            </w:r>
          </w:p>
        </w:tc>
        <w:tc>
          <w:tcPr>
            <w:tcW w:w="598" w:type="dxa"/>
            <w:tcBorders>
              <w:left w:val="nil"/>
              <w:right w:val="nil"/>
            </w:tcBorders>
            <w:shd w:val="clear" w:color="auto" w:fill="EFD3D2"/>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10</w:t>
            </w:r>
          </w:p>
        </w:tc>
        <w:tc>
          <w:tcPr>
            <w:tcW w:w="599" w:type="dxa"/>
            <w:tcBorders>
              <w:left w:val="nil"/>
              <w:right w:val="nil"/>
            </w:tcBorders>
            <w:shd w:val="clear" w:color="auto" w:fill="EFD3D2"/>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NT</w:t>
            </w:r>
          </w:p>
        </w:tc>
      </w:tr>
      <w:tr w:rsidR="00275887" w:rsidRPr="00B71035">
        <w:tc>
          <w:tcPr>
            <w:tcW w:w="8188" w:type="dxa"/>
          </w:tcPr>
          <w:p w:rsidR="00275887" w:rsidRPr="009B7F93" w:rsidRDefault="00275887" w:rsidP="0034220A">
            <w:pPr>
              <w:rPr>
                <w:rFonts w:ascii="Calibri" w:hAnsi="Calibri" w:cs="Calibri"/>
                <w:b/>
                <w:bCs/>
                <w:color w:val="943634"/>
              </w:rPr>
            </w:pPr>
            <w:r w:rsidRPr="009B7F93">
              <w:rPr>
                <w:rFonts w:ascii="Calibri" w:hAnsi="Calibri" w:cs="Calibri"/>
                <w:b/>
                <w:bCs/>
                <w:color w:val="943634"/>
                <w:sz w:val="22"/>
                <w:szCs w:val="22"/>
              </w:rPr>
              <w:t xml:space="preserve">Nepravilno delo napadalcev </w:t>
            </w:r>
            <w:r w:rsidRPr="009B7F93">
              <w:rPr>
                <w:rFonts w:ascii="Calibri" w:hAnsi="Calibri" w:cs="Calibri"/>
                <w:color w:val="943634"/>
                <w:sz w:val="22"/>
                <w:szCs w:val="22"/>
              </w:rPr>
              <w:t>(spajanje ročnika pred ognjeno črto),</w:t>
            </w:r>
            <w:r w:rsidRPr="009B7F93">
              <w:rPr>
                <w:rFonts w:ascii="Calibri" w:hAnsi="Calibri" w:cs="Calibri"/>
                <w:b/>
                <w:bCs/>
                <w:color w:val="943634"/>
                <w:sz w:val="22"/>
                <w:szCs w:val="22"/>
              </w:rPr>
              <w:t xml:space="preserve"> za vsak primer:</w:t>
            </w:r>
          </w:p>
        </w:tc>
        <w:tc>
          <w:tcPr>
            <w:tcW w:w="598" w:type="dxa"/>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10</w:t>
            </w:r>
          </w:p>
        </w:tc>
        <w:tc>
          <w:tcPr>
            <w:tcW w:w="599" w:type="dxa"/>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NT</w:t>
            </w:r>
          </w:p>
        </w:tc>
      </w:tr>
      <w:tr w:rsidR="00275887" w:rsidRPr="00B71035">
        <w:tc>
          <w:tcPr>
            <w:tcW w:w="8188" w:type="dxa"/>
            <w:tcBorders>
              <w:left w:val="nil"/>
              <w:right w:val="nil"/>
            </w:tcBorders>
            <w:shd w:val="clear" w:color="auto" w:fill="EFD3D2"/>
          </w:tcPr>
          <w:p w:rsidR="00275887" w:rsidRPr="009B7F93" w:rsidRDefault="00275887" w:rsidP="0034220A">
            <w:pPr>
              <w:rPr>
                <w:rFonts w:ascii="Calibri" w:hAnsi="Calibri" w:cs="Calibri"/>
                <w:b/>
                <w:bCs/>
                <w:color w:val="943634"/>
              </w:rPr>
            </w:pPr>
            <w:r w:rsidRPr="009B7F93">
              <w:rPr>
                <w:rFonts w:ascii="Calibri" w:hAnsi="Calibri" w:cs="Calibri"/>
                <w:b/>
                <w:bCs/>
                <w:color w:val="943634"/>
                <w:sz w:val="22"/>
                <w:szCs w:val="22"/>
              </w:rPr>
              <w:t>Izdaja povelja za vodo</w:t>
            </w:r>
            <w:r>
              <w:rPr>
                <w:rFonts w:ascii="Calibri" w:hAnsi="Calibri" w:cs="Calibri"/>
                <w:b/>
                <w:bCs/>
                <w:color w:val="943634"/>
                <w:sz w:val="22"/>
                <w:szCs w:val="22"/>
              </w:rPr>
              <w:t>,</w:t>
            </w:r>
            <w:r w:rsidRPr="009B7F93">
              <w:rPr>
                <w:rFonts w:ascii="Calibri" w:hAnsi="Calibri" w:cs="Calibri"/>
                <w:b/>
                <w:bCs/>
                <w:color w:val="943634"/>
                <w:sz w:val="22"/>
                <w:szCs w:val="22"/>
              </w:rPr>
              <w:t xml:space="preserve"> preden je ročnik pripet na cev, za vsak primer:</w:t>
            </w:r>
          </w:p>
        </w:tc>
        <w:tc>
          <w:tcPr>
            <w:tcW w:w="598" w:type="dxa"/>
            <w:tcBorders>
              <w:left w:val="nil"/>
              <w:right w:val="nil"/>
            </w:tcBorders>
            <w:shd w:val="clear" w:color="auto" w:fill="EFD3D2"/>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5</w:t>
            </w:r>
          </w:p>
        </w:tc>
        <w:tc>
          <w:tcPr>
            <w:tcW w:w="599" w:type="dxa"/>
            <w:tcBorders>
              <w:left w:val="nil"/>
              <w:right w:val="nil"/>
            </w:tcBorders>
            <w:shd w:val="clear" w:color="auto" w:fill="EFD3D2"/>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NT</w:t>
            </w:r>
          </w:p>
        </w:tc>
      </w:tr>
      <w:tr w:rsidR="00275887" w:rsidRPr="00B71035">
        <w:tc>
          <w:tcPr>
            <w:tcW w:w="8188" w:type="dxa"/>
          </w:tcPr>
          <w:p w:rsidR="00275887" w:rsidRPr="009B7F93" w:rsidRDefault="00275887" w:rsidP="0034220A">
            <w:pPr>
              <w:rPr>
                <w:rFonts w:ascii="Calibri" w:hAnsi="Calibri" w:cs="Calibri"/>
                <w:b/>
                <w:bCs/>
                <w:color w:val="943634"/>
              </w:rPr>
            </w:pPr>
            <w:r w:rsidRPr="009B7F93">
              <w:rPr>
                <w:rFonts w:ascii="Calibri" w:hAnsi="Calibri" w:cs="Calibri"/>
                <w:b/>
                <w:bCs/>
                <w:color w:val="943634"/>
                <w:sz w:val="22"/>
                <w:szCs w:val="22"/>
              </w:rPr>
              <w:t xml:space="preserve">Odpenjanje cevnega nosilca pred </w:t>
            </w:r>
            <w:proofErr w:type="spellStart"/>
            <w:r w:rsidRPr="009B7F93">
              <w:rPr>
                <w:rFonts w:ascii="Calibri" w:hAnsi="Calibri" w:cs="Calibri"/>
                <w:b/>
                <w:bCs/>
                <w:color w:val="943634"/>
                <w:sz w:val="22"/>
                <w:szCs w:val="22"/>
              </w:rPr>
              <w:t>trojakom</w:t>
            </w:r>
            <w:proofErr w:type="spellEnd"/>
            <w:r w:rsidRPr="009B7F93">
              <w:rPr>
                <w:rFonts w:ascii="Calibri" w:hAnsi="Calibri" w:cs="Calibri"/>
                <w:b/>
                <w:bCs/>
                <w:color w:val="943634"/>
                <w:sz w:val="22"/>
                <w:szCs w:val="22"/>
              </w:rPr>
              <w:t>, za vsak primer:</w:t>
            </w:r>
          </w:p>
        </w:tc>
        <w:tc>
          <w:tcPr>
            <w:tcW w:w="598" w:type="dxa"/>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5</w:t>
            </w:r>
          </w:p>
        </w:tc>
        <w:tc>
          <w:tcPr>
            <w:tcW w:w="599" w:type="dxa"/>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NT</w:t>
            </w:r>
          </w:p>
        </w:tc>
      </w:tr>
      <w:tr w:rsidR="00275887" w:rsidRPr="00B71035">
        <w:tc>
          <w:tcPr>
            <w:tcW w:w="8188" w:type="dxa"/>
            <w:tcBorders>
              <w:left w:val="nil"/>
              <w:right w:val="nil"/>
            </w:tcBorders>
            <w:shd w:val="clear" w:color="auto" w:fill="EFD3D2"/>
          </w:tcPr>
          <w:p w:rsidR="00275887" w:rsidRPr="009B7F93" w:rsidRDefault="00275887" w:rsidP="0034220A">
            <w:pPr>
              <w:rPr>
                <w:rFonts w:ascii="Calibri" w:hAnsi="Calibri" w:cs="Calibri"/>
                <w:b/>
                <w:bCs/>
                <w:color w:val="943634"/>
              </w:rPr>
            </w:pPr>
            <w:r w:rsidRPr="009B7F93">
              <w:rPr>
                <w:rFonts w:ascii="Calibri" w:hAnsi="Calibri" w:cs="Calibri"/>
                <w:b/>
                <w:bCs/>
                <w:color w:val="943634"/>
                <w:sz w:val="22"/>
                <w:szCs w:val="22"/>
              </w:rPr>
              <w:t xml:space="preserve">Nepravilno odprt ventil </w:t>
            </w:r>
            <w:r w:rsidRPr="009B7F93">
              <w:rPr>
                <w:rFonts w:ascii="Calibri" w:hAnsi="Calibri" w:cs="Calibri"/>
                <w:color w:val="943634"/>
                <w:sz w:val="22"/>
                <w:szCs w:val="22"/>
              </w:rPr>
              <w:t xml:space="preserve">(za več kot ½ obrata), </w:t>
            </w:r>
            <w:r w:rsidRPr="009B7F93">
              <w:rPr>
                <w:rFonts w:ascii="Calibri" w:hAnsi="Calibri" w:cs="Calibri"/>
                <w:b/>
                <w:bCs/>
                <w:color w:val="943634"/>
                <w:sz w:val="22"/>
                <w:szCs w:val="22"/>
              </w:rPr>
              <w:t>za vsak primer:</w:t>
            </w:r>
          </w:p>
        </w:tc>
        <w:tc>
          <w:tcPr>
            <w:tcW w:w="598" w:type="dxa"/>
            <w:tcBorders>
              <w:left w:val="nil"/>
              <w:right w:val="nil"/>
            </w:tcBorders>
            <w:shd w:val="clear" w:color="auto" w:fill="EFD3D2"/>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5</w:t>
            </w:r>
          </w:p>
        </w:tc>
        <w:tc>
          <w:tcPr>
            <w:tcW w:w="599" w:type="dxa"/>
            <w:tcBorders>
              <w:left w:val="nil"/>
              <w:right w:val="nil"/>
            </w:tcBorders>
            <w:shd w:val="clear" w:color="auto" w:fill="EFD3D2"/>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NT</w:t>
            </w:r>
          </w:p>
        </w:tc>
      </w:tr>
      <w:tr w:rsidR="00275887" w:rsidRPr="00B71035">
        <w:tc>
          <w:tcPr>
            <w:tcW w:w="8188" w:type="dxa"/>
          </w:tcPr>
          <w:p w:rsidR="00275887" w:rsidRPr="009B7F93" w:rsidRDefault="00275887" w:rsidP="0034220A">
            <w:pPr>
              <w:rPr>
                <w:rFonts w:ascii="Calibri" w:hAnsi="Calibri" w:cs="Calibri"/>
                <w:b/>
                <w:bCs/>
                <w:color w:val="943634"/>
              </w:rPr>
            </w:pPr>
            <w:r w:rsidRPr="009B7F93">
              <w:rPr>
                <w:rFonts w:ascii="Calibri" w:hAnsi="Calibri" w:cs="Calibri"/>
                <w:b/>
                <w:bCs/>
                <w:color w:val="943634"/>
                <w:sz w:val="22"/>
                <w:szCs w:val="22"/>
              </w:rPr>
              <w:t>Neizdano povelje »vodo«, za vsak primer:</w:t>
            </w:r>
          </w:p>
        </w:tc>
        <w:tc>
          <w:tcPr>
            <w:tcW w:w="598" w:type="dxa"/>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5</w:t>
            </w:r>
          </w:p>
        </w:tc>
        <w:tc>
          <w:tcPr>
            <w:tcW w:w="599" w:type="dxa"/>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NT</w:t>
            </w:r>
          </w:p>
        </w:tc>
      </w:tr>
      <w:tr w:rsidR="00275887" w:rsidRPr="00B71035">
        <w:tc>
          <w:tcPr>
            <w:tcW w:w="8188" w:type="dxa"/>
            <w:tcBorders>
              <w:left w:val="nil"/>
              <w:right w:val="nil"/>
            </w:tcBorders>
            <w:shd w:val="clear" w:color="auto" w:fill="EFD3D2"/>
          </w:tcPr>
          <w:p w:rsidR="00275887" w:rsidRPr="009B7F93" w:rsidRDefault="00275887" w:rsidP="0034220A">
            <w:pPr>
              <w:rPr>
                <w:rFonts w:ascii="Calibri" w:hAnsi="Calibri" w:cs="Calibri"/>
                <w:b/>
                <w:bCs/>
                <w:color w:val="943634"/>
              </w:rPr>
            </w:pPr>
            <w:r w:rsidRPr="009B7F93">
              <w:rPr>
                <w:rFonts w:ascii="Calibri" w:hAnsi="Calibri" w:cs="Calibri"/>
                <w:b/>
                <w:bCs/>
                <w:color w:val="943634"/>
                <w:sz w:val="22"/>
                <w:szCs w:val="22"/>
              </w:rPr>
              <w:t>Odpiranje ventilov pred sprejetim poveljem »vodo«, za vsak primer:</w:t>
            </w:r>
          </w:p>
        </w:tc>
        <w:tc>
          <w:tcPr>
            <w:tcW w:w="598" w:type="dxa"/>
            <w:tcBorders>
              <w:left w:val="nil"/>
              <w:right w:val="nil"/>
            </w:tcBorders>
            <w:shd w:val="clear" w:color="auto" w:fill="EFD3D2"/>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5</w:t>
            </w:r>
          </w:p>
        </w:tc>
        <w:tc>
          <w:tcPr>
            <w:tcW w:w="599" w:type="dxa"/>
            <w:tcBorders>
              <w:left w:val="nil"/>
              <w:right w:val="nil"/>
            </w:tcBorders>
            <w:shd w:val="clear" w:color="auto" w:fill="EFD3D2"/>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NT</w:t>
            </w:r>
          </w:p>
        </w:tc>
      </w:tr>
      <w:tr w:rsidR="00275887" w:rsidRPr="00B71035">
        <w:tc>
          <w:tcPr>
            <w:tcW w:w="8188" w:type="dxa"/>
          </w:tcPr>
          <w:p w:rsidR="00275887" w:rsidRPr="009B7F93" w:rsidRDefault="00275887" w:rsidP="0034220A">
            <w:pPr>
              <w:rPr>
                <w:rFonts w:ascii="Calibri" w:hAnsi="Calibri" w:cs="Calibri"/>
                <w:b/>
                <w:bCs/>
                <w:color w:val="943634"/>
              </w:rPr>
            </w:pPr>
            <w:r w:rsidRPr="009B7F93">
              <w:rPr>
                <w:rFonts w:ascii="Calibri" w:hAnsi="Calibri" w:cs="Calibri"/>
                <w:b/>
                <w:bCs/>
                <w:color w:val="943634"/>
                <w:sz w:val="22"/>
                <w:szCs w:val="22"/>
              </w:rPr>
              <w:t xml:space="preserve">Govorjenje med vajo </w:t>
            </w:r>
            <w:r w:rsidRPr="009B7F93">
              <w:rPr>
                <w:rFonts w:ascii="Calibri" w:hAnsi="Calibri" w:cs="Calibri"/>
                <w:color w:val="943634"/>
                <w:sz w:val="22"/>
                <w:szCs w:val="22"/>
              </w:rPr>
              <w:t>(po tekmovalcu):</w:t>
            </w:r>
          </w:p>
        </w:tc>
        <w:tc>
          <w:tcPr>
            <w:tcW w:w="598" w:type="dxa"/>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2</w:t>
            </w:r>
          </w:p>
        </w:tc>
        <w:tc>
          <w:tcPr>
            <w:tcW w:w="599" w:type="dxa"/>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NT</w:t>
            </w:r>
          </w:p>
        </w:tc>
      </w:tr>
      <w:tr w:rsidR="00275887" w:rsidRPr="00B71035">
        <w:tc>
          <w:tcPr>
            <w:tcW w:w="8188" w:type="dxa"/>
            <w:tcBorders>
              <w:left w:val="nil"/>
              <w:right w:val="nil"/>
            </w:tcBorders>
            <w:shd w:val="clear" w:color="auto" w:fill="EFD3D2"/>
          </w:tcPr>
          <w:p w:rsidR="00275887" w:rsidRPr="009B7F93" w:rsidRDefault="00275887" w:rsidP="0034220A">
            <w:pPr>
              <w:jc w:val="both"/>
              <w:rPr>
                <w:rFonts w:ascii="Calibri" w:hAnsi="Calibri" w:cs="Calibri"/>
                <w:b/>
                <w:bCs/>
                <w:color w:val="943634"/>
              </w:rPr>
            </w:pPr>
            <w:r w:rsidRPr="009B7F93">
              <w:rPr>
                <w:rFonts w:ascii="Calibri" w:hAnsi="Calibri" w:cs="Calibri"/>
                <w:b/>
                <w:bCs/>
                <w:color w:val="943634"/>
                <w:sz w:val="22"/>
                <w:szCs w:val="22"/>
              </w:rPr>
              <w:t>Pozabljena ali izgubljena oprema, za vsak primer:</w:t>
            </w:r>
          </w:p>
        </w:tc>
        <w:tc>
          <w:tcPr>
            <w:tcW w:w="598" w:type="dxa"/>
            <w:tcBorders>
              <w:left w:val="nil"/>
              <w:right w:val="nil"/>
            </w:tcBorders>
            <w:shd w:val="clear" w:color="auto" w:fill="EFD3D2"/>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5</w:t>
            </w:r>
          </w:p>
        </w:tc>
        <w:tc>
          <w:tcPr>
            <w:tcW w:w="599" w:type="dxa"/>
            <w:tcBorders>
              <w:left w:val="nil"/>
              <w:right w:val="nil"/>
            </w:tcBorders>
            <w:shd w:val="clear" w:color="auto" w:fill="EFD3D2"/>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NT</w:t>
            </w:r>
          </w:p>
        </w:tc>
      </w:tr>
      <w:tr w:rsidR="00275887" w:rsidRPr="00B71035">
        <w:tc>
          <w:tcPr>
            <w:tcW w:w="8188" w:type="dxa"/>
          </w:tcPr>
          <w:p w:rsidR="00275887" w:rsidRPr="009B7F93" w:rsidRDefault="00275887" w:rsidP="0034220A">
            <w:pPr>
              <w:jc w:val="both"/>
              <w:rPr>
                <w:rFonts w:ascii="Calibri" w:hAnsi="Calibri" w:cs="Calibri"/>
                <w:b/>
                <w:bCs/>
                <w:color w:val="943634"/>
              </w:rPr>
            </w:pPr>
            <w:r w:rsidRPr="009B7F93">
              <w:rPr>
                <w:rFonts w:ascii="Calibri" w:hAnsi="Calibri" w:cs="Calibri"/>
                <w:b/>
                <w:bCs/>
                <w:color w:val="943634"/>
                <w:sz w:val="22"/>
                <w:szCs w:val="22"/>
              </w:rPr>
              <w:t xml:space="preserve">Nepravilno delo tekmovalca na </w:t>
            </w:r>
            <w:proofErr w:type="spellStart"/>
            <w:r w:rsidRPr="009B7F93">
              <w:rPr>
                <w:rFonts w:ascii="Calibri" w:hAnsi="Calibri" w:cs="Calibri"/>
                <w:b/>
                <w:bCs/>
                <w:color w:val="943634"/>
                <w:sz w:val="22"/>
                <w:szCs w:val="22"/>
              </w:rPr>
              <w:t>trojaku</w:t>
            </w:r>
            <w:proofErr w:type="spellEnd"/>
            <w:r w:rsidRPr="009B7F93">
              <w:rPr>
                <w:rFonts w:ascii="Calibri" w:hAnsi="Calibri" w:cs="Calibri"/>
                <w:b/>
                <w:bCs/>
                <w:color w:val="943634"/>
                <w:sz w:val="22"/>
                <w:szCs w:val="22"/>
              </w:rPr>
              <w:t xml:space="preserve"> </w:t>
            </w:r>
            <w:r w:rsidRPr="009B7F93">
              <w:rPr>
                <w:rFonts w:ascii="Calibri" w:hAnsi="Calibri" w:cs="Calibri"/>
                <w:color w:val="943634"/>
                <w:sz w:val="22"/>
                <w:szCs w:val="22"/>
              </w:rPr>
              <w:t xml:space="preserve">(dviganje rok), </w:t>
            </w:r>
            <w:r w:rsidRPr="009B7F93">
              <w:rPr>
                <w:rFonts w:ascii="Calibri" w:hAnsi="Calibri" w:cs="Calibri"/>
                <w:b/>
                <w:bCs/>
                <w:color w:val="943634"/>
                <w:sz w:val="22"/>
                <w:szCs w:val="22"/>
              </w:rPr>
              <w:t>za vsak primer:</w:t>
            </w:r>
          </w:p>
        </w:tc>
        <w:tc>
          <w:tcPr>
            <w:tcW w:w="598" w:type="dxa"/>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5</w:t>
            </w:r>
          </w:p>
        </w:tc>
        <w:tc>
          <w:tcPr>
            <w:tcW w:w="599" w:type="dxa"/>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NT</w:t>
            </w:r>
          </w:p>
        </w:tc>
      </w:tr>
      <w:tr w:rsidR="00275887" w:rsidRPr="00B71035">
        <w:tc>
          <w:tcPr>
            <w:tcW w:w="8188" w:type="dxa"/>
            <w:tcBorders>
              <w:left w:val="nil"/>
              <w:right w:val="nil"/>
            </w:tcBorders>
            <w:shd w:val="clear" w:color="auto" w:fill="EFD3D2"/>
          </w:tcPr>
          <w:p w:rsidR="00275887" w:rsidRPr="009B7F93" w:rsidRDefault="00275887" w:rsidP="0034220A">
            <w:pPr>
              <w:jc w:val="both"/>
              <w:rPr>
                <w:rFonts w:ascii="Calibri" w:hAnsi="Calibri" w:cs="Calibri"/>
                <w:b/>
                <w:bCs/>
                <w:color w:val="943634"/>
              </w:rPr>
            </w:pPr>
            <w:r w:rsidRPr="009B7F93">
              <w:rPr>
                <w:rFonts w:ascii="Calibri" w:hAnsi="Calibri" w:cs="Calibri"/>
                <w:b/>
                <w:bCs/>
                <w:color w:val="943634"/>
                <w:sz w:val="22"/>
                <w:szCs w:val="22"/>
              </w:rPr>
              <w:t>Nepravilna postavitev tekmovalca, za vsak primer:</w:t>
            </w:r>
          </w:p>
        </w:tc>
        <w:tc>
          <w:tcPr>
            <w:tcW w:w="598" w:type="dxa"/>
            <w:tcBorders>
              <w:left w:val="nil"/>
              <w:right w:val="nil"/>
            </w:tcBorders>
            <w:shd w:val="clear" w:color="auto" w:fill="EFD3D2"/>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5</w:t>
            </w:r>
          </w:p>
        </w:tc>
        <w:tc>
          <w:tcPr>
            <w:tcW w:w="599" w:type="dxa"/>
            <w:tcBorders>
              <w:left w:val="nil"/>
              <w:right w:val="nil"/>
            </w:tcBorders>
            <w:shd w:val="clear" w:color="auto" w:fill="EFD3D2"/>
          </w:tcPr>
          <w:p w:rsidR="00275887" w:rsidRPr="009B7F93" w:rsidRDefault="00275887" w:rsidP="0034220A">
            <w:pPr>
              <w:jc w:val="center"/>
              <w:rPr>
                <w:rFonts w:ascii="Calibri" w:hAnsi="Calibri" w:cs="Calibri"/>
                <w:color w:val="943634"/>
              </w:rPr>
            </w:pPr>
            <w:r w:rsidRPr="009B7F93">
              <w:rPr>
                <w:rFonts w:ascii="Calibri" w:hAnsi="Calibri" w:cs="Calibri"/>
                <w:color w:val="943634"/>
                <w:sz w:val="22"/>
                <w:szCs w:val="22"/>
              </w:rPr>
              <w:t>NT</w:t>
            </w:r>
          </w:p>
        </w:tc>
      </w:tr>
      <w:tr w:rsidR="00275887" w:rsidRPr="00B71035">
        <w:tc>
          <w:tcPr>
            <w:tcW w:w="8188" w:type="dxa"/>
            <w:tcBorders>
              <w:left w:val="nil"/>
              <w:bottom w:val="single" w:sz="8" w:space="0" w:color="C0504D"/>
              <w:right w:val="nil"/>
            </w:tcBorders>
          </w:tcPr>
          <w:p w:rsidR="00275887" w:rsidRPr="009B7F93" w:rsidRDefault="00275887" w:rsidP="0034220A">
            <w:pPr>
              <w:jc w:val="both"/>
              <w:rPr>
                <w:rFonts w:ascii="Calibri" w:hAnsi="Calibri" w:cs="Calibri"/>
                <w:b/>
                <w:bCs/>
                <w:color w:val="943634"/>
              </w:rPr>
            </w:pPr>
            <w:r>
              <w:rPr>
                <w:rFonts w:ascii="Calibri" w:hAnsi="Calibri" w:cs="Calibri"/>
                <w:b/>
                <w:bCs/>
                <w:color w:val="943634"/>
                <w:sz w:val="22"/>
                <w:szCs w:val="22"/>
              </w:rPr>
              <w:t>Prestop ognjene črte s celim stopalom:</w:t>
            </w:r>
          </w:p>
        </w:tc>
        <w:tc>
          <w:tcPr>
            <w:tcW w:w="598" w:type="dxa"/>
            <w:tcBorders>
              <w:left w:val="nil"/>
              <w:bottom w:val="single" w:sz="8" w:space="0" w:color="C0504D"/>
              <w:right w:val="nil"/>
            </w:tcBorders>
          </w:tcPr>
          <w:p w:rsidR="00275887" w:rsidRPr="009B7F93" w:rsidRDefault="00275887" w:rsidP="0034220A">
            <w:pPr>
              <w:jc w:val="center"/>
              <w:rPr>
                <w:rFonts w:ascii="Calibri" w:hAnsi="Calibri" w:cs="Calibri"/>
                <w:color w:val="943634"/>
              </w:rPr>
            </w:pPr>
            <w:r>
              <w:rPr>
                <w:rFonts w:ascii="Calibri" w:hAnsi="Calibri" w:cs="Calibri"/>
                <w:color w:val="943634"/>
                <w:sz w:val="22"/>
                <w:szCs w:val="22"/>
              </w:rPr>
              <w:t>10</w:t>
            </w:r>
          </w:p>
        </w:tc>
        <w:tc>
          <w:tcPr>
            <w:tcW w:w="599" w:type="dxa"/>
            <w:tcBorders>
              <w:left w:val="nil"/>
              <w:bottom w:val="single" w:sz="8" w:space="0" w:color="C0504D"/>
              <w:right w:val="nil"/>
            </w:tcBorders>
          </w:tcPr>
          <w:p w:rsidR="00275887" w:rsidRPr="009B7F93" w:rsidRDefault="00275887" w:rsidP="0034220A">
            <w:pPr>
              <w:jc w:val="center"/>
              <w:rPr>
                <w:rFonts w:ascii="Calibri" w:hAnsi="Calibri" w:cs="Calibri"/>
                <w:color w:val="943634"/>
              </w:rPr>
            </w:pPr>
            <w:r>
              <w:rPr>
                <w:rFonts w:ascii="Calibri" w:hAnsi="Calibri" w:cs="Calibri"/>
                <w:color w:val="943634"/>
                <w:sz w:val="22"/>
                <w:szCs w:val="22"/>
              </w:rPr>
              <w:t>NT</w:t>
            </w:r>
          </w:p>
        </w:tc>
      </w:tr>
    </w:tbl>
    <w:p w:rsidR="00275887" w:rsidRPr="000D6DBD" w:rsidRDefault="00275887" w:rsidP="00B629B6">
      <w:pPr>
        <w:tabs>
          <w:tab w:val="left" w:pos="4500"/>
          <w:tab w:val="left" w:pos="4680"/>
        </w:tabs>
        <w:jc w:val="both"/>
        <w:rPr>
          <w:rFonts w:ascii="Calibri" w:hAnsi="Calibri" w:cs="Calibri"/>
          <w:b/>
          <w:bCs/>
          <w:u w:val="single"/>
        </w:rPr>
      </w:pPr>
    </w:p>
    <w:p w:rsidR="00502239" w:rsidRPr="00E0205B" w:rsidRDefault="00502239" w:rsidP="00B629B6">
      <w:pPr>
        <w:rPr>
          <w:rFonts w:ascii="Calibri" w:hAnsi="Calibri" w:cs="Calibri"/>
        </w:rPr>
      </w:pPr>
      <w:r>
        <w:rPr>
          <w:rFonts w:ascii="Calibri" w:hAnsi="Calibri" w:cs="Calibr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701"/>
        <w:gridCol w:w="3685"/>
        <w:gridCol w:w="284"/>
        <w:gridCol w:w="2441"/>
      </w:tblGrid>
      <w:tr w:rsidR="00502239" w:rsidRPr="00DB55A0" w:rsidTr="0034220A">
        <w:trPr>
          <w:trHeight w:val="457"/>
        </w:trPr>
        <w:tc>
          <w:tcPr>
            <w:tcW w:w="9212" w:type="dxa"/>
            <w:gridSpan w:val="5"/>
            <w:tcBorders>
              <w:top w:val="nil"/>
              <w:left w:val="nil"/>
              <w:bottom w:val="nil"/>
              <w:right w:val="nil"/>
            </w:tcBorders>
            <w:shd w:val="clear" w:color="auto" w:fill="auto"/>
            <w:vAlign w:val="center"/>
          </w:tcPr>
          <w:p w:rsidR="00502239" w:rsidRPr="00DB55A0" w:rsidRDefault="00502239" w:rsidP="0034220A">
            <w:pPr>
              <w:jc w:val="center"/>
              <w:rPr>
                <w:rFonts w:ascii="Tahoma" w:hAnsi="Tahoma" w:cs="Tahoma"/>
                <w:b/>
                <w:sz w:val="28"/>
                <w:szCs w:val="28"/>
              </w:rPr>
            </w:pPr>
            <w:r w:rsidRPr="00DB55A0">
              <w:rPr>
                <w:rFonts w:ascii="Tahoma" w:hAnsi="Tahoma" w:cs="Tahoma"/>
                <w:b/>
                <w:sz w:val="28"/>
                <w:szCs w:val="28"/>
              </w:rPr>
              <w:lastRenderedPageBreak/>
              <w:t>1</w:t>
            </w:r>
            <w:r>
              <w:rPr>
                <w:rFonts w:ascii="Tahoma" w:hAnsi="Tahoma" w:cs="Tahoma"/>
                <w:b/>
                <w:sz w:val="28"/>
                <w:szCs w:val="28"/>
              </w:rPr>
              <w:t>1</w:t>
            </w:r>
            <w:r w:rsidRPr="00DB55A0">
              <w:rPr>
                <w:rFonts w:ascii="Tahoma" w:hAnsi="Tahoma" w:cs="Tahoma"/>
                <w:b/>
                <w:sz w:val="28"/>
                <w:szCs w:val="28"/>
              </w:rPr>
              <w:t xml:space="preserve">. </w:t>
            </w:r>
            <w:r>
              <w:rPr>
                <w:rFonts w:ascii="Tahoma" w:hAnsi="Tahoma" w:cs="Tahoma"/>
                <w:b/>
                <w:sz w:val="28"/>
                <w:szCs w:val="28"/>
              </w:rPr>
              <w:t>OBČINSKI</w:t>
            </w:r>
            <w:r w:rsidRPr="00DB55A0">
              <w:rPr>
                <w:rFonts w:ascii="Tahoma" w:hAnsi="Tahoma" w:cs="Tahoma"/>
                <w:b/>
                <w:sz w:val="28"/>
                <w:szCs w:val="28"/>
              </w:rPr>
              <w:t xml:space="preserve"> KVIZ GASILSKE MLADINE »2014«</w:t>
            </w:r>
          </w:p>
        </w:tc>
      </w:tr>
      <w:tr w:rsidR="00502239" w:rsidRPr="000D330E" w:rsidTr="0034220A">
        <w:tc>
          <w:tcPr>
            <w:tcW w:w="9212" w:type="dxa"/>
            <w:gridSpan w:val="5"/>
            <w:tcBorders>
              <w:top w:val="nil"/>
              <w:left w:val="nil"/>
              <w:bottom w:val="nil"/>
              <w:right w:val="nil"/>
            </w:tcBorders>
            <w:shd w:val="clear" w:color="auto" w:fill="auto"/>
          </w:tcPr>
          <w:p w:rsidR="00502239" w:rsidRPr="000D330E" w:rsidRDefault="00502239" w:rsidP="0034220A">
            <w:pPr>
              <w:rPr>
                <w:rFonts w:ascii="Tahoma" w:hAnsi="Tahoma" w:cs="Tahoma"/>
              </w:rPr>
            </w:pPr>
          </w:p>
        </w:tc>
      </w:tr>
      <w:tr w:rsidR="00502239" w:rsidRPr="000D330E" w:rsidTr="0034220A">
        <w:tc>
          <w:tcPr>
            <w:tcW w:w="6487" w:type="dxa"/>
            <w:gridSpan w:val="3"/>
            <w:tcBorders>
              <w:top w:val="nil"/>
              <w:left w:val="nil"/>
              <w:bottom w:val="nil"/>
              <w:right w:val="nil"/>
            </w:tcBorders>
            <w:shd w:val="clear" w:color="auto" w:fill="auto"/>
            <w:vAlign w:val="center"/>
          </w:tcPr>
          <w:p w:rsidR="00502239" w:rsidRPr="000D330E" w:rsidRDefault="00502239" w:rsidP="0034220A">
            <w:pPr>
              <w:rPr>
                <w:rFonts w:ascii="Tahoma" w:hAnsi="Tahoma" w:cs="Tahoma"/>
                <w:sz w:val="6"/>
                <w:szCs w:val="6"/>
              </w:rPr>
            </w:pPr>
          </w:p>
        </w:tc>
        <w:tc>
          <w:tcPr>
            <w:tcW w:w="284" w:type="dxa"/>
            <w:vMerge w:val="restart"/>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c>
          <w:tcPr>
            <w:tcW w:w="2441" w:type="dxa"/>
            <w:vMerge w:val="restart"/>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c>
          <w:tcPr>
            <w:tcW w:w="2802" w:type="dxa"/>
            <w:gridSpan w:val="2"/>
            <w:tcBorders>
              <w:top w:val="nil"/>
              <w:left w:val="nil"/>
              <w:bottom w:val="nil"/>
              <w:right w:val="nil"/>
            </w:tcBorders>
            <w:shd w:val="clear" w:color="auto" w:fill="auto"/>
            <w:vAlign w:val="center"/>
          </w:tcPr>
          <w:p w:rsidR="00502239" w:rsidRPr="000D330E" w:rsidRDefault="00502239" w:rsidP="0034220A">
            <w:pPr>
              <w:rPr>
                <w:rFonts w:ascii="Tahoma" w:hAnsi="Tahoma" w:cs="Tahoma"/>
              </w:rPr>
            </w:pPr>
            <w:r w:rsidRPr="000D330E">
              <w:rPr>
                <w:rFonts w:ascii="Tahoma" w:hAnsi="Tahoma" w:cs="Tahoma"/>
              </w:rPr>
              <w:t>GASILSKA ZVEZA:</w:t>
            </w:r>
          </w:p>
        </w:tc>
        <w:tc>
          <w:tcPr>
            <w:tcW w:w="3685" w:type="dxa"/>
            <w:tcBorders>
              <w:top w:val="nil"/>
              <w:left w:val="nil"/>
              <w:bottom w:val="single" w:sz="8" w:space="0" w:color="auto"/>
              <w:right w:val="nil"/>
            </w:tcBorders>
            <w:shd w:val="pct5" w:color="auto" w:fill="auto"/>
            <w:vAlign w:val="center"/>
          </w:tcPr>
          <w:p w:rsidR="00502239" w:rsidRPr="000D330E" w:rsidRDefault="00502239" w:rsidP="0034220A">
            <w:pPr>
              <w:rPr>
                <w:rFonts w:ascii="Comic Sans MS" w:hAnsi="Comic Sans MS" w:cs="Tahoma"/>
              </w:rPr>
            </w:pPr>
          </w:p>
        </w:tc>
        <w:tc>
          <w:tcPr>
            <w:tcW w:w="284"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c>
          <w:tcPr>
            <w:tcW w:w="2441"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c>
          <w:tcPr>
            <w:tcW w:w="6487" w:type="dxa"/>
            <w:gridSpan w:val="3"/>
            <w:tcBorders>
              <w:top w:val="nil"/>
              <w:left w:val="nil"/>
              <w:bottom w:val="nil"/>
              <w:right w:val="nil"/>
            </w:tcBorders>
            <w:shd w:val="clear" w:color="auto" w:fill="auto"/>
            <w:vAlign w:val="center"/>
          </w:tcPr>
          <w:p w:rsidR="00502239" w:rsidRPr="000D330E" w:rsidRDefault="00502239" w:rsidP="0034220A">
            <w:pPr>
              <w:rPr>
                <w:rFonts w:ascii="Tahoma" w:hAnsi="Tahoma" w:cs="Tahoma"/>
                <w:sz w:val="6"/>
                <w:szCs w:val="6"/>
              </w:rPr>
            </w:pPr>
          </w:p>
        </w:tc>
        <w:tc>
          <w:tcPr>
            <w:tcW w:w="284"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c>
          <w:tcPr>
            <w:tcW w:w="2441"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c>
          <w:tcPr>
            <w:tcW w:w="2802" w:type="dxa"/>
            <w:gridSpan w:val="2"/>
            <w:tcBorders>
              <w:top w:val="nil"/>
              <w:left w:val="nil"/>
              <w:bottom w:val="nil"/>
              <w:right w:val="nil"/>
            </w:tcBorders>
            <w:shd w:val="clear" w:color="auto" w:fill="auto"/>
            <w:vAlign w:val="center"/>
          </w:tcPr>
          <w:p w:rsidR="00502239" w:rsidRPr="000D330E" w:rsidRDefault="00502239" w:rsidP="0034220A">
            <w:pPr>
              <w:rPr>
                <w:rFonts w:ascii="Tahoma" w:hAnsi="Tahoma" w:cs="Tahoma"/>
              </w:rPr>
            </w:pPr>
            <w:r w:rsidRPr="000D330E">
              <w:rPr>
                <w:rFonts w:ascii="Tahoma" w:hAnsi="Tahoma" w:cs="Tahoma"/>
              </w:rPr>
              <w:t>PGD / ekipa:</w:t>
            </w:r>
          </w:p>
        </w:tc>
        <w:tc>
          <w:tcPr>
            <w:tcW w:w="3685" w:type="dxa"/>
            <w:tcBorders>
              <w:top w:val="nil"/>
              <w:left w:val="nil"/>
              <w:bottom w:val="single" w:sz="8" w:space="0" w:color="auto"/>
              <w:right w:val="nil"/>
            </w:tcBorders>
            <w:shd w:val="pct5" w:color="auto" w:fill="auto"/>
            <w:vAlign w:val="center"/>
          </w:tcPr>
          <w:p w:rsidR="00502239" w:rsidRPr="000D330E" w:rsidRDefault="00502239" w:rsidP="0034220A">
            <w:pPr>
              <w:rPr>
                <w:rFonts w:ascii="Comic Sans MS" w:hAnsi="Comic Sans MS" w:cs="Tahoma"/>
              </w:rPr>
            </w:pPr>
          </w:p>
        </w:tc>
        <w:tc>
          <w:tcPr>
            <w:tcW w:w="284"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c>
          <w:tcPr>
            <w:tcW w:w="2441"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c>
          <w:tcPr>
            <w:tcW w:w="9212" w:type="dxa"/>
            <w:gridSpan w:val="5"/>
            <w:tcBorders>
              <w:top w:val="nil"/>
              <w:left w:val="nil"/>
              <w:bottom w:val="single" w:sz="12" w:space="0" w:color="auto"/>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rPr>
          <w:trHeight w:val="268"/>
        </w:trPr>
        <w:tc>
          <w:tcPr>
            <w:tcW w:w="9212" w:type="dxa"/>
            <w:gridSpan w:val="5"/>
            <w:tcBorders>
              <w:top w:val="single" w:sz="12" w:space="0" w:color="auto"/>
              <w:left w:val="single" w:sz="12" w:space="0" w:color="auto"/>
              <w:bottom w:val="single" w:sz="12" w:space="0" w:color="auto"/>
              <w:right w:val="single" w:sz="12" w:space="0" w:color="auto"/>
            </w:tcBorders>
            <w:shd w:val="clear" w:color="auto" w:fill="FFFFFF"/>
            <w:vAlign w:val="center"/>
          </w:tcPr>
          <w:p w:rsidR="00502239" w:rsidRPr="000D330E" w:rsidRDefault="00502239" w:rsidP="0034220A">
            <w:pPr>
              <w:jc w:val="center"/>
              <w:rPr>
                <w:rFonts w:ascii="Tahoma" w:hAnsi="Tahoma" w:cs="Tahoma"/>
              </w:rPr>
            </w:pPr>
            <w:r w:rsidRPr="000D330E">
              <w:rPr>
                <w:rFonts w:ascii="Tahoma" w:hAnsi="Tahoma" w:cs="Tahoma"/>
                <w:b/>
              </w:rPr>
              <w:t>PIONIRJI (7 – 11</w:t>
            </w:r>
            <w:r>
              <w:rPr>
                <w:rFonts w:ascii="Tahoma" w:hAnsi="Tahoma" w:cs="Tahoma"/>
                <w:b/>
              </w:rPr>
              <w:t xml:space="preserve"> let: letniki 2003 – 2007</w:t>
            </w:r>
            <w:r w:rsidRPr="000D330E">
              <w:rPr>
                <w:rFonts w:ascii="Tahoma" w:hAnsi="Tahoma" w:cs="Tahoma"/>
                <w:b/>
              </w:rPr>
              <w:t>):</w:t>
            </w:r>
          </w:p>
        </w:tc>
      </w:tr>
      <w:tr w:rsidR="00502239" w:rsidRPr="000D330E" w:rsidTr="0034220A">
        <w:tc>
          <w:tcPr>
            <w:tcW w:w="9212" w:type="dxa"/>
            <w:gridSpan w:val="5"/>
            <w:tcBorders>
              <w:top w:val="single" w:sz="12" w:space="0" w:color="auto"/>
              <w:left w:val="nil"/>
              <w:bottom w:val="single" w:sz="12" w:space="0" w:color="auto"/>
              <w:right w:val="nil"/>
            </w:tcBorders>
            <w:shd w:val="clear" w:color="auto" w:fill="auto"/>
          </w:tcPr>
          <w:p w:rsidR="00502239" w:rsidRPr="000D330E" w:rsidRDefault="00502239" w:rsidP="0034220A">
            <w:pPr>
              <w:jc w:val="center"/>
              <w:rPr>
                <w:rFonts w:ascii="Tahoma" w:hAnsi="Tahoma" w:cs="Tahoma"/>
                <w:sz w:val="8"/>
                <w:szCs w:val="8"/>
              </w:rPr>
            </w:pPr>
          </w:p>
        </w:tc>
      </w:tr>
      <w:tr w:rsidR="00502239" w:rsidRPr="000D330E" w:rsidTr="0034220A">
        <w:tc>
          <w:tcPr>
            <w:tcW w:w="1101" w:type="dxa"/>
            <w:tcBorders>
              <w:top w:val="single" w:sz="12" w:space="0" w:color="auto"/>
              <w:left w:val="single" w:sz="12" w:space="0" w:color="auto"/>
              <w:bottom w:val="thinThickSmallGap" w:sz="24"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Z.št.:</w:t>
            </w:r>
          </w:p>
        </w:tc>
        <w:tc>
          <w:tcPr>
            <w:tcW w:w="5670" w:type="dxa"/>
            <w:gridSpan w:val="3"/>
            <w:tcBorders>
              <w:top w:val="single" w:sz="12" w:space="0" w:color="auto"/>
              <w:left w:val="single" w:sz="8" w:space="0" w:color="auto"/>
              <w:bottom w:val="thinThickSmallGap" w:sz="24"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IME IN PRIIMEK:</w:t>
            </w:r>
          </w:p>
        </w:tc>
        <w:tc>
          <w:tcPr>
            <w:tcW w:w="2441" w:type="dxa"/>
            <w:tcBorders>
              <w:top w:val="single" w:sz="12" w:space="0" w:color="auto"/>
              <w:left w:val="single" w:sz="8" w:space="0" w:color="auto"/>
              <w:bottom w:val="thinThickSmallGap" w:sz="24" w:space="0" w:color="auto"/>
              <w:right w:val="single" w:sz="12"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DATUM ROJSTVA:</w:t>
            </w:r>
          </w:p>
        </w:tc>
      </w:tr>
      <w:tr w:rsidR="00502239" w:rsidRPr="000D330E" w:rsidTr="0034220A">
        <w:tc>
          <w:tcPr>
            <w:tcW w:w="1101" w:type="dxa"/>
            <w:tcBorders>
              <w:top w:val="thinThickSmallGap" w:sz="24" w:space="0" w:color="auto"/>
              <w:left w:val="single" w:sz="12"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1.</w:t>
            </w:r>
          </w:p>
        </w:tc>
        <w:tc>
          <w:tcPr>
            <w:tcW w:w="5670" w:type="dxa"/>
            <w:gridSpan w:val="3"/>
            <w:tcBorders>
              <w:top w:val="thinThickSmallGap" w:sz="24" w:space="0" w:color="auto"/>
              <w:left w:val="single" w:sz="8"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Comic Sans MS" w:hAnsi="Comic Sans MS" w:cs="Tahoma"/>
              </w:rPr>
            </w:pPr>
          </w:p>
        </w:tc>
        <w:tc>
          <w:tcPr>
            <w:tcW w:w="2441" w:type="dxa"/>
            <w:tcBorders>
              <w:top w:val="thinThickSmallGap" w:sz="24" w:space="0" w:color="auto"/>
              <w:left w:val="single" w:sz="8" w:space="0" w:color="auto"/>
              <w:bottom w:val="single" w:sz="8" w:space="0" w:color="auto"/>
              <w:right w:val="single" w:sz="12" w:space="0" w:color="auto"/>
            </w:tcBorders>
            <w:shd w:val="clear" w:color="auto" w:fill="auto"/>
            <w:vAlign w:val="center"/>
          </w:tcPr>
          <w:p w:rsidR="00502239" w:rsidRPr="000D330E" w:rsidRDefault="00502239" w:rsidP="0034220A">
            <w:pPr>
              <w:jc w:val="center"/>
              <w:rPr>
                <w:rFonts w:ascii="Comic Sans MS" w:hAnsi="Comic Sans MS" w:cs="Tahoma"/>
              </w:rPr>
            </w:pPr>
          </w:p>
        </w:tc>
      </w:tr>
      <w:tr w:rsidR="00502239" w:rsidRPr="000D330E" w:rsidTr="0034220A">
        <w:tc>
          <w:tcPr>
            <w:tcW w:w="1101" w:type="dxa"/>
            <w:tcBorders>
              <w:top w:val="single" w:sz="8" w:space="0" w:color="auto"/>
              <w:left w:val="single" w:sz="12"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2.</w:t>
            </w:r>
          </w:p>
        </w:tc>
        <w:tc>
          <w:tcPr>
            <w:tcW w:w="567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Comic Sans MS" w:hAnsi="Comic Sans MS" w:cs="Tahoma"/>
              </w:rPr>
            </w:pPr>
          </w:p>
        </w:tc>
        <w:tc>
          <w:tcPr>
            <w:tcW w:w="2441" w:type="dxa"/>
            <w:tcBorders>
              <w:top w:val="single" w:sz="8" w:space="0" w:color="auto"/>
              <w:left w:val="single" w:sz="8" w:space="0" w:color="auto"/>
              <w:bottom w:val="single" w:sz="8" w:space="0" w:color="auto"/>
              <w:right w:val="single" w:sz="12" w:space="0" w:color="auto"/>
            </w:tcBorders>
            <w:shd w:val="clear" w:color="auto" w:fill="auto"/>
            <w:vAlign w:val="center"/>
          </w:tcPr>
          <w:p w:rsidR="00502239" w:rsidRPr="000D330E" w:rsidRDefault="00502239" w:rsidP="0034220A">
            <w:pPr>
              <w:jc w:val="center"/>
              <w:rPr>
                <w:rFonts w:ascii="Comic Sans MS" w:hAnsi="Comic Sans MS" w:cs="Tahoma"/>
              </w:rPr>
            </w:pPr>
          </w:p>
        </w:tc>
      </w:tr>
      <w:tr w:rsidR="00502239" w:rsidRPr="000D330E" w:rsidTr="0034220A">
        <w:tc>
          <w:tcPr>
            <w:tcW w:w="1101" w:type="dxa"/>
            <w:tcBorders>
              <w:top w:val="single" w:sz="8" w:space="0" w:color="auto"/>
              <w:left w:val="single" w:sz="12"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3.</w:t>
            </w:r>
          </w:p>
        </w:tc>
        <w:tc>
          <w:tcPr>
            <w:tcW w:w="567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Comic Sans MS" w:hAnsi="Comic Sans MS" w:cs="Tahoma"/>
              </w:rPr>
            </w:pPr>
          </w:p>
        </w:tc>
        <w:tc>
          <w:tcPr>
            <w:tcW w:w="2441" w:type="dxa"/>
            <w:tcBorders>
              <w:top w:val="single" w:sz="8" w:space="0" w:color="auto"/>
              <w:left w:val="single" w:sz="8" w:space="0" w:color="auto"/>
              <w:bottom w:val="single" w:sz="8" w:space="0" w:color="auto"/>
              <w:right w:val="single" w:sz="12" w:space="0" w:color="auto"/>
            </w:tcBorders>
            <w:shd w:val="clear" w:color="auto" w:fill="auto"/>
            <w:vAlign w:val="center"/>
          </w:tcPr>
          <w:p w:rsidR="00502239" w:rsidRPr="000D330E" w:rsidRDefault="00502239" w:rsidP="0034220A">
            <w:pPr>
              <w:jc w:val="center"/>
              <w:rPr>
                <w:rFonts w:ascii="Comic Sans MS" w:hAnsi="Comic Sans MS" w:cs="Tahoma"/>
              </w:rPr>
            </w:pPr>
          </w:p>
        </w:tc>
      </w:tr>
      <w:tr w:rsidR="00502239" w:rsidRPr="000D330E" w:rsidTr="0034220A">
        <w:tc>
          <w:tcPr>
            <w:tcW w:w="1101" w:type="dxa"/>
            <w:tcBorders>
              <w:top w:val="single" w:sz="8" w:space="0" w:color="auto"/>
              <w:left w:val="single" w:sz="12" w:space="0" w:color="auto"/>
              <w:bottom w:val="single" w:sz="12" w:space="0" w:color="auto"/>
              <w:right w:val="single" w:sz="8" w:space="0" w:color="auto"/>
            </w:tcBorders>
            <w:shd w:val="clear" w:color="auto" w:fill="auto"/>
            <w:vAlign w:val="center"/>
          </w:tcPr>
          <w:p w:rsidR="00502239" w:rsidRPr="000D330E" w:rsidRDefault="00502239" w:rsidP="0034220A">
            <w:pPr>
              <w:jc w:val="center"/>
              <w:rPr>
                <w:rFonts w:ascii="Tahoma" w:hAnsi="Tahoma" w:cs="Tahoma"/>
                <w:sz w:val="20"/>
                <w:szCs w:val="20"/>
              </w:rPr>
            </w:pPr>
            <w:r w:rsidRPr="000D330E">
              <w:rPr>
                <w:rFonts w:ascii="Tahoma" w:hAnsi="Tahoma" w:cs="Tahoma"/>
                <w:sz w:val="20"/>
                <w:szCs w:val="20"/>
              </w:rPr>
              <w:t>MENTOR</w:t>
            </w:r>
          </w:p>
        </w:tc>
        <w:tc>
          <w:tcPr>
            <w:tcW w:w="5670" w:type="dxa"/>
            <w:gridSpan w:val="3"/>
            <w:tcBorders>
              <w:top w:val="single" w:sz="8" w:space="0" w:color="auto"/>
              <w:left w:val="single" w:sz="8" w:space="0" w:color="auto"/>
              <w:bottom w:val="single" w:sz="12" w:space="0" w:color="auto"/>
              <w:right w:val="single" w:sz="8" w:space="0" w:color="auto"/>
            </w:tcBorders>
            <w:shd w:val="clear" w:color="auto" w:fill="auto"/>
            <w:vAlign w:val="center"/>
          </w:tcPr>
          <w:p w:rsidR="00502239" w:rsidRPr="000D330E" w:rsidRDefault="00502239" w:rsidP="0034220A">
            <w:pPr>
              <w:jc w:val="center"/>
              <w:rPr>
                <w:rFonts w:ascii="Comic Sans MS" w:hAnsi="Comic Sans MS" w:cs="Tahoma"/>
              </w:rPr>
            </w:pPr>
          </w:p>
        </w:tc>
        <w:tc>
          <w:tcPr>
            <w:tcW w:w="2441" w:type="dxa"/>
            <w:tcBorders>
              <w:top w:val="single" w:sz="8" w:space="0" w:color="auto"/>
              <w:left w:val="single" w:sz="8" w:space="0" w:color="auto"/>
              <w:bottom w:val="single" w:sz="12" w:space="0" w:color="auto"/>
              <w:right w:val="single" w:sz="12" w:space="0" w:color="auto"/>
            </w:tcBorders>
            <w:shd w:val="clear" w:color="auto" w:fill="auto"/>
            <w:vAlign w:val="center"/>
          </w:tcPr>
          <w:p w:rsidR="00502239" w:rsidRPr="000D330E" w:rsidRDefault="00502239" w:rsidP="0034220A">
            <w:pPr>
              <w:jc w:val="center"/>
              <w:rPr>
                <w:rFonts w:ascii="Comic Sans MS" w:hAnsi="Comic Sans MS" w:cs="Tahoma"/>
              </w:rPr>
            </w:pPr>
          </w:p>
        </w:tc>
      </w:tr>
      <w:tr w:rsidR="00502239" w:rsidRPr="000D330E" w:rsidTr="0034220A">
        <w:tc>
          <w:tcPr>
            <w:tcW w:w="9212" w:type="dxa"/>
            <w:gridSpan w:val="5"/>
            <w:tcBorders>
              <w:top w:val="single" w:sz="12" w:space="0" w:color="auto"/>
              <w:left w:val="nil"/>
              <w:bottom w:val="nil"/>
              <w:right w:val="nil"/>
            </w:tcBorders>
            <w:shd w:val="clear" w:color="auto" w:fill="auto"/>
          </w:tcPr>
          <w:p w:rsidR="00502239" w:rsidRPr="000D330E" w:rsidRDefault="00502239" w:rsidP="0034220A">
            <w:pPr>
              <w:jc w:val="center"/>
              <w:rPr>
                <w:rFonts w:ascii="Tahoma" w:hAnsi="Tahoma" w:cs="Tahoma"/>
                <w:sz w:val="8"/>
                <w:szCs w:val="8"/>
              </w:rPr>
            </w:pPr>
          </w:p>
        </w:tc>
      </w:tr>
      <w:tr w:rsidR="00502239" w:rsidRPr="000D330E" w:rsidTr="0034220A">
        <w:tc>
          <w:tcPr>
            <w:tcW w:w="2802" w:type="dxa"/>
            <w:gridSpan w:val="2"/>
            <w:tcBorders>
              <w:top w:val="nil"/>
              <w:left w:val="nil"/>
              <w:bottom w:val="nil"/>
              <w:right w:val="nil"/>
            </w:tcBorders>
            <w:shd w:val="clear" w:color="auto" w:fill="auto"/>
          </w:tcPr>
          <w:p w:rsidR="00502239" w:rsidRPr="000D330E" w:rsidRDefault="00502239" w:rsidP="0034220A">
            <w:pPr>
              <w:jc w:val="center"/>
              <w:rPr>
                <w:rFonts w:ascii="Tahoma" w:hAnsi="Tahoma" w:cs="Tahoma"/>
              </w:rPr>
            </w:pPr>
          </w:p>
        </w:tc>
        <w:tc>
          <w:tcPr>
            <w:tcW w:w="3969" w:type="dxa"/>
            <w:gridSpan w:val="2"/>
            <w:tcBorders>
              <w:top w:val="nil"/>
              <w:left w:val="nil"/>
              <w:bottom w:val="nil"/>
              <w:right w:val="nil"/>
            </w:tcBorders>
            <w:shd w:val="clear" w:color="auto" w:fill="auto"/>
          </w:tcPr>
          <w:p w:rsidR="00502239" w:rsidRPr="000D330E" w:rsidRDefault="00502239" w:rsidP="0034220A">
            <w:pPr>
              <w:jc w:val="right"/>
              <w:rPr>
                <w:rFonts w:ascii="Tahoma" w:hAnsi="Tahoma" w:cs="Tahoma"/>
              </w:rPr>
            </w:pPr>
            <w:r w:rsidRPr="000D330E">
              <w:rPr>
                <w:rFonts w:ascii="Tahoma" w:hAnsi="Tahoma" w:cs="Tahoma"/>
              </w:rPr>
              <w:t>Podpis mentorja:</w:t>
            </w:r>
          </w:p>
        </w:tc>
        <w:tc>
          <w:tcPr>
            <w:tcW w:w="2441" w:type="dxa"/>
            <w:tcBorders>
              <w:top w:val="nil"/>
              <w:left w:val="nil"/>
              <w:bottom w:val="single" w:sz="8" w:space="0" w:color="auto"/>
              <w:right w:val="nil"/>
            </w:tcBorders>
            <w:shd w:val="clear" w:color="auto" w:fill="auto"/>
          </w:tcPr>
          <w:p w:rsidR="00502239" w:rsidRPr="000D330E" w:rsidRDefault="00502239" w:rsidP="0034220A">
            <w:pPr>
              <w:jc w:val="center"/>
              <w:rPr>
                <w:rFonts w:ascii="Comic Sans MS" w:hAnsi="Comic Sans MS" w:cs="Tahoma"/>
              </w:rPr>
            </w:pPr>
          </w:p>
        </w:tc>
      </w:tr>
    </w:tbl>
    <w:p w:rsidR="00502239" w:rsidRDefault="00502239" w:rsidP="00502239">
      <w:pPr>
        <w:rPr>
          <w:rFonts w:ascii="Arial" w:hAnsi="Arial" w:cs="Arial"/>
        </w:rPr>
      </w:pPr>
    </w:p>
    <w:p w:rsidR="00502239" w:rsidRDefault="00502239" w:rsidP="00502239">
      <w:pPr>
        <w:rPr>
          <w:rFonts w:ascii="Arial" w:hAnsi="Arial" w:cs="Arial"/>
        </w:rPr>
      </w:pPr>
    </w:p>
    <w:p w:rsidR="00502239" w:rsidRDefault="00502239" w:rsidP="00502239">
      <w:pPr>
        <w:rPr>
          <w:rFonts w:ascii="Arial" w:hAnsi="Arial" w:cs="Arial"/>
        </w:rPr>
      </w:pPr>
    </w:p>
    <w:p w:rsidR="00502239" w:rsidRDefault="00502239" w:rsidP="00502239">
      <w:pPr>
        <w:jc w:val="center"/>
        <w:rPr>
          <w:rFonts w:ascii="Arial" w:hAnsi="Arial" w:cs="Arial"/>
        </w:rPr>
      </w:pPr>
      <w:r>
        <w:rPr>
          <w:rFonts w:ascii="Arial" w:hAnsi="Arial" w:cs="Arial"/>
        </w:rPr>
        <w:t>------------------------------------------------------------------------------------------------------------</w:t>
      </w:r>
    </w:p>
    <w:p w:rsidR="00502239" w:rsidRDefault="00502239" w:rsidP="00502239">
      <w:pPr>
        <w:rPr>
          <w:rFonts w:ascii="Arial" w:hAnsi="Arial" w:cs="Arial"/>
        </w:rPr>
      </w:pPr>
    </w:p>
    <w:p w:rsidR="00502239" w:rsidRDefault="00502239" w:rsidP="0050223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701"/>
        <w:gridCol w:w="3685"/>
        <w:gridCol w:w="284"/>
        <w:gridCol w:w="2441"/>
      </w:tblGrid>
      <w:tr w:rsidR="00502239" w:rsidRPr="00DB55A0" w:rsidTr="0034220A">
        <w:trPr>
          <w:trHeight w:val="457"/>
        </w:trPr>
        <w:tc>
          <w:tcPr>
            <w:tcW w:w="9212" w:type="dxa"/>
            <w:gridSpan w:val="5"/>
            <w:tcBorders>
              <w:top w:val="nil"/>
              <w:left w:val="nil"/>
              <w:bottom w:val="nil"/>
              <w:right w:val="nil"/>
            </w:tcBorders>
            <w:shd w:val="clear" w:color="auto" w:fill="auto"/>
            <w:vAlign w:val="center"/>
          </w:tcPr>
          <w:p w:rsidR="00502239" w:rsidRPr="00DB55A0" w:rsidRDefault="00502239" w:rsidP="0034220A">
            <w:pPr>
              <w:jc w:val="center"/>
              <w:rPr>
                <w:rFonts w:ascii="Tahoma" w:hAnsi="Tahoma" w:cs="Tahoma"/>
                <w:b/>
                <w:sz w:val="28"/>
                <w:szCs w:val="28"/>
              </w:rPr>
            </w:pPr>
            <w:r w:rsidRPr="00DB55A0">
              <w:rPr>
                <w:rFonts w:ascii="Tahoma" w:hAnsi="Tahoma" w:cs="Tahoma"/>
                <w:b/>
                <w:sz w:val="28"/>
                <w:szCs w:val="28"/>
              </w:rPr>
              <w:t>1</w:t>
            </w:r>
            <w:r>
              <w:rPr>
                <w:rFonts w:ascii="Tahoma" w:hAnsi="Tahoma" w:cs="Tahoma"/>
                <w:b/>
                <w:sz w:val="28"/>
                <w:szCs w:val="28"/>
              </w:rPr>
              <w:t>1</w:t>
            </w:r>
            <w:r w:rsidRPr="00DB55A0">
              <w:rPr>
                <w:rFonts w:ascii="Tahoma" w:hAnsi="Tahoma" w:cs="Tahoma"/>
                <w:b/>
                <w:sz w:val="28"/>
                <w:szCs w:val="28"/>
              </w:rPr>
              <w:t xml:space="preserve">. </w:t>
            </w:r>
            <w:r>
              <w:rPr>
                <w:rFonts w:ascii="Tahoma" w:hAnsi="Tahoma" w:cs="Tahoma"/>
                <w:b/>
                <w:sz w:val="28"/>
                <w:szCs w:val="28"/>
              </w:rPr>
              <w:t>OBČINSKI</w:t>
            </w:r>
            <w:r w:rsidRPr="00DB55A0">
              <w:rPr>
                <w:rFonts w:ascii="Tahoma" w:hAnsi="Tahoma" w:cs="Tahoma"/>
                <w:b/>
                <w:sz w:val="28"/>
                <w:szCs w:val="28"/>
              </w:rPr>
              <w:t xml:space="preserve"> KVIZ GASILSKE MLADINE »2014«</w:t>
            </w:r>
          </w:p>
        </w:tc>
      </w:tr>
      <w:tr w:rsidR="00502239" w:rsidRPr="000D330E" w:rsidTr="0034220A">
        <w:tc>
          <w:tcPr>
            <w:tcW w:w="9212" w:type="dxa"/>
            <w:gridSpan w:val="5"/>
            <w:tcBorders>
              <w:top w:val="nil"/>
              <w:left w:val="nil"/>
              <w:bottom w:val="nil"/>
              <w:right w:val="nil"/>
            </w:tcBorders>
            <w:shd w:val="clear" w:color="auto" w:fill="auto"/>
          </w:tcPr>
          <w:p w:rsidR="00502239" w:rsidRPr="000D330E" w:rsidRDefault="00502239" w:rsidP="0034220A">
            <w:pPr>
              <w:rPr>
                <w:rFonts w:ascii="Tahoma" w:hAnsi="Tahoma" w:cs="Tahoma"/>
              </w:rPr>
            </w:pPr>
          </w:p>
        </w:tc>
      </w:tr>
      <w:tr w:rsidR="00502239" w:rsidRPr="000D330E" w:rsidTr="0034220A">
        <w:tc>
          <w:tcPr>
            <w:tcW w:w="6487" w:type="dxa"/>
            <w:gridSpan w:val="3"/>
            <w:tcBorders>
              <w:top w:val="nil"/>
              <w:left w:val="nil"/>
              <w:bottom w:val="nil"/>
              <w:right w:val="nil"/>
            </w:tcBorders>
            <w:shd w:val="clear" w:color="auto" w:fill="auto"/>
            <w:vAlign w:val="center"/>
          </w:tcPr>
          <w:p w:rsidR="00502239" w:rsidRPr="000D330E" w:rsidRDefault="00502239" w:rsidP="0034220A">
            <w:pPr>
              <w:rPr>
                <w:rFonts w:ascii="Tahoma" w:hAnsi="Tahoma" w:cs="Tahoma"/>
                <w:sz w:val="6"/>
                <w:szCs w:val="6"/>
              </w:rPr>
            </w:pPr>
          </w:p>
        </w:tc>
        <w:tc>
          <w:tcPr>
            <w:tcW w:w="284" w:type="dxa"/>
            <w:vMerge w:val="restart"/>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c>
          <w:tcPr>
            <w:tcW w:w="2441" w:type="dxa"/>
            <w:vMerge w:val="restart"/>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c>
          <w:tcPr>
            <w:tcW w:w="2802" w:type="dxa"/>
            <w:gridSpan w:val="2"/>
            <w:tcBorders>
              <w:top w:val="nil"/>
              <w:left w:val="nil"/>
              <w:bottom w:val="nil"/>
              <w:right w:val="nil"/>
            </w:tcBorders>
            <w:shd w:val="clear" w:color="auto" w:fill="auto"/>
            <w:vAlign w:val="center"/>
          </w:tcPr>
          <w:p w:rsidR="00502239" w:rsidRPr="000D330E" w:rsidRDefault="00502239" w:rsidP="0034220A">
            <w:pPr>
              <w:rPr>
                <w:rFonts w:ascii="Tahoma" w:hAnsi="Tahoma" w:cs="Tahoma"/>
              </w:rPr>
            </w:pPr>
            <w:r w:rsidRPr="000D330E">
              <w:rPr>
                <w:rFonts w:ascii="Tahoma" w:hAnsi="Tahoma" w:cs="Tahoma"/>
              </w:rPr>
              <w:t>GASILSKA ZVEZA:</w:t>
            </w:r>
          </w:p>
        </w:tc>
        <w:tc>
          <w:tcPr>
            <w:tcW w:w="3685" w:type="dxa"/>
            <w:tcBorders>
              <w:top w:val="nil"/>
              <w:left w:val="nil"/>
              <w:bottom w:val="single" w:sz="8" w:space="0" w:color="auto"/>
              <w:right w:val="nil"/>
            </w:tcBorders>
            <w:shd w:val="pct5" w:color="auto" w:fill="auto"/>
            <w:vAlign w:val="center"/>
          </w:tcPr>
          <w:p w:rsidR="00502239" w:rsidRPr="000D330E" w:rsidRDefault="00502239" w:rsidP="0034220A">
            <w:pPr>
              <w:rPr>
                <w:rFonts w:ascii="Comic Sans MS" w:hAnsi="Comic Sans MS" w:cs="Tahoma"/>
              </w:rPr>
            </w:pPr>
          </w:p>
        </w:tc>
        <w:tc>
          <w:tcPr>
            <w:tcW w:w="284"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c>
          <w:tcPr>
            <w:tcW w:w="2441"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c>
          <w:tcPr>
            <w:tcW w:w="6487" w:type="dxa"/>
            <w:gridSpan w:val="3"/>
            <w:tcBorders>
              <w:top w:val="nil"/>
              <w:left w:val="nil"/>
              <w:bottom w:val="nil"/>
              <w:right w:val="nil"/>
            </w:tcBorders>
            <w:shd w:val="clear" w:color="auto" w:fill="auto"/>
            <w:vAlign w:val="center"/>
          </w:tcPr>
          <w:p w:rsidR="00502239" w:rsidRPr="000D330E" w:rsidRDefault="00502239" w:rsidP="0034220A">
            <w:pPr>
              <w:rPr>
                <w:rFonts w:ascii="Tahoma" w:hAnsi="Tahoma" w:cs="Tahoma"/>
                <w:sz w:val="6"/>
                <w:szCs w:val="6"/>
              </w:rPr>
            </w:pPr>
          </w:p>
        </w:tc>
        <w:tc>
          <w:tcPr>
            <w:tcW w:w="284"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c>
          <w:tcPr>
            <w:tcW w:w="2441"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c>
          <w:tcPr>
            <w:tcW w:w="2802" w:type="dxa"/>
            <w:gridSpan w:val="2"/>
            <w:tcBorders>
              <w:top w:val="nil"/>
              <w:left w:val="nil"/>
              <w:bottom w:val="nil"/>
              <w:right w:val="nil"/>
            </w:tcBorders>
            <w:shd w:val="clear" w:color="auto" w:fill="auto"/>
            <w:vAlign w:val="center"/>
          </w:tcPr>
          <w:p w:rsidR="00502239" w:rsidRPr="000D330E" w:rsidRDefault="00502239" w:rsidP="0034220A">
            <w:pPr>
              <w:rPr>
                <w:rFonts w:ascii="Tahoma" w:hAnsi="Tahoma" w:cs="Tahoma"/>
              </w:rPr>
            </w:pPr>
            <w:r w:rsidRPr="000D330E">
              <w:rPr>
                <w:rFonts w:ascii="Tahoma" w:hAnsi="Tahoma" w:cs="Tahoma"/>
              </w:rPr>
              <w:t>PGD / ekipa:</w:t>
            </w:r>
          </w:p>
        </w:tc>
        <w:tc>
          <w:tcPr>
            <w:tcW w:w="3685" w:type="dxa"/>
            <w:tcBorders>
              <w:top w:val="nil"/>
              <w:left w:val="nil"/>
              <w:bottom w:val="single" w:sz="8" w:space="0" w:color="auto"/>
              <w:right w:val="nil"/>
            </w:tcBorders>
            <w:shd w:val="pct5" w:color="auto" w:fill="auto"/>
            <w:vAlign w:val="center"/>
          </w:tcPr>
          <w:p w:rsidR="00502239" w:rsidRPr="000D330E" w:rsidRDefault="00502239" w:rsidP="0034220A">
            <w:pPr>
              <w:rPr>
                <w:rFonts w:ascii="Comic Sans MS" w:hAnsi="Comic Sans MS" w:cs="Tahoma"/>
              </w:rPr>
            </w:pPr>
          </w:p>
        </w:tc>
        <w:tc>
          <w:tcPr>
            <w:tcW w:w="284"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c>
          <w:tcPr>
            <w:tcW w:w="2441"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c>
          <w:tcPr>
            <w:tcW w:w="9212" w:type="dxa"/>
            <w:gridSpan w:val="5"/>
            <w:tcBorders>
              <w:top w:val="nil"/>
              <w:left w:val="nil"/>
              <w:bottom w:val="single" w:sz="12" w:space="0" w:color="auto"/>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rPr>
          <w:trHeight w:val="268"/>
        </w:trPr>
        <w:tc>
          <w:tcPr>
            <w:tcW w:w="9212" w:type="dxa"/>
            <w:gridSpan w:val="5"/>
            <w:tcBorders>
              <w:top w:val="single" w:sz="12" w:space="0" w:color="auto"/>
              <w:left w:val="single" w:sz="12" w:space="0" w:color="auto"/>
              <w:bottom w:val="single" w:sz="12" w:space="0" w:color="auto"/>
              <w:right w:val="single" w:sz="12" w:space="0" w:color="auto"/>
            </w:tcBorders>
            <w:shd w:val="clear" w:color="auto" w:fill="FFFFFF"/>
            <w:vAlign w:val="center"/>
          </w:tcPr>
          <w:p w:rsidR="00502239" w:rsidRPr="000D330E" w:rsidRDefault="00502239" w:rsidP="0034220A">
            <w:pPr>
              <w:jc w:val="center"/>
              <w:rPr>
                <w:rFonts w:ascii="Tahoma" w:hAnsi="Tahoma" w:cs="Tahoma"/>
              </w:rPr>
            </w:pPr>
            <w:r w:rsidRPr="000D330E">
              <w:rPr>
                <w:rFonts w:ascii="Tahoma" w:hAnsi="Tahoma" w:cs="Tahoma"/>
                <w:b/>
              </w:rPr>
              <w:t>PIONIRJI (7 – 11</w:t>
            </w:r>
            <w:r>
              <w:rPr>
                <w:rFonts w:ascii="Tahoma" w:hAnsi="Tahoma" w:cs="Tahoma"/>
                <w:b/>
              </w:rPr>
              <w:t xml:space="preserve"> let: letniki 2003 – 2007</w:t>
            </w:r>
            <w:r w:rsidRPr="000D330E">
              <w:rPr>
                <w:rFonts w:ascii="Tahoma" w:hAnsi="Tahoma" w:cs="Tahoma"/>
                <w:b/>
              </w:rPr>
              <w:t>):</w:t>
            </w:r>
          </w:p>
        </w:tc>
      </w:tr>
      <w:tr w:rsidR="00502239" w:rsidRPr="000D330E" w:rsidTr="0034220A">
        <w:tc>
          <w:tcPr>
            <w:tcW w:w="9212" w:type="dxa"/>
            <w:gridSpan w:val="5"/>
            <w:tcBorders>
              <w:top w:val="single" w:sz="12" w:space="0" w:color="auto"/>
              <w:left w:val="nil"/>
              <w:bottom w:val="single" w:sz="12" w:space="0" w:color="auto"/>
              <w:right w:val="nil"/>
            </w:tcBorders>
            <w:shd w:val="clear" w:color="auto" w:fill="auto"/>
          </w:tcPr>
          <w:p w:rsidR="00502239" w:rsidRPr="000D330E" w:rsidRDefault="00502239" w:rsidP="0034220A">
            <w:pPr>
              <w:jc w:val="center"/>
              <w:rPr>
                <w:rFonts w:ascii="Tahoma" w:hAnsi="Tahoma" w:cs="Tahoma"/>
                <w:sz w:val="8"/>
                <w:szCs w:val="8"/>
              </w:rPr>
            </w:pPr>
          </w:p>
        </w:tc>
      </w:tr>
      <w:tr w:rsidR="00502239" w:rsidRPr="000D330E" w:rsidTr="0034220A">
        <w:tc>
          <w:tcPr>
            <w:tcW w:w="1101" w:type="dxa"/>
            <w:tcBorders>
              <w:top w:val="single" w:sz="12" w:space="0" w:color="auto"/>
              <w:left w:val="single" w:sz="12" w:space="0" w:color="auto"/>
              <w:bottom w:val="thinThickSmallGap" w:sz="24"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Z.št.:</w:t>
            </w:r>
          </w:p>
        </w:tc>
        <w:tc>
          <w:tcPr>
            <w:tcW w:w="5670" w:type="dxa"/>
            <w:gridSpan w:val="3"/>
            <w:tcBorders>
              <w:top w:val="single" w:sz="12" w:space="0" w:color="auto"/>
              <w:left w:val="single" w:sz="8" w:space="0" w:color="auto"/>
              <w:bottom w:val="thinThickSmallGap" w:sz="24"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IME IN PRIIMEK:</w:t>
            </w:r>
          </w:p>
        </w:tc>
        <w:tc>
          <w:tcPr>
            <w:tcW w:w="2441" w:type="dxa"/>
            <w:tcBorders>
              <w:top w:val="single" w:sz="12" w:space="0" w:color="auto"/>
              <w:left w:val="single" w:sz="8" w:space="0" w:color="auto"/>
              <w:bottom w:val="thinThickSmallGap" w:sz="24" w:space="0" w:color="auto"/>
              <w:right w:val="single" w:sz="12"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DATUM ROJSTVA:</w:t>
            </w:r>
          </w:p>
        </w:tc>
      </w:tr>
      <w:tr w:rsidR="00502239" w:rsidRPr="000D330E" w:rsidTr="0034220A">
        <w:tc>
          <w:tcPr>
            <w:tcW w:w="1101" w:type="dxa"/>
            <w:tcBorders>
              <w:top w:val="thinThickSmallGap" w:sz="24" w:space="0" w:color="auto"/>
              <w:left w:val="single" w:sz="12"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1.</w:t>
            </w:r>
          </w:p>
        </w:tc>
        <w:tc>
          <w:tcPr>
            <w:tcW w:w="5670" w:type="dxa"/>
            <w:gridSpan w:val="3"/>
            <w:tcBorders>
              <w:top w:val="thinThickSmallGap" w:sz="24" w:space="0" w:color="auto"/>
              <w:left w:val="single" w:sz="8"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Comic Sans MS" w:hAnsi="Comic Sans MS" w:cs="Tahoma"/>
              </w:rPr>
            </w:pPr>
          </w:p>
        </w:tc>
        <w:tc>
          <w:tcPr>
            <w:tcW w:w="2441" w:type="dxa"/>
            <w:tcBorders>
              <w:top w:val="thinThickSmallGap" w:sz="24" w:space="0" w:color="auto"/>
              <w:left w:val="single" w:sz="8" w:space="0" w:color="auto"/>
              <w:bottom w:val="single" w:sz="8" w:space="0" w:color="auto"/>
              <w:right w:val="single" w:sz="12" w:space="0" w:color="auto"/>
            </w:tcBorders>
            <w:shd w:val="clear" w:color="auto" w:fill="auto"/>
            <w:vAlign w:val="center"/>
          </w:tcPr>
          <w:p w:rsidR="00502239" w:rsidRPr="000D330E" w:rsidRDefault="00502239" w:rsidP="0034220A">
            <w:pPr>
              <w:jc w:val="center"/>
              <w:rPr>
                <w:rFonts w:ascii="Comic Sans MS" w:hAnsi="Comic Sans MS" w:cs="Tahoma"/>
              </w:rPr>
            </w:pPr>
          </w:p>
        </w:tc>
      </w:tr>
      <w:tr w:rsidR="00502239" w:rsidRPr="000D330E" w:rsidTr="0034220A">
        <w:tc>
          <w:tcPr>
            <w:tcW w:w="1101" w:type="dxa"/>
            <w:tcBorders>
              <w:top w:val="single" w:sz="8" w:space="0" w:color="auto"/>
              <w:left w:val="single" w:sz="12"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2.</w:t>
            </w:r>
          </w:p>
        </w:tc>
        <w:tc>
          <w:tcPr>
            <w:tcW w:w="567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Comic Sans MS" w:hAnsi="Comic Sans MS" w:cs="Tahoma"/>
              </w:rPr>
            </w:pPr>
          </w:p>
        </w:tc>
        <w:tc>
          <w:tcPr>
            <w:tcW w:w="2441" w:type="dxa"/>
            <w:tcBorders>
              <w:top w:val="single" w:sz="8" w:space="0" w:color="auto"/>
              <w:left w:val="single" w:sz="8" w:space="0" w:color="auto"/>
              <w:bottom w:val="single" w:sz="8" w:space="0" w:color="auto"/>
              <w:right w:val="single" w:sz="12" w:space="0" w:color="auto"/>
            </w:tcBorders>
            <w:shd w:val="clear" w:color="auto" w:fill="auto"/>
            <w:vAlign w:val="center"/>
          </w:tcPr>
          <w:p w:rsidR="00502239" w:rsidRPr="000D330E" w:rsidRDefault="00502239" w:rsidP="0034220A">
            <w:pPr>
              <w:jc w:val="center"/>
              <w:rPr>
                <w:rFonts w:ascii="Comic Sans MS" w:hAnsi="Comic Sans MS" w:cs="Tahoma"/>
              </w:rPr>
            </w:pPr>
          </w:p>
        </w:tc>
      </w:tr>
      <w:tr w:rsidR="00502239" w:rsidRPr="000D330E" w:rsidTr="0034220A">
        <w:tc>
          <w:tcPr>
            <w:tcW w:w="1101" w:type="dxa"/>
            <w:tcBorders>
              <w:top w:val="single" w:sz="8" w:space="0" w:color="auto"/>
              <w:left w:val="single" w:sz="12"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3.</w:t>
            </w:r>
          </w:p>
        </w:tc>
        <w:tc>
          <w:tcPr>
            <w:tcW w:w="567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Comic Sans MS" w:hAnsi="Comic Sans MS" w:cs="Tahoma"/>
              </w:rPr>
            </w:pPr>
          </w:p>
        </w:tc>
        <w:tc>
          <w:tcPr>
            <w:tcW w:w="2441" w:type="dxa"/>
            <w:tcBorders>
              <w:top w:val="single" w:sz="8" w:space="0" w:color="auto"/>
              <w:left w:val="single" w:sz="8" w:space="0" w:color="auto"/>
              <w:bottom w:val="single" w:sz="8" w:space="0" w:color="auto"/>
              <w:right w:val="single" w:sz="12" w:space="0" w:color="auto"/>
            </w:tcBorders>
            <w:shd w:val="clear" w:color="auto" w:fill="auto"/>
            <w:vAlign w:val="center"/>
          </w:tcPr>
          <w:p w:rsidR="00502239" w:rsidRPr="000D330E" w:rsidRDefault="00502239" w:rsidP="0034220A">
            <w:pPr>
              <w:jc w:val="center"/>
              <w:rPr>
                <w:rFonts w:ascii="Comic Sans MS" w:hAnsi="Comic Sans MS" w:cs="Tahoma"/>
              </w:rPr>
            </w:pPr>
          </w:p>
        </w:tc>
      </w:tr>
      <w:tr w:rsidR="00502239" w:rsidRPr="000D330E" w:rsidTr="0034220A">
        <w:tc>
          <w:tcPr>
            <w:tcW w:w="1101" w:type="dxa"/>
            <w:tcBorders>
              <w:top w:val="single" w:sz="8" w:space="0" w:color="auto"/>
              <w:left w:val="single" w:sz="12" w:space="0" w:color="auto"/>
              <w:bottom w:val="single" w:sz="12" w:space="0" w:color="auto"/>
              <w:right w:val="single" w:sz="8" w:space="0" w:color="auto"/>
            </w:tcBorders>
            <w:shd w:val="clear" w:color="auto" w:fill="auto"/>
            <w:vAlign w:val="center"/>
          </w:tcPr>
          <w:p w:rsidR="00502239" w:rsidRPr="000D330E" w:rsidRDefault="00502239" w:rsidP="0034220A">
            <w:pPr>
              <w:jc w:val="center"/>
              <w:rPr>
                <w:rFonts w:ascii="Tahoma" w:hAnsi="Tahoma" w:cs="Tahoma"/>
                <w:sz w:val="20"/>
                <w:szCs w:val="20"/>
              </w:rPr>
            </w:pPr>
            <w:r w:rsidRPr="000D330E">
              <w:rPr>
                <w:rFonts w:ascii="Tahoma" w:hAnsi="Tahoma" w:cs="Tahoma"/>
                <w:sz w:val="20"/>
                <w:szCs w:val="20"/>
              </w:rPr>
              <w:t>MENTOR</w:t>
            </w:r>
          </w:p>
        </w:tc>
        <w:tc>
          <w:tcPr>
            <w:tcW w:w="5670" w:type="dxa"/>
            <w:gridSpan w:val="3"/>
            <w:tcBorders>
              <w:top w:val="single" w:sz="8" w:space="0" w:color="auto"/>
              <w:left w:val="single" w:sz="8" w:space="0" w:color="auto"/>
              <w:bottom w:val="single" w:sz="12" w:space="0" w:color="auto"/>
              <w:right w:val="single" w:sz="8" w:space="0" w:color="auto"/>
            </w:tcBorders>
            <w:shd w:val="clear" w:color="auto" w:fill="auto"/>
            <w:vAlign w:val="center"/>
          </w:tcPr>
          <w:p w:rsidR="00502239" w:rsidRPr="000D330E" w:rsidRDefault="00502239" w:rsidP="0034220A">
            <w:pPr>
              <w:jc w:val="center"/>
              <w:rPr>
                <w:rFonts w:ascii="Comic Sans MS" w:hAnsi="Comic Sans MS" w:cs="Tahoma"/>
              </w:rPr>
            </w:pPr>
          </w:p>
        </w:tc>
        <w:tc>
          <w:tcPr>
            <w:tcW w:w="2441" w:type="dxa"/>
            <w:tcBorders>
              <w:top w:val="single" w:sz="8" w:space="0" w:color="auto"/>
              <w:left w:val="single" w:sz="8" w:space="0" w:color="auto"/>
              <w:bottom w:val="single" w:sz="12" w:space="0" w:color="auto"/>
              <w:right w:val="single" w:sz="12" w:space="0" w:color="auto"/>
            </w:tcBorders>
            <w:shd w:val="clear" w:color="auto" w:fill="auto"/>
            <w:vAlign w:val="center"/>
          </w:tcPr>
          <w:p w:rsidR="00502239" w:rsidRPr="000D330E" w:rsidRDefault="00502239" w:rsidP="0034220A">
            <w:pPr>
              <w:jc w:val="center"/>
              <w:rPr>
                <w:rFonts w:ascii="Comic Sans MS" w:hAnsi="Comic Sans MS" w:cs="Tahoma"/>
              </w:rPr>
            </w:pPr>
          </w:p>
        </w:tc>
      </w:tr>
      <w:tr w:rsidR="00502239" w:rsidRPr="000D330E" w:rsidTr="0034220A">
        <w:tc>
          <w:tcPr>
            <w:tcW w:w="9212" w:type="dxa"/>
            <w:gridSpan w:val="5"/>
            <w:tcBorders>
              <w:top w:val="single" w:sz="12" w:space="0" w:color="auto"/>
              <w:left w:val="nil"/>
              <w:bottom w:val="nil"/>
              <w:right w:val="nil"/>
            </w:tcBorders>
            <w:shd w:val="clear" w:color="auto" w:fill="auto"/>
          </w:tcPr>
          <w:p w:rsidR="00502239" w:rsidRPr="000D330E" w:rsidRDefault="00502239" w:rsidP="0034220A">
            <w:pPr>
              <w:jc w:val="center"/>
              <w:rPr>
                <w:rFonts w:ascii="Tahoma" w:hAnsi="Tahoma" w:cs="Tahoma"/>
                <w:sz w:val="8"/>
                <w:szCs w:val="8"/>
              </w:rPr>
            </w:pPr>
          </w:p>
        </w:tc>
      </w:tr>
      <w:tr w:rsidR="00502239" w:rsidRPr="000D330E" w:rsidTr="0034220A">
        <w:tc>
          <w:tcPr>
            <w:tcW w:w="2802" w:type="dxa"/>
            <w:gridSpan w:val="2"/>
            <w:tcBorders>
              <w:top w:val="nil"/>
              <w:left w:val="nil"/>
              <w:bottom w:val="nil"/>
              <w:right w:val="nil"/>
            </w:tcBorders>
            <w:shd w:val="clear" w:color="auto" w:fill="auto"/>
          </w:tcPr>
          <w:p w:rsidR="00502239" w:rsidRPr="000D330E" w:rsidRDefault="00502239" w:rsidP="0034220A">
            <w:pPr>
              <w:jc w:val="center"/>
              <w:rPr>
                <w:rFonts w:ascii="Tahoma" w:hAnsi="Tahoma" w:cs="Tahoma"/>
              </w:rPr>
            </w:pPr>
          </w:p>
        </w:tc>
        <w:tc>
          <w:tcPr>
            <w:tcW w:w="3969" w:type="dxa"/>
            <w:gridSpan w:val="2"/>
            <w:tcBorders>
              <w:top w:val="nil"/>
              <w:left w:val="nil"/>
              <w:bottom w:val="nil"/>
              <w:right w:val="nil"/>
            </w:tcBorders>
            <w:shd w:val="clear" w:color="auto" w:fill="auto"/>
          </w:tcPr>
          <w:p w:rsidR="00502239" w:rsidRPr="000D330E" w:rsidRDefault="00502239" w:rsidP="0034220A">
            <w:pPr>
              <w:jc w:val="right"/>
              <w:rPr>
                <w:rFonts w:ascii="Tahoma" w:hAnsi="Tahoma" w:cs="Tahoma"/>
              </w:rPr>
            </w:pPr>
            <w:r w:rsidRPr="000D330E">
              <w:rPr>
                <w:rFonts w:ascii="Tahoma" w:hAnsi="Tahoma" w:cs="Tahoma"/>
              </w:rPr>
              <w:t>Podpis mentorja:</w:t>
            </w:r>
          </w:p>
        </w:tc>
        <w:tc>
          <w:tcPr>
            <w:tcW w:w="2441" w:type="dxa"/>
            <w:tcBorders>
              <w:top w:val="nil"/>
              <w:left w:val="nil"/>
              <w:bottom w:val="single" w:sz="8" w:space="0" w:color="auto"/>
              <w:right w:val="nil"/>
            </w:tcBorders>
            <w:shd w:val="clear" w:color="auto" w:fill="auto"/>
          </w:tcPr>
          <w:p w:rsidR="00502239" w:rsidRPr="000D330E" w:rsidRDefault="00502239" w:rsidP="0034220A">
            <w:pPr>
              <w:jc w:val="center"/>
              <w:rPr>
                <w:rFonts w:ascii="Comic Sans MS" w:hAnsi="Comic Sans MS" w:cs="Tahoma"/>
              </w:rPr>
            </w:pPr>
          </w:p>
        </w:tc>
      </w:tr>
    </w:tbl>
    <w:p w:rsidR="00502239" w:rsidRDefault="00502239" w:rsidP="00502239">
      <w:pPr>
        <w:rPr>
          <w:rFonts w:ascii="Arial" w:hAnsi="Arial" w:cs="Arial"/>
        </w:rPr>
      </w:pPr>
    </w:p>
    <w:p w:rsidR="00502239" w:rsidRPr="00DB55A0" w:rsidRDefault="00502239" w:rsidP="00502239">
      <w:pPr>
        <w:rPr>
          <w:sz w:val="2"/>
          <w:szCs w:val="2"/>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701"/>
        <w:gridCol w:w="3685"/>
        <w:gridCol w:w="284"/>
        <w:gridCol w:w="2441"/>
      </w:tblGrid>
      <w:tr w:rsidR="00502239" w:rsidRPr="00DB55A0" w:rsidTr="0034220A">
        <w:trPr>
          <w:trHeight w:val="457"/>
        </w:trPr>
        <w:tc>
          <w:tcPr>
            <w:tcW w:w="9212" w:type="dxa"/>
            <w:gridSpan w:val="5"/>
            <w:tcBorders>
              <w:top w:val="nil"/>
              <w:left w:val="nil"/>
              <w:bottom w:val="nil"/>
              <w:right w:val="nil"/>
            </w:tcBorders>
            <w:shd w:val="clear" w:color="auto" w:fill="auto"/>
            <w:vAlign w:val="center"/>
          </w:tcPr>
          <w:p w:rsidR="00502239" w:rsidRPr="00DB55A0" w:rsidRDefault="00502239" w:rsidP="0034220A">
            <w:pPr>
              <w:jc w:val="center"/>
              <w:rPr>
                <w:rFonts w:ascii="Tahoma" w:hAnsi="Tahoma" w:cs="Tahoma"/>
                <w:b/>
                <w:sz w:val="28"/>
                <w:szCs w:val="28"/>
              </w:rPr>
            </w:pPr>
            <w:r>
              <w:lastRenderedPageBreak/>
              <w:br w:type="page"/>
            </w:r>
            <w:r>
              <w:rPr>
                <w:rFonts w:ascii="Arial" w:hAnsi="Arial" w:cs="Arial"/>
              </w:rPr>
              <w:br w:type="page"/>
            </w:r>
            <w:r w:rsidRPr="00DB55A0">
              <w:rPr>
                <w:rFonts w:ascii="Tahoma" w:hAnsi="Tahoma" w:cs="Tahoma"/>
                <w:b/>
                <w:sz w:val="28"/>
                <w:szCs w:val="28"/>
              </w:rPr>
              <w:t>1</w:t>
            </w:r>
            <w:r>
              <w:rPr>
                <w:rFonts w:ascii="Tahoma" w:hAnsi="Tahoma" w:cs="Tahoma"/>
                <w:b/>
                <w:sz w:val="28"/>
                <w:szCs w:val="28"/>
              </w:rPr>
              <w:t>1</w:t>
            </w:r>
            <w:r w:rsidRPr="00DB55A0">
              <w:rPr>
                <w:rFonts w:ascii="Tahoma" w:hAnsi="Tahoma" w:cs="Tahoma"/>
                <w:b/>
                <w:sz w:val="28"/>
                <w:szCs w:val="28"/>
              </w:rPr>
              <w:t xml:space="preserve">. </w:t>
            </w:r>
            <w:r>
              <w:rPr>
                <w:rFonts w:ascii="Tahoma" w:hAnsi="Tahoma" w:cs="Tahoma"/>
                <w:b/>
                <w:sz w:val="28"/>
                <w:szCs w:val="28"/>
              </w:rPr>
              <w:t>OBČINSKI</w:t>
            </w:r>
            <w:r w:rsidRPr="00DB55A0">
              <w:rPr>
                <w:rFonts w:ascii="Tahoma" w:hAnsi="Tahoma" w:cs="Tahoma"/>
                <w:b/>
                <w:sz w:val="28"/>
                <w:szCs w:val="28"/>
              </w:rPr>
              <w:t xml:space="preserve"> KVIZ GASILSKE MLADINE »2014«</w:t>
            </w:r>
          </w:p>
        </w:tc>
      </w:tr>
      <w:tr w:rsidR="00502239" w:rsidRPr="000D330E" w:rsidTr="0034220A">
        <w:tc>
          <w:tcPr>
            <w:tcW w:w="9212" w:type="dxa"/>
            <w:gridSpan w:val="5"/>
            <w:tcBorders>
              <w:top w:val="nil"/>
              <w:left w:val="nil"/>
              <w:bottom w:val="nil"/>
              <w:right w:val="nil"/>
            </w:tcBorders>
            <w:shd w:val="clear" w:color="auto" w:fill="auto"/>
          </w:tcPr>
          <w:p w:rsidR="00502239" w:rsidRPr="000D330E" w:rsidRDefault="00502239" w:rsidP="0034220A">
            <w:pPr>
              <w:rPr>
                <w:rFonts w:ascii="Tahoma" w:hAnsi="Tahoma" w:cs="Tahoma"/>
              </w:rPr>
            </w:pPr>
          </w:p>
        </w:tc>
      </w:tr>
      <w:tr w:rsidR="00502239" w:rsidRPr="000D330E" w:rsidTr="0034220A">
        <w:tc>
          <w:tcPr>
            <w:tcW w:w="6487" w:type="dxa"/>
            <w:gridSpan w:val="3"/>
            <w:tcBorders>
              <w:top w:val="nil"/>
              <w:left w:val="nil"/>
              <w:bottom w:val="nil"/>
              <w:right w:val="nil"/>
            </w:tcBorders>
            <w:shd w:val="clear" w:color="auto" w:fill="auto"/>
            <w:vAlign w:val="center"/>
          </w:tcPr>
          <w:p w:rsidR="00502239" w:rsidRPr="000D330E" w:rsidRDefault="00502239" w:rsidP="0034220A">
            <w:pPr>
              <w:rPr>
                <w:rFonts w:ascii="Tahoma" w:hAnsi="Tahoma" w:cs="Tahoma"/>
                <w:sz w:val="6"/>
                <w:szCs w:val="6"/>
              </w:rPr>
            </w:pPr>
          </w:p>
        </w:tc>
        <w:tc>
          <w:tcPr>
            <w:tcW w:w="284" w:type="dxa"/>
            <w:vMerge w:val="restart"/>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c>
          <w:tcPr>
            <w:tcW w:w="2441" w:type="dxa"/>
            <w:vMerge w:val="restart"/>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c>
          <w:tcPr>
            <w:tcW w:w="2802" w:type="dxa"/>
            <w:gridSpan w:val="2"/>
            <w:tcBorders>
              <w:top w:val="nil"/>
              <w:left w:val="nil"/>
              <w:bottom w:val="nil"/>
              <w:right w:val="nil"/>
            </w:tcBorders>
            <w:shd w:val="clear" w:color="auto" w:fill="auto"/>
            <w:vAlign w:val="center"/>
          </w:tcPr>
          <w:p w:rsidR="00502239" w:rsidRPr="000D330E" w:rsidRDefault="00502239" w:rsidP="0034220A">
            <w:pPr>
              <w:rPr>
                <w:rFonts w:ascii="Tahoma" w:hAnsi="Tahoma" w:cs="Tahoma"/>
              </w:rPr>
            </w:pPr>
            <w:r w:rsidRPr="000D330E">
              <w:rPr>
                <w:rFonts w:ascii="Tahoma" w:hAnsi="Tahoma" w:cs="Tahoma"/>
              </w:rPr>
              <w:t>GASILSKA ZVEZA:</w:t>
            </w:r>
          </w:p>
        </w:tc>
        <w:tc>
          <w:tcPr>
            <w:tcW w:w="3685" w:type="dxa"/>
            <w:tcBorders>
              <w:top w:val="nil"/>
              <w:left w:val="nil"/>
              <w:bottom w:val="single" w:sz="8" w:space="0" w:color="auto"/>
              <w:right w:val="nil"/>
            </w:tcBorders>
            <w:shd w:val="pct5" w:color="auto" w:fill="auto"/>
            <w:vAlign w:val="center"/>
          </w:tcPr>
          <w:p w:rsidR="00502239" w:rsidRPr="000D330E" w:rsidRDefault="00502239" w:rsidP="0034220A">
            <w:pPr>
              <w:rPr>
                <w:rFonts w:ascii="Comic Sans MS" w:hAnsi="Comic Sans MS" w:cs="Tahoma"/>
              </w:rPr>
            </w:pPr>
          </w:p>
        </w:tc>
        <w:tc>
          <w:tcPr>
            <w:tcW w:w="284"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c>
          <w:tcPr>
            <w:tcW w:w="2441"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c>
          <w:tcPr>
            <w:tcW w:w="6487" w:type="dxa"/>
            <w:gridSpan w:val="3"/>
            <w:tcBorders>
              <w:top w:val="nil"/>
              <w:left w:val="nil"/>
              <w:bottom w:val="nil"/>
              <w:right w:val="nil"/>
            </w:tcBorders>
            <w:shd w:val="clear" w:color="auto" w:fill="auto"/>
            <w:vAlign w:val="center"/>
          </w:tcPr>
          <w:p w:rsidR="00502239" w:rsidRPr="000D330E" w:rsidRDefault="00502239" w:rsidP="0034220A">
            <w:pPr>
              <w:rPr>
                <w:rFonts w:ascii="Tahoma" w:hAnsi="Tahoma" w:cs="Tahoma"/>
                <w:sz w:val="6"/>
                <w:szCs w:val="6"/>
              </w:rPr>
            </w:pPr>
          </w:p>
        </w:tc>
        <w:tc>
          <w:tcPr>
            <w:tcW w:w="284"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c>
          <w:tcPr>
            <w:tcW w:w="2441"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c>
          <w:tcPr>
            <w:tcW w:w="2802" w:type="dxa"/>
            <w:gridSpan w:val="2"/>
            <w:tcBorders>
              <w:top w:val="nil"/>
              <w:left w:val="nil"/>
              <w:bottom w:val="nil"/>
              <w:right w:val="nil"/>
            </w:tcBorders>
            <w:shd w:val="clear" w:color="auto" w:fill="auto"/>
            <w:vAlign w:val="center"/>
          </w:tcPr>
          <w:p w:rsidR="00502239" w:rsidRPr="000D330E" w:rsidRDefault="00502239" w:rsidP="0034220A">
            <w:pPr>
              <w:rPr>
                <w:rFonts w:ascii="Tahoma" w:hAnsi="Tahoma" w:cs="Tahoma"/>
              </w:rPr>
            </w:pPr>
            <w:r w:rsidRPr="000D330E">
              <w:rPr>
                <w:rFonts w:ascii="Tahoma" w:hAnsi="Tahoma" w:cs="Tahoma"/>
              </w:rPr>
              <w:t>PGD / ekipa:</w:t>
            </w:r>
          </w:p>
        </w:tc>
        <w:tc>
          <w:tcPr>
            <w:tcW w:w="3685" w:type="dxa"/>
            <w:tcBorders>
              <w:top w:val="nil"/>
              <w:left w:val="nil"/>
              <w:bottom w:val="single" w:sz="8" w:space="0" w:color="auto"/>
              <w:right w:val="nil"/>
            </w:tcBorders>
            <w:shd w:val="pct5" w:color="auto" w:fill="auto"/>
            <w:vAlign w:val="center"/>
          </w:tcPr>
          <w:p w:rsidR="00502239" w:rsidRPr="000D330E" w:rsidRDefault="00502239" w:rsidP="0034220A">
            <w:pPr>
              <w:rPr>
                <w:rFonts w:ascii="Comic Sans MS" w:hAnsi="Comic Sans MS" w:cs="Tahoma"/>
              </w:rPr>
            </w:pPr>
          </w:p>
        </w:tc>
        <w:tc>
          <w:tcPr>
            <w:tcW w:w="284"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c>
          <w:tcPr>
            <w:tcW w:w="2441"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c>
          <w:tcPr>
            <w:tcW w:w="9212" w:type="dxa"/>
            <w:gridSpan w:val="5"/>
            <w:tcBorders>
              <w:top w:val="nil"/>
              <w:left w:val="nil"/>
              <w:bottom w:val="single" w:sz="12" w:space="0" w:color="auto"/>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rPr>
          <w:trHeight w:val="268"/>
        </w:trPr>
        <w:tc>
          <w:tcPr>
            <w:tcW w:w="9212" w:type="dxa"/>
            <w:gridSpan w:val="5"/>
            <w:tcBorders>
              <w:top w:val="single" w:sz="12" w:space="0" w:color="auto"/>
              <w:left w:val="single" w:sz="12" w:space="0" w:color="auto"/>
              <w:bottom w:val="single" w:sz="12" w:space="0" w:color="auto"/>
              <w:right w:val="single" w:sz="12" w:space="0" w:color="auto"/>
            </w:tcBorders>
            <w:shd w:val="clear" w:color="auto" w:fill="FFFFFF"/>
            <w:vAlign w:val="center"/>
          </w:tcPr>
          <w:p w:rsidR="00502239" w:rsidRPr="000D330E" w:rsidRDefault="00502239" w:rsidP="0034220A">
            <w:pPr>
              <w:jc w:val="center"/>
              <w:rPr>
                <w:rFonts w:ascii="Tahoma" w:hAnsi="Tahoma" w:cs="Tahoma"/>
              </w:rPr>
            </w:pPr>
            <w:r>
              <w:rPr>
                <w:rFonts w:ascii="Tahoma" w:hAnsi="Tahoma" w:cs="Tahoma"/>
                <w:b/>
              </w:rPr>
              <w:t>MLADINCI</w:t>
            </w:r>
            <w:r w:rsidRPr="000D330E">
              <w:rPr>
                <w:rFonts w:ascii="Tahoma" w:hAnsi="Tahoma" w:cs="Tahoma"/>
                <w:b/>
              </w:rPr>
              <w:t xml:space="preserve"> (</w:t>
            </w:r>
            <w:r>
              <w:rPr>
                <w:rFonts w:ascii="Tahoma" w:hAnsi="Tahoma" w:cs="Tahoma"/>
                <w:b/>
              </w:rPr>
              <w:t>12</w:t>
            </w:r>
            <w:r w:rsidRPr="000D330E">
              <w:rPr>
                <w:rFonts w:ascii="Tahoma" w:hAnsi="Tahoma" w:cs="Tahoma"/>
                <w:b/>
              </w:rPr>
              <w:t xml:space="preserve"> – 1</w:t>
            </w:r>
            <w:r>
              <w:rPr>
                <w:rFonts w:ascii="Tahoma" w:hAnsi="Tahoma" w:cs="Tahoma"/>
                <w:b/>
              </w:rPr>
              <w:t>6 let: letniki 1998 – 2002</w:t>
            </w:r>
            <w:r w:rsidRPr="000D330E">
              <w:rPr>
                <w:rFonts w:ascii="Tahoma" w:hAnsi="Tahoma" w:cs="Tahoma"/>
                <w:b/>
              </w:rPr>
              <w:t>):</w:t>
            </w:r>
          </w:p>
        </w:tc>
      </w:tr>
      <w:tr w:rsidR="00502239" w:rsidRPr="000D330E" w:rsidTr="0034220A">
        <w:tc>
          <w:tcPr>
            <w:tcW w:w="9212" w:type="dxa"/>
            <w:gridSpan w:val="5"/>
            <w:tcBorders>
              <w:top w:val="single" w:sz="12" w:space="0" w:color="auto"/>
              <w:left w:val="nil"/>
              <w:bottom w:val="single" w:sz="12" w:space="0" w:color="auto"/>
              <w:right w:val="nil"/>
            </w:tcBorders>
            <w:shd w:val="clear" w:color="auto" w:fill="auto"/>
          </w:tcPr>
          <w:p w:rsidR="00502239" w:rsidRPr="000D330E" w:rsidRDefault="00502239" w:rsidP="0034220A">
            <w:pPr>
              <w:jc w:val="center"/>
              <w:rPr>
                <w:rFonts w:ascii="Tahoma" w:hAnsi="Tahoma" w:cs="Tahoma"/>
                <w:sz w:val="8"/>
                <w:szCs w:val="8"/>
              </w:rPr>
            </w:pPr>
          </w:p>
        </w:tc>
      </w:tr>
      <w:tr w:rsidR="00502239" w:rsidRPr="000D330E" w:rsidTr="0034220A">
        <w:tc>
          <w:tcPr>
            <w:tcW w:w="1101" w:type="dxa"/>
            <w:tcBorders>
              <w:top w:val="single" w:sz="12" w:space="0" w:color="auto"/>
              <w:left w:val="single" w:sz="12" w:space="0" w:color="auto"/>
              <w:bottom w:val="thinThickSmallGap" w:sz="24"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Z.št.:</w:t>
            </w:r>
          </w:p>
        </w:tc>
        <w:tc>
          <w:tcPr>
            <w:tcW w:w="5670" w:type="dxa"/>
            <w:gridSpan w:val="3"/>
            <w:tcBorders>
              <w:top w:val="single" w:sz="12" w:space="0" w:color="auto"/>
              <w:left w:val="single" w:sz="8" w:space="0" w:color="auto"/>
              <w:bottom w:val="thinThickSmallGap" w:sz="24"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IME IN PRIIMEK:</w:t>
            </w:r>
          </w:p>
        </w:tc>
        <w:tc>
          <w:tcPr>
            <w:tcW w:w="2441" w:type="dxa"/>
            <w:tcBorders>
              <w:top w:val="single" w:sz="12" w:space="0" w:color="auto"/>
              <w:left w:val="single" w:sz="8" w:space="0" w:color="auto"/>
              <w:bottom w:val="thinThickSmallGap" w:sz="24" w:space="0" w:color="auto"/>
              <w:right w:val="single" w:sz="12"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DATUM ROJSTVA:</w:t>
            </w:r>
          </w:p>
        </w:tc>
      </w:tr>
      <w:tr w:rsidR="00502239" w:rsidRPr="000D330E" w:rsidTr="0034220A">
        <w:tc>
          <w:tcPr>
            <w:tcW w:w="1101" w:type="dxa"/>
            <w:tcBorders>
              <w:top w:val="thinThickSmallGap" w:sz="24" w:space="0" w:color="auto"/>
              <w:left w:val="single" w:sz="12"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1.</w:t>
            </w:r>
          </w:p>
        </w:tc>
        <w:tc>
          <w:tcPr>
            <w:tcW w:w="5670" w:type="dxa"/>
            <w:gridSpan w:val="3"/>
            <w:tcBorders>
              <w:top w:val="thinThickSmallGap" w:sz="24" w:space="0" w:color="auto"/>
              <w:left w:val="single" w:sz="8"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Comic Sans MS" w:hAnsi="Comic Sans MS" w:cs="Tahoma"/>
              </w:rPr>
            </w:pPr>
          </w:p>
        </w:tc>
        <w:tc>
          <w:tcPr>
            <w:tcW w:w="2441" w:type="dxa"/>
            <w:tcBorders>
              <w:top w:val="thinThickSmallGap" w:sz="24" w:space="0" w:color="auto"/>
              <w:left w:val="single" w:sz="8" w:space="0" w:color="auto"/>
              <w:bottom w:val="single" w:sz="8" w:space="0" w:color="auto"/>
              <w:right w:val="single" w:sz="12" w:space="0" w:color="auto"/>
            </w:tcBorders>
            <w:shd w:val="clear" w:color="auto" w:fill="auto"/>
            <w:vAlign w:val="center"/>
          </w:tcPr>
          <w:p w:rsidR="00502239" w:rsidRPr="000D330E" w:rsidRDefault="00502239" w:rsidP="0034220A">
            <w:pPr>
              <w:jc w:val="center"/>
              <w:rPr>
                <w:rFonts w:ascii="Comic Sans MS" w:hAnsi="Comic Sans MS" w:cs="Tahoma"/>
              </w:rPr>
            </w:pPr>
          </w:p>
        </w:tc>
      </w:tr>
      <w:tr w:rsidR="00502239" w:rsidRPr="000D330E" w:rsidTr="0034220A">
        <w:tc>
          <w:tcPr>
            <w:tcW w:w="1101" w:type="dxa"/>
            <w:tcBorders>
              <w:top w:val="single" w:sz="8" w:space="0" w:color="auto"/>
              <w:left w:val="single" w:sz="12"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2.</w:t>
            </w:r>
          </w:p>
        </w:tc>
        <w:tc>
          <w:tcPr>
            <w:tcW w:w="567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Comic Sans MS" w:hAnsi="Comic Sans MS" w:cs="Tahoma"/>
              </w:rPr>
            </w:pPr>
          </w:p>
        </w:tc>
        <w:tc>
          <w:tcPr>
            <w:tcW w:w="2441" w:type="dxa"/>
            <w:tcBorders>
              <w:top w:val="single" w:sz="8" w:space="0" w:color="auto"/>
              <w:left w:val="single" w:sz="8" w:space="0" w:color="auto"/>
              <w:bottom w:val="single" w:sz="8" w:space="0" w:color="auto"/>
              <w:right w:val="single" w:sz="12" w:space="0" w:color="auto"/>
            </w:tcBorders>
            <w:shd w:val="clear" w:color="auto" w:fill="auto"/>
            <w:vAlign w:val="center"/>
          </w:tcPr>
          <w:p w:rsidR="00502239" w:rsidRPr="000D330E" w:rsidRDefault="00502239" w:rsidP="0034220A">
            <w:pPr>
              <w:jc w:val="center"/>
              <w:rPr>
                <w:rFonts w:ascii="Comic Sans MS" w:hAnsi="Comic Sans MS" w:cs="Tahoma"/>
              </w:rPr>
            </w:pPr>
          </w:p>
        </w:tc>
      </w:tr>
      <w:tr w:rsidR="00502239" w:rsidRPr="000D330E" w:rsidTr="0034220A">
        <w:tc>
          <w:tcPr>
            <w:tcW w:w="1101" w:type="dxa"/>
            <w:tcBorders>
              <w:top w:val="single" w:sz="8" w:space="0" w:color="auto"/>
              <w:left w:val="single" w:sz="12"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3.</w:t>
            </w:r>
          </w:p>
        </w:tc>
        <w:tc>
          <w:tcPr>
            <w:tcW w:w="567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Comic Sans MS" w:hAnsi="Comic Sans MS" w:cs="Tahoma"/>
              </w:rPr>
            </w:pPr>
          </w:p>
        </w:tc>
        <w:tc>
          <w:tcPr>
            <w:tcW w:w="2441" w:type="dxa"/>
            <w:tcBorders>
              <w:top w:val="single" w:sz="8" w:space="0" w:color="auto"/>
              <w:left w:val="single" w:sz="8" w:space="0" w:color="auto"/>
              <w:bottom w:val="single" w:sz="8" w:space="0" w:color="auto"/>
              <w:right w:val="single" w:sz="12" w:space="0" w:color="auto"/>
            </w:tcBorders>
            <w:shd w:val="clear" w:color="auto" w:fill="auto"/>
            <w:vAlign w:val="center"/>
          </w:tcPr>
          <w:p w:rsidR="00502239" w:rsidRPr="000D330E" w:rsidRDefault="00502239" w:rsidP="0034220A">
            <w:pPr>
              <w:jc w:val="center"/>
              <w:rPr>
                <w:rFonts w:ascii="Comic Sans MS" w:hAnsi="Comic Sans MS" w:cs="Tahoma"/>
              </w:rPr>
            </w:pPr>
          </w:p>
        </w:tc>
      </w:tr>
      <w:tr w:rsidR="00502239" w:rsidRPr="000D330E" w:rsidTr="0034220A">
        <w:tc>
          <w:tcPr>
            <w:tcW w:w="1101" w:type="dxa"/>
            <w:tcBorders>
              <w:top w:val="single" w:sz="8" w:space="0" w:color="auto"/>
              <w:left w:val="single" w:sz="12" w:space="0" w:color="auto"/>
              <w:bottom w:val="single" w:sz="12" w:space="0" w:color="auto"/>
              <w:right w:val="single" w:sz="8" w:space="0" w:color="auto"/>
            </w:tcBorders>
            <w:shd w:val="clear" w:color="auto" w:fill="auto"/>
            <w:vAlign w:val="center"/>
          </w:tcPr>
          <w:p w:rsidR="00502239" w:rsidRPr="000D330E" w:rsidRDefault="00502239" w:rsidP="0034220A">
            <w:pPr>
              <w:jc w:val="center"/>
              <w:rPr>
                <w:rFonts w:ascii="Tahoma" w:hAnsi="Tahoma" w:cs="Tahoma"/>
                <w:sz w:val="20"/>
                <w:szCs w:val="20"/>
              </w:rPr>
            </w:pPr>
            <w:r w:rsidRPr="000D330E">
              <w:rPr>
                <w:rFonts w:ascii="Tahoma" w:hAnsi="Tahoma" w:cs="Tahoma"/>
                <w:sz w:val="20"/>
                <w:szCs w:val="20"/>
              </w:rPr>
              <w:t>MENTOR</w:t>
            </w:r>
          </w:p>
        </w:tc>
        <w:tc>
          <w:tcPr>
            <w:tcW w:w="5670" w:type="dxa"/>
            <w:gridSpan w:val="3"/>
            <w:tcBorders>
              <w:top w:val="single" w:sz="8" w:space="0" w:color="auto"/>
              <w:left w:val="single" w:sz="8" w:space="0" w:color="auto"/>
              <w:bottom w:val="single" w:sz="12" w:space="0" w:color="auto"/>
              <w:right w:val="single" w:sz="8" w:space="0" w:color="auto"/>
            </w:tcBorders>
            <w:shd w:val="clear" w:color="auto" w:fill="auto"/>
            <w:vAlign w:val="center"/>
          </w:tcPr>
          <w:p w:rsidR="00502239" w:rsidRPr="000D330E" w:rsidRDefault="00502239" w:rsidP="0034220A">
            <w:pPr>
              <w:jc w:val="center"/>
              <w:rPr>
                <w:rFonts w:ascii="Comic Sans MS" w:hAnsi="Comic Sans MS" w:cs="Tahoma"/>
              </w:rPr>
            </w:pPr>
          </w:p>
        </w:tc>
        <w:tc>
          <w:tcPr>
            <w:tcW w:w="2441" w:type="dxa"/>
            <w:tcBorders>
              <w:top w:val="single" w:sz="8" w:space="0" w:color="auto"/>
              <w:left w:val="single" w:sz="8" w:space="0" w:color="auto"/>
              <w:bottom w:val="single" w:sz="12" w:space="0" w:color="auto"/>
              <w:right w:val="single" w:sz="12" w:space="0" w:color="auto"/>
            </w:tcBorders>
            <w:shd w:val="clear" w:color="auto" w:fill="auto"/>
            <w:vAlign w:val="center"/>
          </w:tcPr>
          <w:p w:rsidR="00502239" w:rsidRPr="000D330E" w:rsidRDefault="00502239" w:rsidP="0034220A">
            <w:pPr>
              <w:jc w:val="center"/>
              <w:rPr>
                <w:rFonts w:ascii="Comic Sans MS" w:hAnsi="Comic Sans MS" w:cs="Tahoma"/>
              </w:rPr>
            </w:pPr>
          </w:p>
        </w:tc>
      </w:tr>
      <w:tr w:rsidR="00502239" w:rsidRPr="000D330E" w:rsidTr="0034220A">
        <w:tc>
          <w:tcPr>
            <w:tcW w:w="9212" w:type="dxa"/>
            <w:gridSpan w:val="5"/>
            <w:tcBorders>
              <w:top w:val="single" w:sz="12" w:space="0" w:color="auto"/>
              <w:left w:val="nil"/>
              <w:bottom w:val="nil"/>
              <w:right w:val="nil"/>
            </w:tcBorders>
            <w:shd w:val="clear" w:color="auto" w:fill="auto"/>
          </w:tcPr>
          <w:p w:rsidR="00502239" w:rsidRPr="000D330E" w:rsidRDefault="00502239" w:rsidP="0034220A">
            <w:pPr>
              <w:jc w:val="center"/>
              <w:rPr>
                <w:rFonts w:ascii="Tahoma" w:hAnsi="Tahoma" w:cs="Tahoma"/>
                <w:sz w:val="8"/>
                <w:szCs w:val="8"/>
              </w:rPr>
            </w:pPr>
          </w:p>
        </w:tc>
      </w:tr>
      <w:tr w:rsidR="00502239" w:rsidRPr="000D330E" w:rsidTr="0034220A">
        <w:tc>
          <w:tcPr>
            <w:tcW w:w="2802" w:type="dxa"/>
            <w:gridSpan w:val="2"/>
            <w:tcBorders>
              <w:top w:val="nil"/>
              <w:left w:val="nil"/>
              <w:bottom w:val="nil"/>
              <w:right w:val="nil"/>
            </w:tcBorders>
            <w:shd w:val="clear" w:color="auto" w:fill="auto"/>
          </w:tcPr>
          <w:p w:rsidR="00502239" w:rsidRPr="000D330E" w:rsidRDefault="00502239" w:rsidP="0034220A">
            <w:pPr>
              <w:jc w:val="center"/>
              <w:rPr>
                <w:rFonts w:ascii="Tahoma" w:hAnsi="Tahoma" w:cs="Tahoma"/>
              </w:rPr>
            </w:pPr>
          </w:p>
        </w:tc>
        <w:tc>
          <w:tcPr>
            <w:tcW w:w="3969" w:type="dxa"/>
            <w:gridSpan w:val="2"/>
            <w:tcBorders>
              <w:top w:val="nil"/>
              <w:left w:val="nil"/>
              <w:bottom w:val="nil"/>
              <w:right w:val="nil"/>
            </w:tcBorders>
            <w:shd w:val="clear" w:color="auto" w:fill="auto"/>
          </w:tcPr>
          <w:p w:rsidR="00502239" w:rsidRPr="000D330E" w:rsidRDefault="00502239" w:rsidP="0034220A">
            <w:pPr>
              <w:jc w:val="right"/>
              <w:rPr>
                <w:rFonts w:ascii="Tahoma" w:hAnsi="Tahoma" w:cs="Tahoma"/>
              </w:rPr>
            </w:pPr>
            <w:r w:rsidRPr="000D330E">
              <w:rPr>
                <w:rFonts w:ascii="Tahoma" w:hAnsi="Tahoma" w:cs="Tahoma"/>
              </w:rPr>
              <w:t>Podpis mentorja:</w:t>
            </w:r>
          </w:p>
        </w:tc>
        <w:tc>
          <w:tcPr>
            <w:tcW w:w="2441" w:type="dxa"/>
            <w:tcBorders>
              <w:top w:val="nil"/>
              <w:left w:val="nil"/>
              <w:bottom w:val="single" w:sz="8" w:space="0" w:color="auto"/>
              <w:right w:val="nil"/>
            </w:tcBorders>
            <w:shd w:val="clear" w:color="auto" w:fill="auto"/>
          </w:tcPr>
          <w:p w:rsidR="00502239" w:rsidRPr="000D330E" w:rsidRDefault="00502239" w:rsidP="0034220A">
            <w:pPr>
              <w:jc w:val="center"/>
              <w:rPr>
                <w:rFonts w:ascii="Comic Sans MS" w:hAnsi="Comic Sans MS" w:cs="Tahoma"/>
              </w:rPr>
            </w:pPr>
          </w:p>
        </w:tc>
      </w:tr>
    </w:tbl>
    <w:p w:rsidR="00502239" w:rsidRDefault="00502239" w:rsidP="00502239">
      <w:pPr>
        <w:rPr>
          <w:rFonts w:ascii="Arial" w:hAnsi="Arial" w:cs="Arial"/>
        </w:rPr>
      </w:pPr>
    </w:p>
    <w:p w:rsidR="00502239" w:rsidRDefault="00502239" w:rsidP="00502239">
      <w:pPr>
        <w:rPr>
          <w:rFonts w:ascii="Arial" w:hAnsi="Arial" w:cs="Arial"/>
        </w:rPr>
      </w:pPr>
    </w:p>
    <w:p w:rsidR="00502239" w:rsidRDefault="00502239" w:rsidP="00502239">
      <w:pPr>
        <w:jc w:val="center"/>
        <w:rPr>
          <w:rFonts w:ascii="Arial" w:hAnsi="Arial" w:cs="Arial"/>
        </w:rPr>
      </w:pPr>
      <w:r>
        <w:rPr>
          <w:rFonts w:ascii="Arial" w:hAnsi="Arial" w:cs="Arial"/>
        </w:rPr>
        <w:t>------------------------------------------------------------------------------------------------------------</w:t>
      </w:r>
    </w:p>
    <w:p w:rsidR="00502239" w:rsidRDefault="00502239" w:rsidP="00502239">
      <w:pPr>
        <w:rPr>
          <w:rFonts w:ascii="Arial" w:hAnsi="Arial" w:cs="Arial"/>
        </w:rPr>
      </w:pPr>
    </w:p>
    <w:p w:rsidR="00502239" w:rsidRDefault="00502239" w:rsidP="0050223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701"/>
        <w:gridCol w:w="3685"/>
        <w:gridCol w:w="284"/>
        <w:gridCol w:w="2441"/>
      </w:tblGrid>
      <w:tr w:rsidR="00502239" w:rsidRPr="00DB55A0" w:rsidTr="0034220A">
        <w:trPr>
          <w:trHeight w:val="457"/>
        </w:trPr>
        <w:tc>
          <w:tcPr>
            <w:tcW w:w="9212" w:type="dxa"/>
            <w:gridSpan w:val="5"/>
            <w:tcBorders>
              <w:top w:val="nil"/>
              <w:left w:val="nil"/>
              <w:bottom w:val="nil"/>
              <w:right w:val="nil"/>
            </w:tcBorders>
            <w:shd w:val="clear" w:color="auto" w:fill="auto"/>
            <w:vAlign w:val="center"/>
          </w:tcPr>
          <w:p w:rsidR="00502239" w:rsidRPr="00DB55A0" w:rsidRDefault="00502239" w:rsidP="0034220A">
            <w:pPr>
              <w:jc w:val="center"/>
              <w:rPr>
                <w:rFonts w:ascii="Tahoma" w:hAnsi="Tahoma" w:cs="Tahoma"/>
                <w:b/>
                <w:sz w:val="28"/>
                <w:szCs w:val="28"/>
              </w:rPr>
            </w:pPr>
            <w:r>
              <w:br w:type="page"/>
            </w:r>
            <w:r>
              <w:rPr>
                <w:rFonts w:ascii="Arial" w:hAnsi="Arial" w:cs="Arial"/>
              </w:rPr>
              <w:br w:type="page"/>
            </w:r>
            <w:r w:rsidRPr="00DB55A0">
              <w:rPr>
                <w:rFonts w:ascii="Tahoma" w:hAnsi="Tahoma" w:cs="Tahoma"/>
                <w:b/>
                <w:sz w:val="28"/>
                <w:szCs w:val="28"/>
              </w:rPr>
              <w:t>1</w:t>
            </w:r>
            <w:r>
              <w:rPr>
                <w:rFonts w:ascii="Tahoma" w:hAnsi="Tahoma" w:cs="Tahoma"/>
                <w:b/>
                <w:sz w:val="28"/>
                <w:szCs w:val="28"/>
              </w:rPr>
              <w:t>1</w:t>
            </w:r>
            <w:r w:rsidRPr="00DB55A0">
              <w:rPr>
                <w:rFonts w:ascii="Tahoma" w:hAnsi="Tahoma" w:cs="Tahoma"/>
                <w:b/>
                <w:sz w:val="28"/>
                <w:szCs w:val="28"/>
              </w:rPr>
              <w:t xml:space="preserve">. </w:t>
            </w:r>
            <w:r>
              <w:rPr>
                <w:rFonts w:ascii="Tahoma" w:hAnsi="Tahoma" w:cs="Tahoma"/>
                <w:b/>
                <w:sz w:val="28"/>
                <w:szCs w:val="28"/>
              </w:rPr>
              <w:t>OBČINSKI</w:t>
            </w:r>
            <w:r w:rsidRPr="00DB55A0">
              <w:rPr>
                <w:rFonts w:ascii="Tahoma" w:hAnsi="Tahoma" w:cs="Tahoma"/>
                <w:b/>
                <w:sz w:val="28"/>
                <w:szCs w:val="28"/>
              </w:rPr>
              <w:t xml:space="preserve"> KVIZ GASILSKE MLADINE »2014«</w:t>
            </w:r>
          </w:p>
        </w:tc>
      </w:tr>
      <w:tr w:rsidR="00502239" w:rsidRPr="000D330E" w:rsidTr="0034220A">
        <w:tc>
          <w:tcPr>
            <w:tcW w:w="9212" w:type="dxa"/>
            <w:gridSpan w:val="5"/>
            <w:tcBorders>
              <w:top w:val="nil"/>
              <w:left w:val="nil"/>
              <w:bottom w:val="nil"/>
              <w:right w:val="nil"/>
            </w:tcBorders>
            <w:shd w:val="clear" w:color="auto" w:fill="auto"/>
          </w:tcPr>
          <w:p w:rsidR="00502239" w:rsidRPr="000D330E" w:rsidRDefault="00502239" w:rsidP="0034220A">
            <w:pPr>
              <w:rPr>
                <w:rFonts w:ascii="Tahoma" w:hAnsi="Tahoma" w:cs="Tahoma"/>
              </w:rPr>
            </w:pPr>
          </w:p>
        </w:tc>
      </w:tr>
      <w:tr w:rsidR="00502239" w:rsidRPr="000D330E" w:rsidTr="0034220A">
        <w:tc>
          <w:tcPr>
            <w:tcW w:w="6487" w:type="dxa"/>
            <w:gridSpan w:val="3"/>
            <w:tcBorders>
              <w:top w:val="nil"/>
              <w:left w:val="nil"/>
              <w:bottom w:val="nil"/>
              <w:right w:val="nil"/>
            </w:tcBorders>
            <w:shd w:val="clear" w:color="auto" w:fill="auto"/>
            <w:vAlign w:val="center"/>
          </w:tcPr>
          <w:p w:rsidR="00502239" w:rsidRPr="000D330E" w:rsidRDefault="00502239" w:rsidP="0034220A">
            <w:pPr>
              <w:rPr>
                <w:rFonts w:ascii="Tahoma" w:hAnsi="Tahoma" w:cs="Tahoma"/>
                <w:sz w:val="6"/>
                <w:szCs w:val="6"/>
              </w:rPr>
            </w:pPr>
          </w:p>
        </w:tc>
        <w:tc>
          <w:tcPr>
            <w:tcW w:w="284" w:type="dxa"/>
            <w:vMerge w:val="restart"/>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c>
          <w:tcPr>
            <w:tcW w:w="2441" w:type="dxa"/>
            <w:vMerge w:val="restart"/>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c>
          <w:tcPr>
            <w:tcW w:w="2802" w:type="dxa"/>
            <w:gridSpan w:val="2"/>
            <w:tcBorders>
              <w:top w:val="nil"/>
              <w:left w:val="nil"/>
              <w:bottom w:val="nil"/>
              <w:right w:val="nil"/>
            </w:tcBorders>
            <w:shd w:val="clear" w:color="auto" w:fill="auto"/>
            <w:vAlign w:val="center"/>
          </w:tcPr>
          <w:p w:rsidR="00502239" w:rsidRPr="000D330E" w:rsidRDefault="00502239" w:rsidP="0034220A">
            <w:pPr>
              <w:rPr>
                <w:rFonts w:ascii="Tahoma" w:hAnsi="Tahoma" w:cs="Tahoma"/>
              </w:rPr>
            </w:pPr>
            <w:r w:rsidRPr="000D330E">
              <w:rPr>
                <w:rFonts w:ascii="Tahoma" w:hAnsi="Tahoma" w:cs="Tahoma"/>
              </w:rPr>
              <w:t>GASILSKA ZVEZA:</w:t>
            </w:r>
          </w:p>
        </w:tc>
        <w:tc>
          <w:tcPr>
            <w:tcW w:w="3685" w:type="dxa"/>
            <w:tcBorders>
              <w:top w:val="nil"/>
              <w:left w:val="nil"/>
              <w:bottom w:val="single" w:sz="8" w:space="0" w:color="auto"/>
              <w:right w:val="nil"/>
            </w:tcBorders>
            <w:shd w:val="pct5" w:color="auto" w:fill="auto"/>
            <w:vAlign w:val="center"/>
          </w:tcPr>
          <w:p w:rsidR="00502239" w:rsidRPr="000D330E" w:rsidRDefault="00502239" w:rsidP="0034220A">
            <w:pPr>
              <w:rPr>
                <w:rFonts w:ascii="Comic Sans MS" w:hAnsi="Comic Sans MS" w:cs="Tahoma"/>
              </w:rPr>
            </w:pPr>
          </w:p>
        </w:tc>
        <w:tc>
          <w:tcPr>
            <w:tcW w:w="284"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c>
          <w:tcPr>
            <w:tcW w:w="2441"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c>
          <w:tcPr>
            <w:tcW w:w="6487" w:type="dxa"/>
            <w:gridSpan w:val="3"/>
            <w:tcBorders>
              <w:top w:val="nil"/>
              <w:left w:val="nil"/>
              <w:bottom w:val="nil"/>
              <w:right w:val="nil"/>
            </w:tcBorders>
            <w:shd w:val="clear" w:color="auto" w:fill="auto"/>
            <w:vAlign w:val="center"/>
          </w:tcPr>
          <w:p w:rsidR="00502239" w:rsidRPr="000D330E" w:rsidRDefault="00502239" w:rsidP="0034220A">
            <w:pPr>
              <w:rPr>
                <w:rFonts w:ascii="Tahoma" w:hAnsi="Tahoma" w:cs="Tahoma"/>
                <w:sz w:val="6"/>
                <w:szCs w:val="6"/>
              </w:rPr>
            </w:pPr>
          </w:p>
        </w:tc>
        <w:tc>
          <w:tcPr>
            <w:tcW w:w="284"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c>
          <w:tcPr>
            <w:tcW w:w="2441"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c>
          <w:tcPr>
            <w:tcW w:w="2802" w:type="dxa"/>
            <w:gridSpan w:val="2"/>
            <w:tcBorders>
              <w:top w:val="nil"/>
              <w:left w:val="nil"/>
              <w:bottom w:val="nil"/>
              <w:right w:val="nil"/>
            </w:tcBorders>
            <w:shd w:val="clear" w:color="auto" w:fill="auto"/>
            <w:vAlign w:val="center"/>
          </w:tcPr>
          <w:p w:rsidR="00502239" w:rsidRPr="000D330E" w:rsidRDefault="00502239" w:rsidP="0034220A">
            <w:pPr>
              <w:rPr>
                <w:rFonts w:ascii="Tahoma" w:hAnsi="Tahoma" w:cs="Tahoma"/>
              </w:rPr>
            </w:pPr>
            <w:r w:rsidRPr="000D330E">
              <w:rPr>
                <w:rFonts w:ascii="Tahoma" w:hAnsi="Tahoma" w:cs="Tahoma"/>
              </w:rPr>
              <w:t>PGD / ekipa:</w:t>
            </w:r>
          </w:p>
        </w:tc>
        <w:tc>
          <w:tcPr>
            <w:tcW w:w="3685" w:type="dxa"/>
            <w:tcBorders>
              <w:top w:val="nil"/>
              <w:left w:val="nil"/>
              <w:bottom w:val="single" w:sz="8" w:space="0" w:color="auto"/>
              <w:right w:val="nil"/>
            </w:tcBorders>
            <w:shd w:val="pct5" w:color="auto" w:fill="auto"/>
            <w:vAlign w:val="center"/>
          </w:tcPr>
          <w:p w:rsidR="00502239" w:rsidRPr="000D330E" w:rsidRDefault="00502239" w:rsidP="0034220A">
            <w:pPr>
              <w:rPr>
                <w:rFonts w:ascii="Comic Sans MS" w:hAnsi="Comic Sans MS" w:cs="Tahoma"/>
              </w:rPr>
            </w:pPr>
          </w:p>
        </w:tc>
        <w:tc>
          <w:tcPr>
            <w:tcW w:w="284"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c>
          <w:tcPr>
            <w:tcW w:w="2441"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c>
          <w:tcPr>
            <w:tcW w:w="9212" w:type="dxa"/>
            <w:gridSpan w:val="5"/>
            <w:tcBorders>
              <w:top w:val="nil"/>
              <w:left w:val="nil"/>
              <w:bottom w:val="single" w:sz="12" w:space="0" w:color="auto"/>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rPr>
          <w:trHeight w:val="268"/>
        </w:trPr>
        <w:tc>
          <w:tcPr>
            <w:tcW w:w="9212" w:type="dxa"/>
            <w:gridSpan w:val="5"/>
            <w:tcBorders>
              <w:top w:val="single" w:sz="12" w:space="0" w:color="auto"/>
              <w:left w:val="single" w:sz="12" w:space="0" w:color="auto"/>
              <w:bottom w:val="single" w:sz="12" w:space="0" w:color="auto"/>
              <w:right w:val="single" w:sz="12" w:space="0" w:color="auto"/>
            </w:tcBorders>
            <w:shd w:val="clear" w:color="auto" w:fill="FFFFFF"/>
            <w:vAlign w:val="center"/>
          </w:tcPr>
          <w:p w:rsidR="00502239" w:rsidRPr="000D330E" w:rsidRDefault="00502239" w:rsidP="0034220A">
            <w:pPr>
              <w:jc w:val="center"/>
              <w:rPr>
                <w:rFonts w:ascii="Tahoma" w:hAnsi="Tahoma" w:cs="Tahoma"/>
              </w:rPr>
            </w:pPr>
            <w:r>
              <w:rPr>
                <w:rFonts w:ascii="Tahoma" w:hAnsi="Tahoma" w:cs="Tahoma"/>
                <w:b/>
              </w:rPr>
              <w:t>MLADINCI</w:t>
            </w:r>
            <w:r w:rsidRPr="000D330E">
              <w:rPr>
                <w:rFonts w:ascii="Tahoma" w:hAnsi="Tahoma" w:cs="Tahoma"/>
                <w:b/>
              </w:rPr>
              <w:t xml:space="preserve"> (</w:t>
            </w:r>
            <w:r>
              <w:rPr>
                <w:rFonts w:ascii="Tahoma" w:hAnsi="Tahoma" w:cs="Tahoma"/>
                <w:b/>
              </w:rPr>
              <w:t>12</w:t>
            </w:r>
            <w:r w:rsidRPr="000D330E">
              <w:rPr>
                <w:rFonts w:ascii="Tahoma" w:hAnsi="Tahoma" w:cs="Tahoma"/>
                <w:b/>
              </w:rPr>
              <w:t xml:space="preserve"> – 1</w:t>
            </w:r>
            <w:r>
              <w:rPr>
                <w:rFonts w:ascii="Tahoma" w:hAnsi="Tahoma" w:cs="Tahoma"/>
                <w:b/>
              </w:rPr>
              <w:t>6 let: letniki 1998 – 2002</w:t>
            </w:r>
            <w:r w:rsidRPr="000D330E">
              <w:rPr>
                <w:rFonts w:ascii="Tahoma" w:hAnsi="Tahoma" w:cs="Tahoma"/>
                <w:b/>
              </w:rPr>
              <w:t>):</w:t>
            </w:r>
          </w:p>
        </w:tc>
      </w:tr>
      <w:tr w:rsidR="00502239" w:rsidRPr="000D330E" w:rsidTr="0034220A">
        <w:tc>
          <w:tcPr>
            <w:tcW w:w="9212" w:type="dxa"/>
            <w:gridSpan w:val="5"/>
            <w:tcBorders>
              <w:top w:val="single" w:sz="12" w:space="0" w:color="auto"/>
              <w:left w:val="nil"/>
              <w:bottom w:val="single" w:sz="12" w:space="0" w:color="auto"/>
              <w:right w:val="nil"/>
            </w:tcBorders>
            <w:shd w:val="clear" w:color="auto" w:fill="auto"/>
          </w:tcPr>
          <w:p w:rsidR="00502239" w:rsidRPr="000D330E" w:rsidRDefault="00502239" w:rsidP="0034220A">
            <w:pPr>
              <w:jc w:val="center"/>
              <w:rPr>
                <w:rFonts w:ascii="Tahoma" w:hAnsi="Tahoma" w:cs="Tahoma"/>
                <w:sz w:val="8"/>
                <w:szCs w:val="8"/>
              </w:rPr>
            </w:pPr>
          </w:p>
        </w:tc>
      </w:tr>
      <w:tr w:rsidR="00502239" w:rsidRPr="000D330E" w:rsidTr="0034220A">
        <w:tc>
          <w:tcPr>
            <w:tcW w:w="1101" w:type="dxa"/>
            <w:tcBorders>
              <w:top w:val="single" w:sz="12" w:space="0" w:color="auto"/>
              <w:left w:val="single" w:sz="12" w:space="0" w:color="auto"/>
              <w:bottom w:val="thinThickSmallGap" w:sz="24"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Z.št.:</w:t>
            </w:r>
          </w:p>
        </w:tc>
        <w:tc>
          <w:tcPr>
            <w:tcW w:w="5670" w:type="dxa"/>
            <w:gridSpan w:val="3"/>
            <w:tcBorders>
              <w:top w:val="single" w:sz="12" w:space="0" w:color="auto"/>
              <w:left w:val="single" w:sz="8" w:space="0" w:color="auto"/>
              <w:bottom w:val="thinThickSmallGap" w:sz="24"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IME IN PRIIMEK:</w:t>
            </w:r>
          </w:p>
        </w:tc>
        <w:tc>
          <w:tcPr>
            <w:tcW w:w="2441" w:type="dxa"/>
            <w:tcBorders>
              <w:top w:val="single" w:sz="12" w:space="0" w:color="auto"/>
              <w:left w:val="single" w:sz="8" w:space="0" w:color="auto"/>
              <w:bottom w:val="thinThickSmallGap" w:sz="24" w:space="0" w:color="auto"/>
              <w:right w:val="single" w:sz="12"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DATUM ROJSTVA:</w:t>
            </w:r>
          </w:p>
        </w:tc>
      </w:tr>
      <w:tr w:rsidR="00502239" w:rsidRPr="000D330E" w:rsidTr="0034220A">
        <w:tc>
          <w:tcPr>
            <w:tcW w:w="1101" w:type="dxa"/>
            <w:tcBorders>
              <w:top w:val="thinThickSmallGap" w:sz="24" w:space="0" w:color="auto"/>
              <w:left w:val="single" w:sz="12"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1.</w:t>
            </w:r>
          </w:p>
        </w:tc>
        <w:tc>
          <w:tcPr>
            <w:tcW w:w="5670" w:type="dxa"/>
            <w:gridSpan w:val="3"/>
            <w:tcBorders>
              <w:top w:val="thinThickSmallGap" w:sz="24" w:space="0" w:color="auto"/>
              <w:left w:val="single" w:sz="8"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Comic Sans MS" w:hAnsi="Comic Sans MS" w:cs="Tahoma"/>
              </w:rPr>
            </w:pPr>
          </w:p>
        </w:tc>
        <w:tc>
          <w:tcPr>
            <w:tcW w:w="2441" w:type="dxa"/>
            <w:tcBorders>
              <w:top w:val="thinThickSmallGap" w:sz="24" w:space="0" w:color="auto"/>
              <w:left w:val="single" w:sz="8" w:space="0" w:color="auto"/>
              <w:bottom w:val="single" w:sz="8" w:space="0" w:color="auto"/>
              <w:right w:val="single" w:sz="12" w:space="0" w:color="auto"/>
            </w:tcBorders>
            <w:shd w:val="clear" w:color="auto" w:fill="auto"/>
            <w:vAlign w:val="center"/>
          </w:tcPr>
          <w:p w:rsidR="00502239" w:rsidRPr="000D330E" w:rsidRDefault="00502239" w:rsidP="0034220A">
            <w:pPr>
              <w:jc w:val="center"/>
              <w:rPr>
                <w:rFonts w:ascii="Comic Sans MS" w:hAnsi="Comic Sans MS" w:cs="Tahoma"/>
              </w:rPr>
            </w:pPr>
          </w:p>
        </w:tc>
      </w:tr>
      <w:tr w:rsidR="00502239" w:rsidRPr="000D330E" w:rsidTr="0034220A">
        <w:tc>
          <w:tcPr>
            <w:tcW w:w="1101" w:type="dxa"/>
            <w:tcBorders>
              <w:top w:val="single" w:sz="8" w:space="0" w:color="auto"/>
              <w:left w:val="single" w:sz="12"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2.</w:t>
            </w:r>
          </w:p>
        </w:tc>
        <w:tc>
          <w:tcPr>
            <w:tcW w:w="567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Comic Sans MS" w:hAnsi="Comic Sans MS" w:cs="Tahoma"/>
              </w:rPr>
            </w:pPr>
          </w:p>
        </w:tc>
        <w:tc>
          <w:tcPr>
            <w:tcW w:w="2441" w:type="dxa"/>
            <w:tcBorders>
              <w:top w:val="single" w:sz="8" w:space="0" w:color="auto"/>
              <w:left w:val="single" w:sz="8" w:space="0" w:color="auto"/>
              <w:bottom w:val="single" w:sz="8" w:space="0" w:color="auto"/>
              <w:right w:val="single" w:sz="12" w:space="0" w:color="auto"/>
            </w:tcBorders>
            <w:shd w:val="clear" w:color="auto" w:fill="auto"/>
            <w:vAlign w:val="center"/>
          </w:tcPr>
          <w:p w:rsidR="00502239" w:rsidRPr="000D330E" w:rsidRDefault="00502239" w:rsidP="0034220A">
            <w:pPr>
              <w:jc w:val="center"/>
              <w:rPr>
                <w:rFonts w:ascii="Comic Sans MS" w:hAnsi="Comic Sans MS" w:cs="Tahoma"/>
              </w:rPr>
            </w:pPr>
          </w:p>
        </w:tc>
      </w:tr>
      <w:tr w:rsidR="00502239" w:rsidRPr="000D330E" w:rsidTr="0034220A">
        <w:tc>
          <w:tcPr>
            <w:tcW w:w="1101" w:type="dxa"/>
            <w:tcBorders>
              <w:top w:val="single" w:sz="8" w:space="0" w:color="auto"/>
              <w:left w:val="single" w:sz="12"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3.</w:t>
            </w:r>
          </w:p>
        </w:tc>
        <w:tc>
          <w:tcPr>
            <w:tcW w:w="567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Comic Sans MS" w:hAnsi="Comic Sans MS" w:cs="Tahoma"/>
              </w:rPr>
            </w:pPr>
          </w:p>
        </w:tc>
        <w:tc>
          <w:tcPr>
            <w:tcW w:w="2441" w:type="dxa"/>
            <w:tcBorders>
              <w:top w:val="single" w:sz="8" w:space="0" w:color="auto"/>
              <w:left w:val="single" w:sz="8" w:space="0" w:color="auto"/>
              <w:bottom w:val="single" w:sz="8" w:space="0" w:color="auto"/>
              <w:right w:val="single" w:sz="12" w:space="0" w:color="auto"/>
            </w:tcBorders>
            <w:shd w:val="clear" w:color="auto" w:fill="auto"/>
            <w:vAlign w:val="center"/>
          </w:tcPr>
          <w:p w:rsidR="00502239" w:rsidRPr="000D330E" w:rsidRDefault="00502239" w:rsidP="0034220A">
            <w:pPr>
              <w:jc w:val="center"/>
              <w:rPr>
                <w:rFonts w:ascii="Comic Sans MS" w:hAnsi="Comic Sans MS" w:cs="Tahoma"/>
              </w:rPr>
            </w:pPr>
          </w:p>
        </w:tc>
      </w:tr>
      <w:tr w:rsidR="00502239" w:rsidRPr="000D330E" w:rsidTr="0034220A">
        <w:tc>
          <w:tcPr>
            <w:tcW w:w="1101" w:type="dxa"/>
            <w:tcBorders>
              <w:top w:val="single" w:sz="8" w:space="0" w:color="auto"/>
              <w:left w:val="single" w:sz="12" w:space="0" w:color="auto"/>
              <w:bottom w:val="single" w:sz="12" w:space="0" w:color="auto"/>
              <w:right w:val="single" w:sz="8" w:space="0" w:color="auto"/>
            </w:tcBorders>
            <w:shd w:val="clear" w:color="auto" w:fill="auto"/>
            <w:vAlign w:val="center"/>
          </w:tcPr>
          <w:p w:rsidR="00502239" w:rsidRPr="000D330E" w:rsidRDefault="00502239" w:rsidP="0034220A">
            <w:pPr>
              <w:jc w:val="center"/>
              <w:rPr>
                <w:rFonts w:ascii="Tahoma" w:hAnsi="Tahoma" w:cs="Tahoma"/>
                <w:sz w:val="20"/>
                <w:szCs w:val="20"/>
              </w:rPr>
            </w:pPr>
            <w:r w:rsidRPr="000D330E">
              <w:rPr>
                <w:rFonts w:ascii="Tahoma" w:hAnsi="Tahoma" w:cs="Tahoma"/>
                <w:sz w:val="20"/>
                <w:szCs w:val="20"/>
              </w:rPr>
              <w:t>MENTOR</w:t>
            </w:r>
          </w:p>
        </w:tc>
        <w:tc>
          <w:tcPr>
            <w:tcW w:w="5670" w:type="dxa"/>
            <w:gridSpan w:val="3"/>
            <w:tcBorders>
              <w:top w:val="single" w:sz="8" w:space="0" w:color="auto"/>
              <w:left w:val="single" w:sz="8" w:space="0" w:color="auto"/>
              <w:bottom w:val="single" w:sz="12" w:space="0" w:color="auto"/>
              <w:right w:val="single" w:sz="8" w:space="0" w:color="auto"/>
            </w:tcBorders>
            <w:shd w:val="clear" w:color="auto" w:fill="auto"/>
            <w:vAlign w:val="center"/>
          </w:tcPr>
          <w:p w:rsidR="00502239" w:rsidRPr="000D330E" w:rsidRDefault="00502239" w:rsidP="0034220A">
            <w:pPr>
              <w:jc w:val="center"/>
              <w:rPr>
                <w:rFonts w:ascii="Comic Sans MS" w:hAnsi="Comic Sans MS" w:cs="Tahoma"/>
              </w:rPr>
            </w:pPr>
          </w:p>
        </w:tc>
        <w:tc>
          <w:tcPr>
            <w:tcW w:w="2441" w:type="dxa"/>
            <w:tcBorders>
              <w:top w:val="single" w:sz="8" w:space="0" w:color="auto"/>
              <w:left w:val="single" w:sz="8" w:space="0" w:color="auto"/>
              <w:bottom w:val="single" w:sz="12" w:space="0" w:color="auto"/>
              <w:right w:val="single" w:sz="12" w:space="0" w:color="auto"/>
            </w:tcBorders>
            <w:shd w:val="clear" w:color="auto" w:fill="auto"/>
            <w:vAlign w:val="center"/>
          </w:tcPr>
          <w:p w:rsidR="00502239" w:rsidRPr="000D330E" w:rsidRDefault="00502239" w:rsidP="0034220A">
            <w:pPr>
              <w:jc w:val="center"/>
              <w:rPr>
                <w:rFonts w:ascii="Comic Sans MS" w:hAnsi="Comic Sans MS" w:cs="Tahoma"/>
              </w:rPr>
            </w:pPr>
          </w:p>
        </w:tc>
      </w:tr>
      <w:tr w:rsidR="00502239" w:rsidRPr="000D330E" w:rsidTr="0034220A">
        <w:tc>
          <w:tcPr>
            <w:tcW w:w="9212" w:type="dxa"/>
            <w:gridSpan w:val="5"/>
            <w:tcBorders>
              <w:top w:val="single" w:sz="12" w:space="0" w:color="auto"/>
              <w:left w:val="nil"/>
              <w:bottom w:val="nil"/>
              <w:right w:val="nil"/>
            </w:tcBorders>
            <w:shd w:val="clear" w:color="auto" w:fill="auto"/>
          </w:tcPr>
          <w:p w:rsidR="00502239" w:rsidRPr="000D330E" w:rsidRDefault="00502239" w:rsidP="0034220A">
            <w:pPr>
              <w:jc w:val="center"/>
              <w:rPr>
                <w:rFonts w:ascii="Tahoma" w:hAnsi="Tahoma" w:cs="Tahoma"/>
                <w:sz w:val="8"/>
                <w:szCs w:val="8"/>
              </w:rPr>
            </w:pPr>
          </w:p>
        </w:tc>
      </w:tr>
      <w:tr w:rsidR="00502239" w:rsidRPr="000D330E" w:rsidTr="0034220A">
        <w:tc>
          <w:tcPr>
            <w:tcW w:w="2802" w:type="dxa"/>
            <w:gridSpan w:val="2"/>
            <w:tcBorders>
              <w:top w:val="nil"/>
              <w:left w:val="nil"/>
              <w:bottom w:val="nil"/>
              <w:right w:val="nil"/>
            </w:tcBorders>
            <w:shd w:val="clear" w:color="auto" w:fill="auto"/>
          </w:tcPr>
          <w:p w:rsidR="00502239" w:rsidRPr="000D330E" w:rsidRDefault="00502239" w:rsidP="0034220A">
            <w:pPr>
              <w:jc w:val="center"/>
              <w:rPr>
                <w:rFonts w:ascii="Tahoma" w:hAnsi="Tahoma" w:cs="Tahoma"/>
              </w:rPr>
            </w:pPr>
          </w:p>
        </w:tc>
        <w:tc>
          <w:tcPr>
            <w:tcW w:w="3969" w:type="dxa"/>
            <w:gridSpan w:val="2"/>
            <w:tcBorders>
              <w:top w:val="nil"/>
              <w:left w:val="nil"/>
              <w:bottom w:val="nil"/>
              <w:right w:val="nil"/>
            </w:tcBorders>
            <w:shd w:val="clear" w:color="auto" w:fill="auto"/>
          </w:tcPr>
          <w:p w:rsidR="00502239" w:rsidRPr="000D330E" w:rsidRDefault="00502239" w:rsidP="0034220A">
            <w:pPr>
              <w:jc w:val="right"/>
              <w:rPr>
                <w:rFonts w:ascii="Tahoma" w:hAnsi="Tahoma" w:cs="Tahoma"/>
              </w:rPr>
            </w:pPr>
            <w:r w:rsidRPr="000D330E">
              <w:rPr>
                <w:rFonts w:ascii="Tahoma" w:hAnsi="Tahoma" w:cs="Tahoma"/>
              </w:rPr>
              <w:t>Podpis mentorja:</w:t>
            </w:r>
          </w:p>
        </w:tc>
        <w:tc>
          <w:tcPr>
            <w:tcW w:w="2441" w:type="dxa"/>
            <w:tcBorders>
              <w:top w:val="nil"/>
              <w:left w:val="nil"/>
              <w:bottom w:val="single" w:sz="8" w:space="0" w:color="auto"/>
              <w:right w:val="nil"/>
            </w:tcBorders>
            <w:shd w:val="clear" w:color="auto" w:fill="auto"/>
          </w:tcPr>
          <w:p w:rsidR="00502239" w:rsidRPr="000D330E" w:rsidRDefault="00502239" w:rsidP="0034220A">
            <w:pPr>
              <w:jc w:val="center"/>
              <w:rPr>
                <w:rFonts w:ascii="Comic Sans MS" w:hAnsi="Comic Sans MS" w:cs="Tahoma"/>
              </w:rPr>
            </w:pPr>
          </w:p>
        </w:tc>
      </w:tr>
    </w:tbl>
    <w:p w:rsidR="00502239" w:rsidRDefault="00502239" w:rsidP="00502239">
      <w:pPr>
        <w:rPr>
          <w:rFonts w:ascii="Arial" w:hAnsi="Arial" w:cs="Arial"/>
        </w:rPr>
      </w:pPr>
    </w:p>
    <w:p w:rsidR="00502239" w:rsidRDefault="00502239" w:rsidP="00502239">
      <w:pPr>
        <w:rPr>
          <w:rFonts w:ascii="Arial" w:hAnsi="Arial" w:cs="Arial"/>
        </w:rPr>
      </w:pPr>
    </w:p>
    <w:p w:rsidR="00502239" w:rsidRPr="00DB55A0" w:rsidRDefault="00502239" w:rsidP="00502239">
      <w:pPr>
        <w:rPr>
          <w:sz w:val="2"/>
          <w:szCs w:val="2"/>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701"/>
        <w:gridCol w:w="3685"/>
        <w:gridCol w:w="284"/>
        <w:gridCol w:w="2441"/>
      </w:tblGrid>
      <w:tr w:rsidR="00502239" w:rsidRPr="00DB55A0" w:rsidTr="0034220A">
        <w:trPr>
          <w:trHeight w:val="457"/>
        </w:trPr>
        <w:tc>
          <w:tcPr>
            <w:tcW w:w="9212" w:type="dxa"/>
            <w:gridSpan w:val="5"/>
            <w:tcBorders>
              <w:top w:val="nil"/>
              <w:left w:val="nil"/>
              <w:bottom w:val="nil"/>
              <w:right w:val="nil"/>
            </w:tcBorders>
            <w:shd w:val="clear" w:color="auto" w:fill="auto"/>
            <w:vAlign w:val="center"/>
          </w:tcPr>
          <w:p w:rsidR="00502239" w:rsidRPr="00DB55A0" w:rsidRDefault="00502239" w:rsidP="0034220A">
            <w:pPr>
              <w:jc w:val="center"/>
              <w:rPr>
                <w:rFonts w:ascii="Tahoma" w:hAnsi="Tahoma" w:cs="Tahoma"/>
                <w:b/>
                <w:sz w:val="28"/>
                <w:szCs w:val="28"/>
              </w:rPr>
            </w:pPr>
            <w:r>
              <w:rPr>
                <w:rFonts w:ascii="Arial" w:hAnsi="Arial" w:cs="Arial"/>
              </w:rPr>
              <w:lastRenderedPageBreak/>
              <w:br w:type="page"/>
            </w:r>
            <w:r>
              <w:br w:type="page"/>
            </w:r>
            <w:r>
              <w:rPr>
                <w:rFonts w:ascii="Arial" w:hAnsi="Arial" w:cs="Arial"/>
              </w:rPr>
              <w:br w:type="page"/>
            </w:r>
            <w:r w:rsidRPr="00DB55A0">
              <w:rPr>
                <w:rFonts w:ascii="Tahoma" w:hAnsi="Tahoma" w:cs="Tahoma"/>
                <w:b/>
                <w:sz w:val="28"/>
                <w:szCs w:val="28"/>
              </w:rPr>
              <w:t>1</w:t>
            </w:r>
            <w:r>
              <w:rPr>
                <w:rFonts w:ascii="Tahoma" w:hAnsi="Tahoma" w:cs="Tahoma"/>
                <w:b/>
                <w:sz w:val="28"/>
                <w:szCs w:val="28"/>
              </w:rPr>
              <w:t>1</w:t>
            </w:r>
            <w:r w:rsidRPr="00DB55A0">
              <w:rPr>
                <w:rFonts w:ascii="Tahoma" w:hAnsi="Tahoma" w:cs="Tahoma"/>
                <w:b/>
                <w:sz w:val="28"/>
                <w:szCs w:val="28"/>
              </w:rPr>
              <w:t xml:space="preserve">. </w:t>
            </w:r>
            <w:r>
              <w:rPr>
                <w:rFonts w:ascii="Tahoma" w:hAnsi="Tahoma" w:cs="Tahoma"/>
                <w:b/>
                <w:sz w:val="28"/>
                <w:szCs w:val="28"/>
              </w:rPr>
              <w:t>OBČINSKI</w:t>
            </w:r>
            <w:r w:rsidRPr="00DB55A0">
              <w:rPr>
                <w:rFonts w:ascii="Tahoma" w:hAnsi="Tahoma" w:cs="Tahoma"/>
                <w:b/>
                <w:sz w:val="28"/>
                <w:szCs w:val="28"/>
              </w:rPr>
              <w:t xml:space="preserve"> KVIZ GASILSKE MLADINE »2014«</w:t>
            </w:r>
          </w:p>
        </w:tc>
      </w:tr>
      <w:tr w:rsidR="00502239" w:rsidRPr="000D330E" w:rsidTr="0034220A">
        <w:tc>
          <w:tcPr>
            <w:tcW w:w="9212" w:type="dxa"/>
            <w:gridSpan w:val="5"/>
            <w:tcBorders>
              <w:top w:val="nil"/>
              <w:left w:val="nil"/>
              <w:bottom w:val="nil"/>
              <w:right w:val="nil"/>
            </w:tcBorders>
            <w:shd w:val="clear" w:color="auto" w:fill="auto"/>
          </w:tcPr>
          <w:p w:rsidR="00502239" w:rsidRPr="000D330E" w:rsidRDefault="00502239" w:rsidP="0034220A">
            <w:pPr>
              <w:rPr>
                <w:rFonts w:ascii="Tahoma" w:hAnsi="Tahoma" w:cs="Tahoma"/>
              </w:rPr>
            </w:pPr>
          </w:p>
        </w:tc>
      </w:tr>
      <w:tr w:rsidR="00502239" w:rsidRPr="000D330E" w:rsidTr="0034220A">
        <w:tc>
          <w:tcPr>
            <w:tcW w:w="6487" w:type="dxa"/>
            <w:gridSpan w:val="3"/>
            <w:tcBorders>
              <w:top w:val="nil"/>
              <w:left w:val="nil"/>
              <w:bottom w:val="nil"/>
              <w:right w:val="nil"/>
            </w:tcBorders>
            <w:shd w:val="clear" w:color="auto" w:fill="auto"/>
            <w:vAlign w:val="center"/>
          </w:tcPr>
          <w:p w:rsidR="00502239" w:rsidRPr="000D330E" w:rsidRDefault="00502239" w:rsidP="0034220A">
            <w:pPr>
              <w:rPr>
                <w:rFonts w:ascii="Tahoma" w:hAnsi="Tahoma" w:cs="Tahoma"/>
                <w:sz w:val="6"/>
                <w:szCs w:val="6"/>
              </w:rPr>
            </w:pPr>
          </w:p>
        </w:tc>
        <w:tc>
          <w:tcPr>
            <w:tcW w:w="284" w:type="dxa"/>
            <w:vMerge w:val="restart"/>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c>
          <w:tcPr>
            <w:tcW w:w="2441" w:type="dxa"/>
            <w:vMerge w:val="restart"/>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c>
          <w:tcPr>
            <w:tcW w:w="2802" w:type="dxa"/>
            <w:gridSpan w:val="2"/>
            <w:tcBorders>
              <w:top w:val="nil"/>
              <w:left w:val="nil"/>
              <w:bottom w:val="nil"/>
              <w:right w:val="nil"/>
            </w:tcBorders>
            <w:shd w:val="clear" w:color="auto" w:fill="auto"/>
            <w:vAlign w:val="center"/>
          </w:tcPr>
          <w:p w:rsidR="00502239" w:rsidRPr="000D330E" w:rsidRDefault="00502239" w:rsidP="0034220A">
            <w:pPr>
              <w:rPr>
                <w:rFonts w:ascii="Tahoma" w:hAnsi="Tahoma" w:cs="Tahoma"/>
              </w:rPr>
            </w:pPr>
            <w:r w:rsidRPr="000D330E">
              <w:rPr>
                <w:rFonts w:ascii="Tahoma" w:hAnsi="Tahoma" w:cs="Tahoma"/>
              </w:rPr>
              <w:t>GASILSKA ZVEZA:</w:t>
            </w:r>
          </w:p>
        </w:tc>
        <w:tc>
          <w:tcPr>
            <w:tcW w:w="3685" w:type="dxa"/>
            <w:tcBorders>
              <w:top w:val="nil"/>
              <w:left w:val="nil"/>
              <w:bottom w:val="single" w:sz="8" w:space="0" w:color="auto"/>
              <w:right w:val="nil"/>
            </w:tcBorders>
            <w:shd w:val="pct5" w:color="auto" w:fill="auto"/>
            <w:vAlign w:val="center"/>
          </w:tcPr>
          <w:p w:rsidR="00502239" w:rsidRPr="000D330E" w:rsidRDefault="00502239" w:rsidP="0034220A">
            <w:pPr>
              <w:rPr>
                <w:rFonts w:ascii="Comic Sans MS" w:hAnsi="Comic Sans MS" w:cs="Tahoma"/>
              </w:rPr>
            </w:pPr>
          </w:p>
        </w:tc>
        <w:tc>
          <w:tcPr>
            <w:tcW w:w="284"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c>
          <w:tcPr>
            <w:tcW w:w="2441"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c>
          <w:tcPr>
            <w:tcW w:w="6487" w:type="dxa"/>
            <w:gridSpan w:val="3"/>
            <w:tcBorders>
              <w:top w:val="nil"/>
              <w:left w:val="nil"/>
              <w:bottom w:val="nil"/>
              <w:right w:val="nil"/>
            </w:tcBorders>
            <w:shd w:val="clear" w:color="auto" w:fill="auto"/>
            <w:vAlign w:val="center"/>
          </w:tcPr>
          <w:p w:rsidR="00502239" w:rsidRPr="000D330E" w:rsidRDefault="00502239" w:rsidP="0034220A">
            <w:pPr>
              <w:rPr>
                <w:rFonts w:ascii="Tahoma" w:hAnsi="Tahoma" w:cs="Tahoma"/>
                <w:sz w:val="6"/>
                <w:szCs w:val="6"/>
              </w:rPr>
            </w:pPr>
          </w:p>
        </w:tc>
        <w:tc>
          <w:tcPr>
            <w:tcW w:w="284"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c>
          <w:tcPr>
            <w:tcW w:w="2441"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c>
          <w:tcPr>
            <w:tcW w:w="2802" w:type="dxa"/>
            <w:gridSpan w:val="2"/>
            <w:tcBorders>
              <w:top w:val="nil"/>
              <w:left w:val="nil"/>
              <w:bottom w:val="nil"/>
              <w:right w:val="nil"/>
            </w:tcBorders>
            <w:shd w:val="clear" w:color="auto" w:fill="auto"/>
            <w:vAlign w:val="center"/>
          </w:tcPr>
          <w:p w:rsidR="00502239" w:rsidRPr="000D330E" w:rsidRDefault="00502239" w:rsidP="0034220A">
            <w:pPr>
              <w:rPr>
                <w:rFonts w:ascii="Tahoma" w:hAnsi="Tahoma" w:cs="Tahoma"/>
              </w:rPr>
            </w:pPr>
            <w:r w:rsidRPr="000D330E">
              <w:rPr>
                <w:rFonts w:ascii="Tahoma" w:hAnsi="Tahoma" w:cs="Tahoma"/>
              </w:rPr>
              <w:t>PGD / ekipa:</w:t>
            </w:r>
          </w:p>
        </w:tc>
        <w:tc>
          <w:tcPr>
            <w:tcW w:w="3685" w:type="dxa"/>
            <w:tcBorders>
              <w:top w:val="nil"/>
              <w:left w:val="nil"/>
              <w:bottom w:val="single" w:sz="8" w:space="0" w:color="auto"/>
              <w:right w:val="nil"/>
            </w:tcBorders>
            <w:shd w:val="pct5" w:color="auto" w:fill="auto"/>
            <w:vAlign w:val="center"/>
          </w:tcPr>
          <w:p w:rsidR="00502239" w:rsidRPr="000D330E" w:rsidRDefault="00502239" w:rsidP="0034220A">
            <w:pPr>
              <w:rPr>
                <w:rFonts w:ascii="Comic Sans MS" w:hAnsi="Comic Sans MS" w:cs="Tahoma"/>
              </w:rPr>
            </w:pPr>
          </w:p>
        </w:tc>
        <w:tc>
          <w:tcPr>
            <w:tcW w:w="284"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c>
          <w:tcPr>
            <w:tcW w:w="2441"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c>
          <w:tcPr>
            <w:tcW w:w="9212" w:type="dxa"/>
            <w:gridSpan w:val="5"/>
            <w:tcBorders>
              <w:top w:val="nil"/>
              <w:left w:val="nil"/>
              <w:bottom w:val="single" w:sz="12" w:space="0" w:color="auto"/>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rPr>
          <w:trHeight w:val="268"/>
        </w:trPr>
        <w:tc>
          <w:tcPr>
            <w:tcW w:w="9212" w:type="dxa"/>
            <w:gridSpan w:val="5"/>
            <w:tcBorders>
              <w:top w:val="single" w:sz="12" w:space="0" w:color="auto"/>
              <w:left w:val="single" w:sz="12" w:space="0" w:color="auto"/>
              <w:bottom w:val="single" w:sz="12" w:space="0" w:color="auto"/>
              <w:right w:val="single" w:sz="12" w:space="0" w:color="auto"/>
            </w:tcBorders>
            <w:shd w:val="clear" w:color="auto" w:fill="FFFFFF"/>
            <w:vAlign w:val="center"/>
          </w:tcPr>
          <w:p w:rsidR="00502239" w:rsidRPr="000D330E" w:rsidRDefault="00502239" w:rsidP="0034220A">
            <w:pPr>
              <w:jc w:val="center"/>
              <w:rPr>
                <w:rFonts w:ascii="Tahoma" w:hAnsi="Tahoma" w:cs="Tahoma"/>
              </w:rPr>
            </w:pPr>
            <w:r>
              <w:rPr>
                <w:rFonts w:ascii="Tahoma" w:hAnsi="Tahoma" w:cs="Tahoma"/>
                <w:b/>
              </w:rPr>
              <w:t>GASILCI PRIPRAVNIKI</w:t>
            </w:r>
            <w:r w:rsidRPr="000D330E">
              <w:rPr>
                <w:rFonts w:ascii="Tahoma" w:hAnsi="Tahoma" w:cs="Tahoma"/>
                <w:b/>
              </w:rPr>
              <w:t xml:space="preserve"> (</w:t>
            </w:r>
            <w:r>
              <w:rPr>
                <w:rFonts w:ascii="Tahoma" w:hAnsi="Tahoma" w:cs="Tahoma"/>
                <w:b/>
              </w:rPr>
              <w:t>16</w:t>
            </w:r>
            <w:r w:rsidRPr="000D330E">
              <w:rPr>
                <w:rFonts w:ascii="Tahoma" w:hAnsi="Tahoma" w:cs="Tahoma"/>
                <w:b/>
              </w:rPr>
              <w:t xml:space="preserve"> – 1</w:t>
            </w:r>
            <w:r>
              <w:rPr>
                <w:rFonts w:ascii="Tahoma" w:hAnsi="Tahoma" w:cs="Tahoma"/>
                <w:b/>
              </w:rPr>
              <w:t>8 let: letniki 1996 – 1998</w:t>
            </w:r>
            <w:r w:rsidRPr="000D330E">
              <w:rPr>
                <w:rFonts w:ascii="Tahoma" w:hAnsi="Tahoma" w:cs="Tahoma"/>
                <w:b/>
              </w:rPr>
              <w:t>):</w:t>
            </w:r>
          </w:p>
        </w:tc>
      </w:tr>
      <w:tr w:rsidR="00502239" w:rsidRPr="000D330E" w:rsidTr="0034220A">
        <w:tc>
          <w:tcPr>
            <w:tcW w:w="9212" w:type="dxa"/>
            <w:gridSpan w:val="5"/>
            <w:tcBorders>
              <w:top w:val="single" w:sz="12" w:space="0" w:color="auto"/>
              <w:left w:val="nil"/>
              <w:bottom w:val="single" w:sz="12" w:space="0" w:color="auto"/>
              <w:right w:val="nil"/>
            </w:tcBorders>
            <w:shd w:val="clear" w:color="auto" w:fill="auto"/>
          </w:tcPr>
          <w:p w:rsidR="00502239" w:rsidRPr="000D330E" w:rsidRDefault="00502239" w:rsidP="0034220A">
            <w:pPr>
              <w:jc w:val="center"/>
              <w:rPr>
                <w:rFonts w:ascii="Tahoma" w:hAnsi="Tahoma" w:cs="Tahoma"/>
                <w:sz w:val="8"/>
                <w:szCs w:val="8"/>
              </w:rPr>
            </w:pPr>
          </w:p>
        </w:tc>
      </w:tr>
      <w:tr w:rsidR="00502239" w:rsidRPr="000D330E" w:rsidTr="0034220A">
        <w:tc>
          <w:tcPr>
            <w:tcW w:w="1101" w:type="dxa"/>
            <w:tcBorders>
              <w:top w:val="single" w:sz="12" w:space="0" w:color="auto"/>
              <w:left w:val="single" w:sz="12" w:space="0" w:color="auto"/>
              <w:bottom w:val="thinThickSmallGap" w:sz="24"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Z.št.:</w:t>
            </w:r>
          </w:p>
        </w:tc>
        <w:tc>
          <w:tcPr>
            <w:tcW w:w="5670" w:type="dxa"/>
            <w:gridSpan w:val="3"/>
            <w:tcBorders>
              <w:top w:val="single" w:sz="12" w:space="0" w:color="auto"/>
              <w:left w:val="single" w:sz="8" w:space="0" w:color="auto"/>
              <w:bottom w:val="thinThickSmallGap" w:sz="24"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IME IN PRIIMEK:</w:t>
            </w:r>
          </w:p>
        </w:tc>
        <w:tc>
          <w:tcPr>
            <w:tcW w:w="2441" w:type="dxa"/>
            <w:tcBorders>
              <w:top w:val="single" w:sz="12" w:space="0" w:color="auto"/>
              <w:left w:val="single" w:sz="8" w:space="0" w:color="auto"/>
              <w:bottom w:val="thinThickSmallGap" w:sz="24" w:space="0" w:color="auto"/>
              <w:right w:val="single" w:sz="12"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DATUM ROJSTVA:</w:t>
            </w:r>
          </w:p>
        </w:tc>
      </w:tr>
      <w:tr w:rsidR="00502239" w:rsidRPr="000D330E" w:rsidTr="0034220A">
        <w:tc>
          <w:tcPr>
            <w:tcW w:w="1101" w:type="dxa"/>
            <w:tcBorders>
              <w:top w:val="thinThickSmallGap" w:sz="24" w:space="0" w:color="auto"/>
              <w:left w:val="single" w:sz="12"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1.</w:t>
            </w:r>
          </w:p>
        </w:tc>
        <w:tc>
          <w:tcPr>
            <w:tcW w:w="5670" w:type="dxa"/>
            <w:gridSpan w:val="3"/>
            <w:tcBorders>
              <w:top w:val="thinThickSmallGap" w:sz="24" w:space="0" w:color="auto"/>
              <w:left w:val="single" w:sz="8"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Comic Sans MS" w:hAnsi="Comic Sans MS" w:cs="Tahoma"/>
              </w:rPr>
            </w:pPr>
          </w:p>
        </w:tc>
        <w:tc>
          <w:tcPr>
            <w:tcW w:w="2441" w:type="dxa"/>
            <w:tcBorders>
              <w:top w:val="thinThickSmallGap" w:sz="24" w:space="0" w:color="auto"/>
              <w:left w:val="single" w:sz="8" w:space="0" w:color="auto"/>
              <w:bottom w:val="single" w:sz="8" w:space="0" w:color="auto"/>
              <w:right w:val="single" w:sz="12" w:space="0" w:color="auto"/>
            </w:tcBorders>
            <w:shd w:val="clear" w:color="auto" w:fill="auto"/>
            <w:vAlign w:val="center"/>
          </w:tcPr>
          <w:p w:rsidR="00502239" w:rsidRPr="000D330E" w:rsidRDefault="00502239" w:rsidP="0034220A">
            <w:pPr>
              <w:jc w:val="center"/>
              <w:rPr>
                <w:rFonts w:ascii="Comic Sans MS" w:hAnsi="Comic Sans MS" w:cs="Tahoma"/>
              </w:rPr>
            </w:pPr>
          </w:p>
        </w:tc>
      </w:tr>
      <w:tr w:rsidR="00502239" w:rsidRPr="000D330E" w:rsidTr="0034220A">
        <w:tc>
          <w:tcPr>
            <w:tcW w:w="1101" w:type="dxa"/>
            <w:tcBorders>
              <w:top w:val="single" w:sz="8" w:space="0" w:color="auto"/>
              <w:left w:val="single" w:sz="12"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2.</w:t>
            </w:r>
          </w:p>
        </w:tc>
        <w:tc>
          <w:tcPr>
            <w:tcW w:w="567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Comic Sans MS" w:hAnsi="Comic Sans MS" w:cs="Tahoma"/>
              </w:rPr>
            </w:pPr>
          </w:p>
        </w:tc>
        <w:tc>
          <w:tcPr>
            <w:tcW w:w="2441" w:type="dxa"/>
            <w:tcBorders>
              <w:top w:val="single" w:sz="8" w:space="0" w:color="auto"/>
              <w:left w:val="single" w:sz="8" w:space="0" w:color="auto"/>
              <w:bottom w:val="single" w:sz="8" w:space="0" w:color="auto"/>
              <w:right w:val="single" w:sz="12" w:space="0" w:color="auto"/>
            </w:tcBorders>
            <w:shd w:val="clear" w:color="auto" w:fill="auto"/>
            <w:vAlign w:val="center"/>
          </w:tcPr>
          <w:p w:rsidR="00502239" w:rsidRPr="000D330E" w:rsidRDefault="00502239" w:rsidP="0034220A">
            <w:pPr>
              <w:jc w:val="center"/>
              <w:rPr>
                <w:rFonts w:ascii="Comic Sans MS" w:hAnsi="Comic Sans MS" w:cs="Tahoma"/>
              </w:rPr>
            </w:pPr>
          </w:p>
        </w:tc>
      </w:tr>
      <w:tr w:rsidR="00502239" w:rsidRPr="000D330E" w:rsidTr="0034220A">
        <w:tc>
          <w:tcPr>
            <w:tcW w:w="1101" w:type="dxa"/>
            <w:tcBorders>
              <w:top w:val="single" w:sz="8" w:space="0" w:color="auto"/>
              <w:left w:val="single" w:sz="12"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3.</w:t>
            </w:r>
          </w:p>
        </w:tc>
        <w:tc>
          <w:tcPr>
            <w:tcW w:w="567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Comic Sans MS" w:hAnsi="Comic Sans MS" w:cs="Tahoma"/>
              </w:rPr>
            </w:pPr>
          </w:p>
        </w:tc>
        <w:tc>
          <w:tcPr>
            <w:tcW w:w="2441" w:type="dxa"/>
            <w:tcBorders>
              <w:top w:val="single" w:sz="8" w:space="0" w:color="auto"/>
              <w:left w:val="single" w:sz="8" w:space="0" w:color="auto"/>
              <w:bottom w:val="single" w:sz="8" w:space="0" w:color="auto"/>
              <w:right w:val="single" w:sz="12" w:space="0" w:color="auto"/>
            </w:tcBorders>
            <w:shd w:val="clear" w:color="auto" w:fill="auto"/>
            <w:vAlign w:val="center"/>
          </w:tcPr>
          <w:p w:rsidR="00502239" w:rsidRPr="000D330E" w:rsidRDefault="00502239" w:rsidP="0034220A">
            <w:pPr>
              <w:jc w:val="center"/>
              <w:rPr>
                <w:rFonts w:ascii="Comic Sans MS" w:hAnsi="Comic Sans MS" w:cs="Tahoma"/>
              </w:rPr>
            </w:pPr>
          </w:p>
        </w:tc>
      </w:tr>
      <w:tr w:rsidR="00502239" w:rsidRPr="000D330E" w:rsidTr="0034220A">
        <w:tc>
          <w:tcPr>
            <w:tcW w:w="1101" w:type="dxa"/>
            <w:tcBorders>
              <w:top w:val="single" w:sz="8" w:space="0" w:color="auto"/>
              <w:left w:val="single" w:sz="12" w:space="0" w:color="auto"/>
              <w:bottom w:val="single" w:sz="12" w:space="0" w:color="auto"/>
              <w:right w:val="single" w:sz="8" w:space="0" w:color="auto"/>
            </w:tcBorders>
            <w:shd w:val="clear" w:color="auto" w:fill="auto"/>
            <w:vAlign w:val="center"/>
          </w:tcPr>
          <w:p w:rsidR="00502239" w:rsidRPr="000D330E" w:rsidRDefault="00502239" w:rsidP="0034220A">
            <w:pPr>
              <w:jc w:val="center"/>
              <w:rPr>
                <w:rFonts w:ascii="Tahoma" w:hAnsi="Tahoma" w:cs="Tahoma"/>
                <w:sz w:val="20"/>
                <w:szCs w:val="20"/>
              </w:rPr>
            </w:pPr>
            <w:r w:rsidRPr="000D330E">
              <w:rPr>
                <w:rFonts w:ascii="Tahoma" w:hAnsi="Tahoma" w:cs="Tahoma"/>
                <w:sz w:val="20"/>
                <w:szCs w:val="20"/>
              </w:rPr>
              <w:t>MENTOR</w:t>
            </w:r>
          </w:p>
        </w:tc>
        <w:tc>
          <w:tcPr>
            <w:tcW w:w="5670" w:type="dxa"/>
            <w:gridSpan w:val="3"/>
            <w:tcBorders>
              <w:top w:val="single" w:sz="8" w:space="0" w:color="auto"/>
              <w:left w:val="single" w:sz="8" w:space="0" w:color="auto"/>
              <w:bottom w:val="single" w:sz="12" w:space="0" w:color="auto"/>
              <w:right w:val="single" w:sz="8" w:space="0" w:color="auto"/>
            </w:tcBorders>
            <w:shd w:val="clear" w:color="auto" w:fill="auto"/>
            <w:vAlign w:val="center"/>
          </w:tcPr>
          <w:p w:rsidR="00502239" w:rsidRPr="000D330E" w:rsidRDefault="00502239" w:rsidP="0034220A">
            <w:pPr>
              <w:jc w:val="center"/>
              <w:rPr>
                <w:rFonts w:ascii="Comic Sans MS" w:hAnsi="Comic Sans MS" w:cs="Tahoma"/>
              </w:rPr>
            </w:pPr>
          </w:p>
        </w:tc>
        <w:tc>
          <w:tcPr>
            <w:tcW w:w="2441" w:type="dxa"/>
            <w:tcBorders>
              <w:top w:val="single" w:sz="8" w:space="0" w:color="auto"/>
              <w:left w:val="single" w:sz="8" w:space="0" w:color="auto"/>
              <w:bottom w:val="single" w:sz="12" w:space="0" w:color="auto"/>
              <w:right w:val="single" w:sz="12" w:space="0" w:color="auto"/>
            </w:tcBorders>
            <w:shd w:val="clear" w:color="auto" w:fill="auto"/>
            <w:vAlign w:val="center"/>
          </w:tcPr>
          <w:p w:rsidR="00502239" w:rsidRPr="000D330E" w:rsidRDefault="00502239" w:rsidP="0034220A">
            <w:pPr>
              <w:jc w:val="center"/>
              <w:rPr>
                <w:rFonts w:ascii="Comic Sans MS" w:hAnsi="Comic Sans MS" w:cs="Tahoma"/>
              </w:rPr>
            </w:pPr>
          </w:p>
        </w:tc>
      </w:tr>
      <w:tr w:rsidR="00502239" w:rsidRPr="000D330E" w:rsidTr="0034220A">
        <w:tc>
          <w:tcPr>
            <w:tcW w:w="9212" w:type="dxa"/>
            <w:gridSpan w:val="5"/>
            <w:tcBorders>
              <w:top w:val="single" w:sz="12" w:space="0" w:color="auto"/>
              <w:left w:val="nil"/>
              <w:bottom w:val="nil"/>
              <w:right w:val="nil"/>
            </w:tcBorders>
            <w:shd w:val="clear" w:color="auto" w:fill="auto"/>
          </w:tcPr>
          <w:p w:rsidR="00502239" w:rsidRPr="000D330E" w:rsidRDefault="00502239" w:rsidP="0034220A">
            <w:pPr>
              <w:jc w:val="center"/>
              <w:rPr>
                <w:rFonts w:ascii="Tahoma" w:hAnsi="Tahoma" w:cs="Tahoma"/>
                <w:sz w:val="8"/>
                <w:szCs w:val="8"/>
              </w:rPr>
            </w:pPr>
          </w:p>
        </w:tc>
      </w:tr>
      <w:tr w:rsidR="00502239" w:rsidRPr="000D330E" w:rsidTr="0034220A">
        <w:tc>
          <w:tcPr>
            <w:tcW w:w="2802" w:type="dxa"/>
            <w:gridSpan w:val="2"/>
            <w:tcBorders>
              <w:top w:val="nil"/>
              <w:left w:val="nil"/>
              <w:bottom w:val="nil"/>
              <w:right w:val="nil"/>
            </w:tcBorders>
            <w:shd w:val="clear" w:color="auto" w:fill="auto"/>
          </w:tcPr>
          <w:p w:rsidR="00502239" w:rsidRPr="000D330E" w:rsidRDefault="00502239" w:rsidP="0034220A">
            <w:pPr>
              <w:jc w:val="center"/>
              <w:rPr>
                <w:rFonts w:ascii="Tahoma" w:hAnsi="Tahoma" w:cs="Tahoma"/>
              </w:rPr>
            </w:pPr>
          </w:p>
        </w:tc>
        <w:tc>
          <w:tcPr>
            <w:tcW w:w="3969" w:type="dxa"/>
            <w:gridSpan w:val="2"/>
            <w:tcBorders>
              <w:top w:val="nil"/>
              <w:left w:val="nil"/>
              <w:bottom w:val="nil"/>
              <w:right w:val="nil"/>
            </w:tcBorders>
            <w:shd w:val="clear" w:color="auto" w:fill="auto"/>
          </w:tcPr>
          <w:p w:rsidR="00502239" w:rsidRPr="000D330E" w:rsidRDefault="00502239" w:rsidP="0034220A">
            <w:pPr>
              <w:jc w:val="right"/>
              <w:rPr>
                <w:rFonts w:ascii="Tahoma" w:hAnsi="Tahoma" w:cs="Tahoma"/>
              </w:rPr>
            </w:pPr>
            <w:r w:rsidRPr="000D330E">
              <w:rPr>
                <w:rFonts w:ascii="Tahoma" w:hAnsi="Tahoma" w:cs="Tahoma"/>
              </w:rPr>
              <w:t>Podpis mentorja:</w:t>
            </w:r>
          </w:p>
        </w:tc>
        <w:tc>
          <w:tcPr>
            <w:tcW w:w="2441" w:type="dxa"/>
            <w:tcBorders>
              <w:top w:val="nil"/>
              <w:left w:val="nil"/>
              <w:bottom w:val="single" w:sz="8" w:space="0" w:color="auto"/>
              <w:right w:val="nil"/>
            </w:tcBorders>
            <w:shd w:val="clear" w:color="auto" w:fill="auto"/>
          </w:tcPr>
          <w:p w:rsidR="00502239" w:rsidRPr="000D330E" w:rsidRDefault="00502239" w:rsidP="0034220A">
            <w:pPr>
              <w:jc w:val="center"/>
              <w:rPr>
                <w:rFonts w:ascii="Comic Sans MS" w:hAnsi="Comic Sans MS" w:cs="Tahoma"/>
              </w:rPr>
            </w:pPr>
          </w:p>
        </w:tc>
      </w:tr>
    </w:tbl>
    <w:p w:rsidR="00502239" w:rsidRDefault="00502239" w:rsidP="00502239">
      <w:pPr>
        <w:rPr>
          <w:rFonts w:ascii="Arial" w:hAnsi="Arial" w:cs="Arial"/>
        </w:rPr>
      </w:pPr>
    </w:p>
    <w:p w:rsidR="00502239" w:rsidRDefault="00502239" w:rsidP="00502239">
      <w:pPr>
        <w:rPr>
          <w:rFonts w:ascii="Arial" w:hAnsi="Arial" w:cs="Arial"/>
        </w:rPr>
      </w:pPr>
    </w:p>
    <w:p w:rsidR="00502239" w:rsidRDefault="00502239" w:rsidP="00502239">
      <w:pPr>
        <w:rPr>
          <w:rFonts w:ascii="Arial" w:hAnsi="Arial" w:cs="Arial"/>
        </w:rPr>
      </w:pPr>
    </w:p>
    <w:p w:rsidR="00502239" w:rsidRDefault="00502239" w:rsidP="00502239">
      <w:pPr>
        <w:jc w:val="center"/>
        <w:rPr>
          <w:rFonts w:ascii="Arial" w:hAnsi="Arial" w:cs="Arial"/>
        </w:rPr>
      </w:pPr>
      <w:r>
        <w:rPr>
          <w:rFonts w:ascii="Arial" w:hAnsi="Arial" w:cs="Arial"/>
        </w:rPr>
        <w:t>------------------------------------------------------------------------------------------------------------</w:t>
      </w:r>
    </w:p>
    <w:p w:rsidR="00502239" w:rsidRDefault="00502239" w:rsidP="00502239">
      <w:pPr>
        <w:rPr>
          <w:rFonts w:ascii="Arial" w:hAnsi="Arial" w:cs="Arial"/>
        </w:rPr>
      </w:pPr>
    </w:p>
    <w:p w:rsidR="00502239" w:rsidRDefault="00502239" w:rsidP="0050223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701"/>
        <w:gridCol w:w="3685"/>
        <w:gridCol w:w="284"/>
        <w:gridCol w:w="2441"/>
      </w:tblGrid>
      <w:tr w:rsidR="00502239" w:rsidRPr="00DB55A0" w:rsidTr="0034220A">
        <w:trPr>
          <w:trHeight w:val="457"/>
        </w:trPr>
        <w:tc>
          <w:tcPr>
            <w:tcW w:w="9212" w:type="dxa"/>
            <w:gridSpan w:val="5"/>
            <w:tcBorders>
              <w:top w:val="nil"/>
              <w:left w:val="nil"/>
              <w:bottom w:val="nil"/>
              <w:right w:val="nil"/>
            </w:tcBorders>
            <w:shd w:val="clear" w:color="auto" w:fill="auto"/>
            <w:vAlign w:val="center"/>
          </w:tcPr>
          <w:p w:rsidR="00502239" w:rsidRPr="00DB55A0" w:rsidRDefault="00502239" w:rsidP="0034220A">
            <w:pPr>
              <w:jc w:val="center"/>
              <w:rPr>
                <w:rFonts w:ascii="Tahoma" w:hAnsi="Tahoma" w:cs="Tahoma"/>
                <w:b/>
                <w:sz w:val="28"/>
                <w:szCs w:val="28"/>
              </w:rPr>
            </w:pPr>
            <w:r>
              <w:rPr>
                <w:rFonts w:ascii="Arial" w:hAnsi="Arial" w:cs="Arial"/>
              </w:rPr>
              <w:br w:type="page"/>
            </w:r>
            <w:r>
              <w:br w:type="page"/>
            </w:r>
            <w:r>
              <w:rPr>
                <w:rFonts w:ascii="Arial" w:hAnsi="Arial" w:cs="Arial"/>
              </w:rPr>
              <w:br w:type="page"/>
            </w:r>
            <w:r w:rsidRPr="00DB55A0">
              <w:rPr>
                <w:rFonts w:ascii="Tahoma" w:hAnsi="Tahoma" w:cs="Tahoma"/>
                <w:b/>
                <w:sz w:val="28"/>
                <w:szCs w:val="28"/>
              </w:rPr>
              <w:t>1</w:t>
            </w:r>
            <w:r>
              <w:rPr>
                <w:rFonts w:ascii="Tahoma" w:hAnsi="Tahoma" w:cs="Tahoma"/>
                <w:b/>
                <w:sz w:val="28"/>
                <w:szCs w:val="28"/>
              </w:rPr>
              <w:t>1</w:t>
            </w:r>
            <w:r w:rsidRPr="00DB55A0">
              <w:rPr>
                <w:rFonts w:ascii="Tahoma" w:hAnsi="Tahoma" w:cs="Tahoma"/>
                <w:b/>
                <w:sz w:val="28"/>
                <w:szCs w:val="28"/>
              </w:rPr>
              <w:t xml:space="preserve">. </w:t>
            </w:r>
            <w:r>
              <w:rPr>
                <w:rFonts w:ascii="Tahoma" w:hAnsi="Tahoma" w:cs="Tahoma"/>
                <w:b/>
                <w:sz w:val="28"/>
                <w:szCs w:val="28"/>
              </w:rPr>
              <w:t>OBČINSKI</w:t>
            </w:r>
            <w:r w:rsidRPr="00DB55A0">
              <w:rPr>
                <w:rFonts w:ascii="Tahoma" w:hAnsi="Tahoma" w:cs="Tahoma"/>
                <w:b/>
                <w:sz w:val="28"/>
                <w:szCs w:val="28"/>
              </w:rPr>
              <w:t xml:space="preserve"> KVIZ GASILSKE MLADINE »2014«</w:t>
            </w:r>
          </w:p>
        </w:tc>
      </w:tr>
      <w:tr w:rsidR="00502239" w:rsidRPr="000D330E" w:rsidTr="0034220A">
        <w:tc>
          <w:tcPr>
            <w:tcW w:w="9212" w:type="dxa"/>
            <w:gridSpan w:val="5"/>
            <w:tcBorders>
              <w:top w:val="nil"/>
              <w:left w:val="nil"/>
              <w:bottom w:val="nil"/>
              <w:right w:val="nil"/>
            </w:tcBorders>
            <w:shd w:val="clear" w:color="auto" w:fill="auto"/>
          </w:tcPr>
          <w:p w:rsidR="00502239" w:rsidRPr="000D330E" w:rsidRDefault="00502239" w:rsidP="0034220A">
            <w:pPr>
              <w:rPr>
                <w:rFonts w:ascii="Tahoma" w:hAnsi="Tahoma" w:cs="Tahoma"/>
              </w:rPr>
            </w:pPr>
          </w:p>
        </w:tc>
      </w:tr>
      <w:tr w:rsidR="00502239" w:rsidRPr="000D330E" w:rsidTr="0034220A">
        <w:tc>
          <w:tcPr>
            <w:tcW w:w="6487" w:type="dxa"/>
            <w:gridSpan w:val="3"/>
            <w:tcBorders>
              <w:top w:val="nil"/>
              <w:left w:val="nil"/>
              <w:bottom w:val="nil"/>
              <w:right w:val="nil"/>
            </w:tcBorders>
            <w:shd w:val="clear" w:color="auto" w:fill="auto"/>
            <w:vAlign w:val="center"/>
          </w:tcPr>
          <w:p w:rsidR="00502239" w:rsidRPr="000D330E" w:rsidRDefault="00502239" w:rsidP="0034220A">
            <w:pPr>
              <w:rPr>
                <w:rFonts w:ascii="Tahoma" w:hAnsi="Tahoma" w:cs="Tahoma"/>
                <w:sz w:val="6"/>
                <w:szCs w:val="6"/>
              </w:rPr>
            </w:pPr>
          </w:p>
        </w:tc>
        <w:tc>
          <w:tcPr>
            <w:tcW w:w="284" w:type="dxa"/>
            <w:vMerge w:val="restart"/>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c>
          <w:tcPr>
            <w:tcW w:w="2441" w:type="dxa"/>
            <w:vMerge w:val="restart"/>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c>
          <w:tcPr>
            <w:tcW w:w="2802" w:type="dxa"/>
            <w:gridSpan w:val="2"/>
            <w:tcBorders>
              <w:top w:val="nil"/>
              <w:left w:val="nil"/>
              <w:bottom w:val="nil"/>
              <w:right w:val="nil"/>
            </w:tcBorders>
            <w:shd w:val="clear" w:color="auto" w:fill="auto"/>
            <w:vAlign w:val="center"/>
          </w:tcPr>
          <w:p w:rsidR="00502239" w:rsidRPr="000D330E" w:rsidRDefault="00502239" w:rsidP="0034220A">
            <w:pPr>
              <w:rPr>
                <w:rFonts w:ascii="Tahoma" w:hAnsi="Tahoma" w:cs="Tahoma"/>
              </w:rPr>
            </w:pPr>
            <w:r w:rsidRPr="000D330E">
              <w:rPr>
                <w:rFonts w:ascii="Tahoma" w:hAnsi="Tahoma" w:cs="Tahoma"/>
              </w:rPr>
              <w:t>GASILSKA ZVEZA:</w:t>
            </w:r>
          </w:p>
        </w:tc>
        <w:tc>
          <w:tcPr>
            <w:tcW w:w="3685" w:type="dxa"/>
            <w:tcBorders>
              <w:top w:val="nil"/>
              <w:left w:val="nil"/>
              <w:bottom w:val="single" w:sz="8" w:space="0" w:color="auto"/>
              <w:right w:val="nil"/>
            </w:tcBorders>
            <w:shd w:val="pct5" w:color="auto" w:fill="auto"/>
            <w:vAlign w:val="center"/>
          </w:tcPr>
          <w:p w:rsidR="00502239" w:rsidRPr="000D330E" w:rsidRDefault="00502239" w:rsidP="0034220A">
            <w:pPr>
              <w:rPr>
                <w:rFonts w:ascii="Comic Sans MS" w:hAnsi="Comic Sans MS" w:cs="Tahoma"/>
              </w:rPr>
            </w:pPr>
          </w:p>
        </w:tc>
        <w:tc>
          <w:tcPr>
            <w:tcW w:w="284"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c>
          <w:tcPr>
            <w:tcW w:w="2441"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c>
          <w:tcPr>
            <w:tcW w:w="6487" w:type="dxa"/>
            <w:gridSpan w:val="3"/>
            <w:tcBorders>
              <w:top w:val="nil"/>
              <w:left w:val="nil"/>
              <w:bottom w:val="nil"/>
              <w:right w:val="nil"/>
            </w:tcBorders>
            <w:shd w:val="clear" w:color="auto" w:fill="auto"/>
            <w:vAlign w:val="center"/>
          </w:tcPr>
          <w:p w:rsidR="00502239" w:rsidRPr="000D330E" w:rsidRDefault="00502239" w:rsidP="0034220A">
            <w:pPr>
              <w:rPr>
                <w:rFonts w:ascii="Tahoma" w:hAnsi="Tahoma" w:cs="Tahoma"/>
                <w:sz w:val="6"/>
                <w:szCs w:val="6"/>
              </w:rPr>
            </w:pPr>
          </w:p>
        </w:tc>
        <w:tc>
          <w:tcPr>
            <w:tcW w:w="284"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c>
          <w:tcPr>
            <w:tcW w:w="2441"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c>
          <w:tcPr>
            <w:tcW w:w="2802" w:type="dxa"/>
            <w:gridSpan w:val="2"/>
            <w:tcBorders>
              <w:top w:val="nil"/>
              <w:left w:val="nil"/>
              <w:bottom w:val="nil"/>
              <w:right w:val="nil"/>
            </w:tcBorders>
            <w:shd w:val="clear" w:color="auto" w:fill="auto"/>
            <w:vAlign w:val="center"/>
          </w:tcPr>
          <w:p w:rsidR="00502239" w:rsidRPr="000D330E" w:rsidRDefault="00502239" w:rsidP="0034220A">
            <w:pPr>
              <w:rPr>
                <w:rFonts w:ascii="Tahoma" w:hAnsi="Tahoma" w:cs="Tahoma"/>
              </w:rPr>
            </w:pPr>
            <w:r w:rsidRPr="000D330E">
              <w:rPr>
                <w:rFonts w:ascii="Tahoma" w:hAnsi="Tahoma" w:cs="Tahoma"/>
              </w:rPr>
              <w:t>PGD / ekipa:</w:t>
            </w:r>
          </w:p>
        </w:tc>
        <w:tc>
          <w:tcPr>
            <w:tcW w:w="3685" w:type="dxa"/>
            <w:tcBorders>
              <w:top w:val="nil"/>
              <w:left w:val="nil"/>
              <w:bottom w:val="single" w:sz="8" w:space="0" w:color="auto"/>
              <w:right w:val="nil"/>
            </w:tcBorders>
            <w:shd w:val="pct5" w:color="auto" w:fill="auto"/>
            <w:vAlign w:val="center"/>
          </w:tcPr>
          <w:p w:rsidR="00502239" w:rsidRPr="000D330E" w:rsidRDefault="00502239" w:rsidP="0034220A">
            <w:pPr>
              <w:rPr>
                <w:rFonts w:ascii="Comic Sans MS" w:hAnsi="Comic Sans MS" w:cs="Tahoma"/>
              </w:rPr>
            </w:pPr>
          </w:p>
        </w:tc>
        <w:tc>
          <w:tcPr>
            <w:tcW w:w="284"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c>
          <w:tcPr>
            <w:tcW w:w="2441"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c>
          <w:tcPr>
            <w:tcW w:w="9212" w:type="dxa"/>
            <w:gridSpan w:val="5"/>
            <w:tcBorders>
              <w:top w:val="nil"/>
              <w:left w:val="nil"/>
              <w:bottom w:val="single" w:sz="12" w:space="0" w:color="auto"/>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rPr>
          <w:trHeight w:val="268"/>
        </w:trPr>
        <w:tc>
          <w:tcPr>
            <w:tcW w:w="9212" w:type="dxa"/>
            <w:gridSpan w:val="5"/>
            <w:tcBorders>
              <w:top w:val="single" w:sz="12" w:space="0" w:color="auto"/>
              <w:left w:val="single" w:sz="12" w:space="0" w:color="auto"/>
              <w:bottom w:val="single" w:sz="12" w:space="0" w:color="auto"/>
              <w:right w:val="single" w:sz="12" w:space="0" w:color="auto"/>
            </w:tcBorders>
            <w:shd w:val="clear" w:color="auto" w:fill="FFFFFF"/>
            <w:vAlign w:val="center"/>
          </w:tcPr>
          <w:p w:rsidR="00502239" w:rsidRPr="000D330E" w:rsidRDefault="00502239" w:rsidP="0034220A">
            <w:pPr>
              <w:jc w:val="center"/>
              <w:rPr>
                <w:rFonts w:ascii="Tahoma" w:hAnsi="Tahoma" w:cs="Tahoma"/>
              </w:rPr>
            </w:pPr>
            <w:r>
              <w:rPr>
                <w:rFonts w:ascii="Tahoma" w:hAnsi="Tahoma" w:cs="Tahoma"/>
                <w:b/>
              </w:rPr>
              <w:t>GASILCI PRIPRAVNIKI</w:t>
            </w:r>
            <w:r w:rsidRPr="000D330E">
              <w:rPr>
                <w:rFonts w:ascii="Tahoma" w:hAnsi="Tahoma" w:cs="Tahoma"/>
                <w:b/>
              </w:rPr>
              <w:t xml:space="preserve"> (</w:t>
            </w:r>
            <w:r>
              <w:rPr>
                <w:rFonts w:ascii="Tahoma" w:hAnsi="Tahoma" w:cs="Tahoma"/>
                <w:b/>
              </w:rPr>
              <w:t>16</w:t>
            </w:r>
            <w:r w:rsidRPr="000D330E">
              <w:rPr>
                <w:rFonts w:ascii="Tahoma" w:hAnsi="Tahoma" w:cs="Tahoma"/>
                <w:b/>
              </w:rPr>
              <w:t xml:space="preserve"> – 1</w:t>
            </w:r>
            <w:r>
              <w:rPr>
                <w:rFonts w:ascii="Tahoma" w:hAnsi="Tahoma" w:cs="Tahoma"/>
                <w:b/>
              </w:rPr>
              <w:t>8 let: letniki 1996 – 1998</w:t>
            </w:r>
            <w:r w:rsidRPr="000D330E">
              <w:rPr>
                <w:rFonts w:ascii="Tahoma" w:hAnsi="Tahoma" w:cs="Tahoma"/>
                <w:b/>
              </w:rPr>
              <w:t>):</w:t>
            </w:r>
          </w:p>
        </w:tc>
      </w:tr>
      <w:tr w:rsidR="00502239" w:rsidRPr="000D330E" w:rsidTr="0034220A">
        <w:tc>
          <w:tcPr>
            <w:tcW w:w="9212" w:type="dxa"/>
            <w:gridSpan w:val="5"/>
            <w:tcBorders>
              <w:top w:val="single" w:sz="12" w:space="0" w:color="auto"/>
              <w:left w:val="nil"/>
              <w:bottom w:val="single" w:sz="12" w:space="0" w:color="auto"/>
              <w:right w:val="nil"/>
            </w:tcBorders>
            <w:shd w:val="clear" w:color="auto" w:fill="auto"/>
          </w:tcPr>
          <w:p w:rsidR="00502239" w:rsidRPr="000D330E" w:rsidRDefault="00502239" w:rsidP="0034220A">
            <w:pPr>
              <w:jc w:val="center"/>
              <w:rPr>
                <w:rFonts w:ascii="Tahoma" w:hAnsi="Tahoma" w:cs="Tahoma"/>
                <w:sz w:val="8"/>
                <w:szCs w:val="8"/>
              </w:rPr>
            </w:pPr>
          </w:p>
        </w:tc>
      </w:tr>
      <w:tr w:rsidR="00502239" w:rsidRPr="000D330E" w:rsidTr="0034220A">
        <w:tc>
          <w:tcPr>
            <w:tcW w:w="1101" w:type="dxa"/>
            <w:tcBorders>
              <w:top w:val="single" w:sz="12" w:space="0" w:color="auto"/>
              <w:left w:val="single" w:sz="12" w:space="0" w:color="auto"/>
              <w:bottom w:val="thinThickSmallGap" w:sz="24"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Z.št.:</w:t>
            </w:r>
          </w:p>
        </w:tc>
        <w:tc>
          <w:tcPr>
            <w:tcW w:w="5670" w:type="dxa"/>
            <w:gridSpan w:val="3"/>
            <w:tcBorders>
              <w:top w:val="single" w:sz="12" w:space="0" w:color="auto"/>
              <w:left w:val="single" w:sz="8" w:space="0" w:color="auto"/>
              <w:bottom w:val="thinThickSmallGap" w:sz="24"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IME IN PRIIMEK:</w:t>
            </w:r>
          </w:p>
        </w:tc>
        <w:tc>
          <w:tcPr>
            <w:tcW w:w="2441" w:type="dxa"/>
            <w:tcBorders>
              <w:top w:val="single" w:sz="12" w:space="0" w:color="auto"/>
              <w:left w:val="single" w:sz="8" w:space="0" w:color="auto"/>
              <w:bottom w:val="thinThickSmallGap" w:sz="24" w:space="0" w:color="auto"/>
              <w:right w:val="single" w:sz="12"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DATUM ROJSTVA:</w:t>
            </w:r>
          </w:p>
        </w:tc>
      </w:tr>
      <w:tr w:rsidR="00502239" w:rsidRPr="000D330E" w:rsidTr="0034220A">
        <w:tc>
          <w:tcPr>
            <w:tcW w:w="1101" w:type="dxa"/>
            <w:tcBorders>
              <w:top w:val="thinThickSmallGap" w:sz="24" w:space="0" w:color="auto"/>
              <w:left w:val="single" w:sz="12"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1.</w:t>
            </w:r>
          </w:p>
        </w:tc>
        <w:tc>
          <w:tcPr>
            <w:tcW w:w="5670" w:type="dxa"/>
            <w:gridSpan w:val="3"/>
            <w:tcBorders>
              <w:top w:val="thinThickSmallGap" w:sz="24" w:space="0" w:color="auto"/>
              <w:left w:val="single" w:sz="8"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Comic Sans MS" w:hAnsi="Comic Sans MS" w:cs="Tahoma"/>
              </w:rPr>
            </w:pPr>
          </w:p>
        </w:tc>
        <w:tc>
          <w:tcPr>
            <w:tcW w:w="2441" w:type="dxa"/>
            <w:tcBorders>
              <w:top w:val="thinThickSmallGap" w:sz="24" w:space="0" w:color="auto"/>
              <w:left w:val="single" w:sz="8" w:space="0" w:color="auto"/>
              <w:bottom w:val="single" w:sz="8" w:space="0" w:color="auto"/>
              <w:right w:val="single" w:sz="12" w:space="0" w:color="auto"/>
            </w:tcBorders>
            <w:shd w:val="clear" w:color="auto" w:fill="auto"/>
            <w:vAlign w:val="center"/>
          </w:tcPr>
          <w:p w:rsidR="00502239" w:rsidRPr="000D330E" w:rsidRDefault="00502239" w:rsidP="0034220A">
            <w:pPr>
              <w:jc w:val="center"/>
              <w:rPr>
                <w:rFonts w:ascii="Comic Sans MS" w:hAnsi="Comic Sans MS" w:cs="Tahoma"/>
              </w:rPr>
            </w:pPr>
          </w:p>
        </w:tc>
      </w:tr>
      <w:tr w:rsidR="00502239" w:rsidRPr="000D330E" w:rsidTr="0034220A">
        <w:tc>
          <w:tcPr>
            <w:tcW w:w="1101" w:type="dxa"/>
            <w:tcBorders>
              <w:top w:val="single" w:sz="8" w:space="0" w:color="auto"/>
              <w:left w:val="single" w:sz="12"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2.</w:t>
            </w:r>
          </w:p>
        </w:tc>
        <w:tc>
          <w:tcPr>
            <w:tcW w:w="567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Comic Sans MS" w:hAnsi="Comic Sans MS" w:cs="Tahoma"/>
              </w:rPr>
            </w:pPr>
          </w:p>
        </w:tc>
        <w:tc>
          <w:tcPr>
            <w:tcW w:w="2441" w:type="dxa"/>
            <w:tcBorders>
              <w:top w:val="single" w:sz="8" w:space="0" w:color="auto"/>
              <w:left w:val="single" w:sz="8" w:space="0" w:color="auto"/>
              <w:bottom w:val="single" w:sz="8" w:space="0" w:color="auto"/>
              <w:right w:val="single" w:sz="12" w:space="0" w:color="auto"/>
            </w:tcBorders>
            <w:shd w:val="clear" w:color="auto" w:fill="auto"/>
            <w:vAlign w:val="center"/>
          </w:tcPr>
          <w:p w:rsidR="00502239" w:rsidRPr="000D330E" w:rsidRDefault="00502239" w:rsidP="0034220A">
            <w:pPr>
              <w:jc w:val="center"/>
              <w:rPr>
                <w:rFonts w:ascii="Comic Sans MS" w:hAnsi="Comic Sans MS" w:cs="Tahoma"/>
              </w:rPr>
            </w:pPr>
          </w:p>
        </w:tc>
      </w:tr>
      <w:tr w:rsidR="00502239" w:rsidRPr="000D330E" w:rsidTr="0034220A">
        <w:tc>
          <w:tcPr>
            <w:tcW w:w="1101" w:type="dxa"/>
            <w:tcBorders>
              <w:top w:val="single" w:sz="8" w:space="0" w:color="auto"/>
              <w:left w:val="single" w:sz="12"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3.</w:t>
            </w:r>
          </w:p>
        </w:tc>
        <w:tc>
          <w:tcPr>
            <w:tcW w:w="567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Comic Sans MS" w:hAnsi="Comic Sans MS" w:cs="Tahoma"/>
              </w:rPr>
            </w:pPr>
          </w:p>
        </w:tc>
        <w:tc>
          <w:tcPr>
            <w:tcW w:w="2441" w:type="dxa"/>
            <w:tcBorders>
              <w:top w:val="single" w:sz="8" w:space="0" w:color="auto"/>
              <w:left w:val="single" w:sz="8" w:space="0" w:color="auto"/>
              <w:bottom w:val="single" w:sz="8" w:space="0" w:color="auto"/>
              <w:right w:val="single" w:sz="12" w:space="0" w:color="auto"/>
            </w:tcBorders>
            <w:shd w:val="clear" w:color="auto" w:fill="auto"/>
            <w:vAlign w:val="center"/>
          </w:tcPr>
          <w:p w:rsidR="00502239" w:rsidRPr="000D330E" w:rsidRDefault="00502239" w:rsidP="0034220A">
            <w:pPr>
              <w:jc w:val="center"/>
              <w:rPr>
                <w:rFonts w:ascii="Comic Sans MS" w:hAnsi="Comic Sans MS" w:cs="Tahoma"/>
              </w:rPr>
            </w:pPr>
          </w:p>
        </w:tc>
      </w:tr>
      <w:tr w:rsidR="00502239" w:rsidRPr="000D330E" w:rsidTr="0034220A">
        <w:tc>
          <w:tcPr>
            <w:tcW w:w="1101" w:type="dxa"/>
            <w:tcBorders>
              <w:top w:val="single" w:sz="8" w:space="0" w:color="auto"/>
              <w:left w:val="single" w:sz="12" w:space="0" w:color="auto"/>
              <w:bottom w:val="single" w:sz="12" w:space="0" w:color="auto"/>
              <w:right w:val="single" w:sz="8" w:space="0" w:color="auto"/>
            </w:tcBorders>
            <w:shd w:val="clear" w:color="auto" w:fill="auto"/>
            <w:vAlign w:val="center"/>
          </w:tcPr>
          <w:p w:rsidR="00502239" w:rsidRPr="000D330E" w:rsidRDefault="00502239" w:rsidP="0034220A">
            <w:pPr>
              <w:jc w:val="center"/>
              <w:rPr>
                <w:rFonts w:ascii="Tahoma" w:hAnsi="Tahoma" w:cs="Tahoma"/>
                <w:sz w:val="20"/>
                <w:szCs w:val="20"/>
              </w:rPr>
            </w:pPr>
            <w:r w:rsidRPr="000D330E">
              <w:rPr>
                <w:rFonts w:ascii="Tahoma" w:hAnsi="Tahoma" w:cs="Tahoma"/>
                <w:sz w:val="20"/>
                <w:szCs w:val="20"/>
              </w:rPr>
              <w:t>MENTOR</w:t>
            </w:r>
          </w:p>
        </w:tc>
        <w:tc>
          <w:tcPr>
            <w:tcW w:w="5670" w:type="dxa"/>
            <w:gridSpan w:val="3"/>
            <w:tcBorders>
              <w:top w:val="single" w:sz="8" w:space="0" w:color="auto"/>
              <w:left w:val="single" w:sz="8" w:space="0" w:color="auto"/>
              <w:bottom w:val="single" w:sz="12" w:space="0" w:color="auto"/>
              <w:right w:val="single" w:sz="8" w:space="0" w:color="auto"/>
            </w:tcBorders>
            <w:shd w:val="clear" w:color="auto" w:fill="auto"/>
            <w:vAlign w:val="center"/>
          </w:tcPr>
          <w:p w:rsidR="00502239" w:rsidRPr="000D330E" w:rsidRDefault="00502239" w:rsidP="0034220A">
            <w:pPr>
              <w:jc w:val="center"/>
              <w:rPr>
                <w:rFonts w:ascii="Comic Sans MS" w:hAnsi="Comic Sans MS" w:cs="Tahoma"/>
              </w:rPr>
            </w:pPr>
          </w:p>
        </w:tc>
        <w:tc>
          <w:tcPr>
            <w:tcW w:w="2441" w:type="dxa"/>
            <w:tcBorders>
              <w:top w:val="single" w:sz="8" w:space="0" w:color="auto"/>
              <w:left w:val="single" w:sz="8" w:space="0" w:color="auto"/>
              <w:bottom w:val="single" w:sz="12" w:space="0" w:color="auto"/>
              <w:right w:val="single" w:sz="12" w:space="0" w:color="auto"/>
            </w:tcBorders>
            <w:shd w:val="clear" w:color="auto" w:fill="auto"/>
            <w:vAlign w:val="center"/>
          </w:tcPr>
          <w:p w:rsidR="00502239" w:rsidRPr="000D330E" w:rsidRDefault="00502239" w:rsidP="0034220A">
            <w:pPr>
              <w:jc w:val="center"/>
              <w:rPr>
                <w:rFonts w:ascii="Comic Sans MS" w:hAnsi="Comic Sans MS" w:cs="Tahoma"/>
              </w:rPr>
            </w:pPr>
          </w:p>
        </w:tc>
      </w:tr>
      <w:tr w:rsidR="00502239" w:rsidRPr="000D330E" w:rsidTr="0034220A">
        <w:tc>
          <w:tcPr>
            <w:tcW w:w="9212" w:type="dxa"/>
            <w:gridSpan w:val="5"/>
            <w:tcBorders>
              <w:top w:val="single" w:sz="12" w:space="0" w:color="auto"/>
              <w:left w:val="nil"/>
              <w:bottom w:val="nil"/>
              <w:right w:val="nil"/>
            </w:tcBorders>
            <w:shd w:val="clear" w:color="auto" w:fill="auto"/>
          </w:tcPr>
          <w:p w:rsidR="00502239" w:rsidRPr="000D330E" w:rsidRDefault="00502239" w:rsidP="0034220A">
            <w:pPr>
              <w:jc w:val="center"/>
              <w:rPr>
                <w:rFonts w:ascii="Tahoma" w:hAnsi="Tahoma" w:cs="Tahoma"/>
                <w:sz w:val="8"/>
                <w:szCs w:val="8"/>
              </w:rPr>
            </w:pPr>
          </w:p>
        </w:tc>
      </w:tr>
      <w:tr w:rsidR="00502239" w:rsidRPr="000D330E" w:rsidTr="0034220A">
        <w:tc>
          <w:tcPr>
            <w:tcW w:w="2802" w:type="dxa"/>
            <w:gridSpan w:val="2"/>
            <w:tcBorders>
              <w:top w:val="nil"/>
              <w:left w:val="nil"/>
              <w:bottom w:val="nil"/>
              <w:right w:val="nil"/>
            </w:tcBorders>
            <w:shd w:val="clear" w:color="auto" w:fill="auto"/>
          </w:tcPr>
          <w:p w:rsidR="00502239" w:rsidRPr="000D330E" w:rsidRDefault="00502239" w:rsidP="0034220A">
            <w:pPr>
              <w:jc w:val="center"/>
              <w:rPr>
                <w:rFonts w:ascii="Tahoma" w:hAnsi="Tahoma" w:cs="Tahoma"/>
              </w:rPr>
            </w:pPr>
          </w:p>
        </w:tc>
        <w:tc>
          <w:tcPr>
            <w:tcW w:w="3969" w:type="dxa"/>
            <w:gridSpan w:val="2"/>
            <w:tcBorders>
              <w:top w:val="nil"/>
              <w:left w:val="nil"/>
              <w:bottom w:val="nil"/>
              <w:right w:val="nil"/>
            </w:tcBorders>
            <w:shd w:val="clear" w:color="auto" w:fill="auto"/>
          </w:tcPr>
          <w:p w:rsidR="00502239" w:rsidRPr="000D330E" w:rsidRDefault="00502239" w:rsidP="0034220A">
            <w:pPr>
              <w:jc w:val="right"/>
              <w:rPr>
                <w:rFonts w:ascii="Tahoma" w:hAnsi="Tahoma" w:cs="Tahoma"/>
              </w:rPr>
            </w:pPr>
            <w:r w:rsidRPr="000D330E">
              <w:rPr>
                <w:rFonts w:ascii="Tahoma" w:hAnsi="Tahoma" w:cs="Tahoma"/>
              </w:rPr>
              <w:t>Podpis mentorja:</w:t>
            </w:r>
          </w:p>
        </w:tc>
        <w:tc>
          <w:tcPr>
            <w:tcW w:w="2441" w:type="dxa"/>
            <w:tcBorders>
              <w:top w:val="nil"/>
              <w:left w:val="nil"/>
              <w:bottom w:val="single" w:sz="8" w:space="0" w:color="auto"/>
              <w:right w:val="nil"/>
            </w:tcBorders>
            <w:shd w:val="clear" w:color="auto" w:fill="auto"/>
          </w:tcPr>
          <w:p w:rsidR="00502239" w:rsidRPr="000D330E" w:rsidRDefault="00502239" w:rsidP="0034220A">
            <w:pPr>
              <w:jc w:val="center"/>
              <w:rPr>
                <w:rFonts w:ascii="Comic Sans MS" w:hAnsi="Comic Sans MS" w:cs="Tahoma"/>
              </w:rPr>
            </w:pPr>
          </w:p>
        </w:tc>
      </w:tr>
    </w:tbl>
    <w:p w:rsidR="00502239" w:rsidRDefault="00502239" w:rsidP="00502239">
      <w:pPr>
        <w:rPr>
          <w:rFonts w:ascii="Arial" w:hAnsi="Arial" w:cs="Arial"/>
        </w:rPr>
      </w:pPr>
    </w:p>
    <w:p w:rsidR="00502239" w:rsidRDefault="00502239" w:rsidP="00502239">
      <w:pPr>
        <w:rPr>
          <w:rFonts w:ascii="Arial" w:hAnsi="Arial" w:cs="Arial"/>
        </w:rPr>
      </w:pPr>
      <w:r>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701"/>
        <w:gridCol w:w="2409"/>
        <w:gridCol w:w="1276"/>
        <w:gridCol w:w="284"/>
        <w:gridCol w:w="141"/>
        <w:gridCol w:w="2300"/>
      </w:tblGrid>
      <w:tr w:rsidR="00502239" w:rsidRPr="00DB55A0" w:rsidTr="0034220A">
        <w:trPr>
          <w:trHeight w:val="457"/>
        </w:trPr>
        <w:tc>
          <w:tcPr>
            <w:tcW w:w="9212" w:type="dxa"/>
            <w:gridSpan w:val="7"/>
            <w:tcBorders>
              <w:top w:val="nil"/>
              <w:left w:val="nil"/>
              <w:bottom w:val="nil"/>
              <w:right w:val="nil"/>
            </w:tcBorders>
            <w:shd w:val="clear" w:color="auto" w:fill="auto"/>
            <w:vAlign w:val="center"/>
          </w:tcPr>
          <w:p w:rsidR="00502239" w:rsidRPr="00DB55A0" w:rsidRDefault="00502239" w:rsidP="0034220A">
            <w:pPr>
              <w:jc w:val="center"/>
              <w:rPr>
                <w:rFonts w:ascii="Tahoma" w:hAnsi="Tahoma" w:cs="Tahoma"/>
                <w:b/>
                <w:sz w:val="28"/>
                <w:szCs w:val="28"/>
              </w:rPr>
            </w:pPr>
            <w:r>
              <w:rPr>
                <w:rFonts w:ascii="Arial" w:hAnsi="Arial" w:cs="Arial"/>
              </w:rPr>
              <w:lastRenderedPageBreak/>
              <w:br w:type="page"/>
            </w:r>
            <w:r>
              <w:br w:type="page"/>
            </w:r>
            <w:r>
              <w:rPr>
                <w:rFonts w:ascii="Arial" w:hAnsi="Arial" w:cs="Arial"/>
              </w:rPr>
              <w:br w:type="page"/>
            </w:r>
            <w:r w:rsidRPr="00DB55A0">
              <w:rPr>
                <w:rFonts w:ascii="Tahoma" w:hAnsi="Tahoma" w:cs="Tahoma"/>
                <w:b/>
                <w:sz w:val="28"/>
                <w:szCs w:val="28"/>
              </w:rPr>
              <w:t>1</w:t>
            </w:r>
            <w:r>
              <w:rPr>
                <w:rFonts w:ascii="Tahoma" w:hAnsi="Tahoma" w:cs="Tahoma"/>
                <w:b/>
                <w:sz w:val="28"/>
                <w:szCs w:val="28"/>
              </w:rPr>
              <w:t>1</w:t>
            </w:r>
            <w:r w:rsidRPr="00DB55A0">
              <w:rPr>
                <w:rFonts w:ascii="Tahoma" w:hAnsi="Tahoma" w:cs="Tahoma"/>
                <w:b/>
                <w:sz w:val="28"/>
                <w:szCs w:val="28"/>
              </w:rPr>
              <w:t xml:space="preserve">. </w:t>
            </w:r>
            <w:r>
              <w:rPr>
                <w:rFonts w:ascii="Tahoma" w:hAnsi="Tahoma" w:cs="Tahoma"/>
                <w:b/>
                <w:sz w:val="28"/>
                <w:szCs w:val="28"/>
              </w:rPr>
              <w:t>OBČINSKI</w:t>
            </w:r>
            <w:r w:rsidRPr="00DB55A0">
              <w:rPr>
                <w:rFonts w:ascii="Tahoma" w:hAnsi="Tahoma" w:cs="Tahoma"/>
                <w:b/>
                <w:sz w:val="28"/>
                <w:szCs w:val="28"/>
              </w:rPr>
              <w:t xml:space="preserve"> KVIZ GASILSKE MLADINE »2014«</w:t>
            </w:r>
          </w:p>
        </w:tc>
      </w:tr>
      <w:tr w:rsidR="00502239" w:rsidRPr="000D330E" w:rsidTr="0034220A">
        <w:tc>
          <w:tcPr>
            <w:tcW w:w="9212" w:type="dxa"/>
            <w:gridSpan w:val="7"/>
            <w:tcBorders>
              <w:top w:val="nil"/>
              <w:left w:val="nil"/>
              <w:bottom w:val="nil"/>
              <w:right w:val="nil"/>
            </w:tcBorders>
            <w:shd w:val="clear" w:color="auto" w:fill="auto"/>
          </w:tcPr>
          <w:p w:rsidR="00502239" w:rsidRPr="000D330E" w:rsidRDefault="00502239" w:rsidP="0034220A">
            <w:pPr>
              <w:rPr>
                <w:rFonts w:ascii="Tahoma" w:hAnsi="Tahoma" w:cs="Tahoma"/>
              </w:rPr>
            </w:pPr>
          </w:p>
        </w:tc>
      </w:tr>
      <w:tr w:rsidR="00502239" w:rsidRPr="000D330E" w:rsidTr="0034220A">
        <w:tc>
          <w:tcPr>
            <w:tcW w:w="6487" w:type="dxa"/>
            <w:gridSpan w:val="4"/>
            <w:tcBorders>
              <w:top w:val="nil"/>
              <w:left w:val="nil"/>
              <w:bottom w:val="nil"/>
              <w:right w:val="nil"/>
            </w:tcBorders>
            <w:shd w:val="clear" w:color="auto" w:fill="auto"/>
            <w:vAlign w:val="center"/>
          </w:tcPr>
          <w:p w:rsidR="00502239" w:rsidRPr="000D330E" w:rsidRDefault="00502239" w:rsidP="0034220A">
            <w:pPr>
              <w:rPr>
                <w:rFonts w:ascii="Tahoma" w:hAnsi="Tahoma" w:cs="Tahoma"/>
                <w:sz w:val="6"/>
                <w:szCs w:val="6"/>
              </w:rPr>
            </w:pPr>
          </w:p>
        </w:tc>
        <w:tc>
          <w:tcPr>
            <w:tcW w:w="284" w:type="dxa"/>
            <w:vMerge w:val="restart"/>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c>
          <w:tcPr>
            <w:tcW w:w="2441" w:type="dxa"/>
            <w:gridSpan w:val="2"/>
            <w:vMerge w:val="restart"/>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c>
          <w:tcPr>
            <w:tcW w:w="2802" w:type="dxa"/>
            <w:gridSpan w:val="2"/>
            <w:tcBorders>
              <w:top w:val="nil"/>
              <w:left w:val="nil"/>
              <w:bottom w:val="nil"/>
              <w:right w:val="nil"/>
            </w:tcBorders>
            <w:shd w:val="clear" w:color="auto" w:fill="auto"/>
            <w:vAlign w:val="center"/>
          </w:tcPr>
          <w:p w:rsidR="00502239" w:rsidRPr="000D330E" w:rsidRDefault="00502239" w:rsidP="0034220A">
            <w:pPr>
              <w:rPr>
                <w:rFonts w:ascii="Tahoma" w:hAnsi="Tahoma" w:cs="Tahoma"/>
              </w:rPr>
            </w:pPr>
            <w:r w:rsidRPr="000D330E">
              <w:rPr>
                <w:rFonts w:ascii="Tahoma" w:hAnsi="Tahoma" w:cs="Tahoma"/>
              </w:rPr>
              <w:t>GASILSKA ZVEZA:</w:t>
            </w:r>
          </w:p>
        </w:tc>
        <w:tc>
          <w:tcPr>
            <w:tcW w:w="3685" w:type="dxa"/>
            <w:gridSpan w:val="2"/>
            <w:tcBorders>
              <w:top w:val="nil"/>
              <w:left w:val="nil"/>
              <w:bottom w:val="single" w:sz="8" w:space="0" w:color="auto"/>
              <w:right w:val="nil"/>
            </w:tcBorders>
            <w:shd w:val="pct5" w:color="auto" w:fill="auto"/>
            <w:vAlign w:val="center"/>
          </w:tcPr>
          <w:p w:rsidR="00502239" w:rsidRPr="000D330E" w:rsidRDefault="00502239" w:rsidP="0034220A">
            <w:pPr>
              <w:rPr>
                <w:rFonts w:ascii="Comic Sans MS" w:hAnsi="Comic Sans MS" w:cs="Tahoma"/>
              </w:rPr>
            </w:pPr>
          </w:p>
        </w:tc>
        <w:tc>
          <w:tcPr>
            <w:tcW w:w="284"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c>
          <w:tcPr>
            <w:tcW w:w="2441" w:type="dxa"/>
            <w:gridSpan w:val="2"/>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c>
          <w:tcPr>
            <w:tcW w:w="6487" w:type="dxa"/>
            <w:gridSpan w:val="4"/>
            <w:tcBorders>
              <w:top w:val="nil"/>
              <w:left w:val="nil"/>
              <w:bottom w:val="nil"/>
              <w:right w:val="nil"/>
            </w:tcBorders>
            <w:shd w:val="clear" w:color="auto" w:fill="auto"/>
            <w:vAlign w:val="center"/>
          </w:tcPr>
          <w:p w:rsidR="00502239" w:rsidRPr="000D330E" w:rsidRDefault="00502239" w:rsidP="0034220A">
            <w:pPr>
              <w:rPr>
                <w:rFonts w:ascii="Tahoma" w:hAnsi="Tahoma" w:cs="Tahoma"/>
                <w:sz w:val="6"/>
                <w:szCs w:val="6"/>
              </w:rPr>
            </w:pPr>
          </w:p>
        </w:tc>
        <w:tc>
          <w:tcPr>
            <w:tcW w:w="284"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c>
          <w:tcPr>
            <w:tcW w:w="2441" w:type="dxa"/>
            <w:gridSpan w:val="2"/>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c>
          <w:tcPr>
            <w:tcW w:w="2802" w:type="dxa"/>
            <w:gridSpan w:val="2"/>
            <w:tcBorders>
              <w:top w:val="nil"/>
              <w:left w:val="nil"/>
              <w:bottom w:val="nil"/>
              <w:right w:val="nil"/>
            </w:tcBorders>
            <w:shd w:val="clear" w:color="auto" w:fill="auto"/>
            <w:vAlign w:val="center"/>
          </w:tcPr>
          <w:p w:rsidR="00502239" w:rsidRPr="000D330E" w:rsidRDefault="00502239" w:rsidP="0034220A">
            <w:pPr>
              <w:rPr>
                <w:rFonts w:ascii="Tahoma" w:hAnsi="Tahoma" w:cs="Tahoma"/>
              </w:rPr>
            </w:pPr>
            <w:r w:rsidRPr="000D330E">
              <w:rPr>
                <w:rFonts w:ascii="Tahoma" w:hAnsi="Tahoma" w:cs="Tahoma"/>
              </w:rPr>
              <w:t xml:space="preserve">PGD </w:t>
            </w:r>
            <w:r>
              <w:rPr>
                <w:rFonts w:ascii="Tahoma" w:hAnsi="Tahoma" w:cs="Tahoma"/>
              </w:rPr>
              <w:t>:</w:t>
            </w:r>
          </w:p>
        </w:tc>
        <w:tc>
          <w:tcPr>
            <w:tcW w:w="3685" w:type="dxa"/>
            <w:gridSpan w:val="2"/>
            <w:tcBorders>
              <w:top w:val="nil"/>
              <w:left w:val="nil"/>
              <w:bottom w:val="single" w:sz="8" w:space="0" w:color="auto"/>
              <w:right w:val="nil"/>
            </w:tcBorders>
            <w:shd w:val="pct5" w:color="auto" w:fill="auto"/>
            <w:vAlign w:val="center"/>
          </w:tcPr>
          <w:p w:rsidR="00502239" w:rsidRPr="000D330E" w:rsidRDefault="00502239" w:rsidP="0034220A">
            <w:pPr>
              <w:rPr>
                <w:rFonts w:ascii="Comic Sans MS" w:hAnsi="Comic Sans MS" w:cs="Tahoma"/>
              </w:rPr>
            </w:pPr>
          </w:p>
        </w:tc>
        <w:tc>
          <w:tcPr>
            <w:tcW w:w="284" w:type="dxa"/>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c>
          <w:tcPr>
            <w:tcW w:w="2441" w:type="dxa"/>
            <w:gridSpan w:val="2"/>
            <w:vMerge/>
            <w:tcBorders>
              <w:top w:val="nil"/>
              <w:left w:val="nil"/>
              <w:bottom w:val="nil"/>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c>
          <w:tcPr>
            <w:tcW w:w="9212" w:type="dxa"/>
            <w:gridSpan w:val="7"/>
            <w:tcBorders>
              <w:top w:val="nil"/>
              <w:left w:val="nil"/>
              <w:bottom w:val="single" w:sz="12" w:space="0" w:color="auto"/>
              <w:right w:val="nil"/>
            </w:tcBorders>
            <w:shd w:val="clear" w:color="auto" w:fill="auto"/>
            <w:vAlign w:val="center"/>
          </w:tcPr>
          <w:p w:rsidR="00502239" w:rsidRPr="000D330E" w:rsidRDefault="00502239" w:rsidP="0034220A">
            <w:pPr>
              <w:rPr>
                <w:rFonts w:ascii="Tahoma" w:hAnsi="Tahoma" w:cs="Tahoma"/>
              </w:rPr>
            </w:pPr>
          </w:p>
        </w:tc>
      </w:tr>
      <w:tr w:rsidR="00502239" w:rsidRPr="000D330E" w:rsidTr="0034220A">
        <w:trPr>
          <w:trHeight w:val="268"/>
        </w:trPr>
        <w:tc>
          <w:tcPr>
            <w:tcW w:w="9212" w:type="dxa"/>
            <w:gridSpan w:val="7"/>
            <w:tcBorders>
              <w:top w:val="single" w:sz="12" w:space="0" w:color="auto"/>
              <w:left w:val="single" w:sz="12" w:space="0" w:color="auto"/>
              <w:bottom w:val="single" w:sz="12" w:space="0" w:color="auto"/>
              <w:right w:val="single" w:sz="12" w:space="0" w:color="auto"/>
            </w:tcBorders>
            <w:shd w:val="clear" w:color="auto" w:fill="FFFFFF"/>
            <w:vAlign w:val="center"/>
          </w:tcPr>
          <w:p w:rsidR="00502239" w:rsidRPr="000D330E" w:rsidRDefault="00502239" w:rsidP="0034220A">
            <w:pPr>
              <w:jc w:val="center"/>
              <w:rPr>
                <w:rFonts w:ascii="Tahoma" w:hAnsi="Tahoma" w:cs="Tahoma"/>
              </w:rPr>
            </w:pPr>
            <w:r>
              <w:rPr>
                <w:rFonts w:ascii="Tahoma" w:hAnsi="Tahoma" w:cs="Tahoma"/>
                <w:b/>
              </w:rPr>
              <w:t>PRIJAVA SODNIKA/POMOČNIKA</w:t>
            </w:r>
          </w:p>
        </w:tc>
      </w:tr>
      <w:tr w:rsidR="00502239" w:rsidRPr="000D330E" w:rsidTr="0034220A">
        <w:tc>
          <w:tcPr>
            <w:tcW w:w="9212" w:type="dxa"/>
            <w:gridSpan w:val="7"/>
            <w:tcBorders>
              <w:top w:val="single" w:sz="12" w:space="0" w:color="auto"/>
              <w:left w:val="nil"/>
              <w:bottom w:val="single" w:sz="12" w:space="0" w:color="auto"/>
              <w:right w:val="nil"/>
            </w:tcBorders>
            <w:shd w:val="clear" w:color="auto" w:fill="auto"/>
          </w:tcPr>
          <w:p w:rsidR="00502239" w:rsidRPr="000D330E" w:rsidRDefault="00502239" w:rsidP="0034220A">
            <w:pPr>
              <w:jc w:val="center"/>
              <w:rPr>
                <w:rFonts w:ascii="Tahoma" w:hAnsi="Tahoma" w:cs="Tahoma"/>
                <w:sz w:val="8"/>
                <w:szCs w:val="8"/>
              </w:rPr>
            </w:pPr>
          </w:p>
        </w:tc>
      </w:tr>
      <w:tr w:rsidR="00502239" w:rsidRPr="000D330E" w:rsidTr="0034220A">
        <w:tc>
          <w:tcPr>
            <w:tcW w:w="1101" w:type="dxa"/>
            <w:tcBorders>
              <w:top w:val="single" w:sz="12" w:space="0" w:color="auto"/>
              <w:left w:val="single" w:sz="12" w:space="0" w:color="auto"/>
              <w:bottom w:val="thinThickSmallGap" w:sz="24"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Z.št.:</w:t>
            </w:r>
          </w:p>
        </w:tc>
        <w:tc>
          <w:tcPr>
            <w:tcW w:w="4110" w:type="dxa"/>
            <w:gridSpan w:val="2"/>
            <w:tcBorders>
              <w:top w:val="single" w:sz="12" w:space="0" w:color="auto"/>
              <w:left w:val="single" w:sz="8" w:space="0" w:color="auto"/>
              <w:bottom w:val="thinThickSmallGap" w:sz="24"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IME IN PRIIMEK:</w:t>
            </w:r>
          </w:p>
        </w:tc>
        <w:tc>
          <w:tcPr>
            <w:tcW w:w="1701" w:type="dxa"/>
            <w:gridSpan w:val="3"/>
            <w:tcBorders>
              <w:top w:val="single" w:sz="12" w:space="0" w:color="auto"/>
              <w:left w:val="single" w:sz="8" w:space="0" w:color="auto"/>
              <w:bottom w:val="thinThickSmallGap" w:sz="24"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Pr>
                <w:rFonts w:ascii="Tahoma" w:hAnsi="Tahoma" w:cs="Tahoma"/>
              </w:rPr>
              <w:t>GSM:</w:t>
            </w:r>
          </w:p>
        </w:tc>
        <w:tc>
          <w:tcPr>
            <w:tcW w:w="2300" w:type="dxa"/>
            <w:tcBorders>
              <w:top w:val="single" w:sz="12" w:space="0" w:color="auto"/>
              <w:left w:val="single" w:sz="8" w:space="0" w:color="auto"/>
              <w:bottom w:val="thinThickSmallGap" w:sz="24" w:space="0" w:color="auto"/>
              <w:right w:val="single" w:sz="12" w:space="0" w:color="auto"/>
            </w:tcBorders>
            <w:shd w:val="clear" w:color="auto" w:fill="auto"/>
            <w:vAlign w:val="center"/>
          </w:tcPr>
          <w:p w:rsidR="00502239" w:rsidRPr="000D330E" w:rsidRDefault="00502239" w:rsidP="0034220A">
            <w:pPr>
              <w:jc w:val="center"/>
              <w:rPr>
                <w:rFonts w:ascii="Tahoma" w:hAnsi="Tahoma" w:cs="Tahoma"/>
              </w:rPr>
            </w:pPr>
            <w:r>
              <w:rPr>
                <w:rFonts w:ascii="Tahoma" w:hAnsi="Tahoma" w:cs="Tahoma"/>
              </w:rPr>
              <w:t>ŽELJENO MESTO</w:t>
            </w:r>
            <w:r w:rsidRPr="000D330E">
              <w:rPr>
                <w:rFonts w:ascii="Tahoma" w:hAnsi="Tahoma" w:cs="Tahoma"/>
              </w:rPr>
              <w:t>:</w:t>
            </w:r>
          </w:p>
        </w:tc>
      </w:tr>
      <w:tr w:rsidR="00502239" w:rsidRPr="000D330E" w:rsidTr="0034220A">
        <w:tc>
          <w:tcPr>
            <w:tcW w:w="1101" w:type="dxa"/>
            <w:tcBorders>
              <w:top w:val="thinThickSmallGap" w:sz="24" w:space="0" w:color="auto"/>
              <w:left w:val="single" w:sz="12"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Tahoma" w:hAnsi="Tahoma" w:cs="Tahoma"/>
              </w:rPr>
            </w:pPr>
            <w:r w:rsidRPr="000D330E">
              <w:rPr>
                <w:rFonts w:ascii="Tahoma" w:hAnsi="Tahoma" w:cs="Tahoma"/>
              </w:rPr>
              <w:t>1.</w:t>
            </w:r>
          </w:p>
        </w:tc>
        <w:tc>
          <w:tcPr>
            <w:tcW w:w="4110" w:type="dxa"/>
            <w:gridSpan w:val="2"/>
            <w:tcBorders>
              <w:top w:val="thinThickSmallGap" w:sz="24" w:space="0" w:color="auto"/>
              <w:left w:val="single" w:sz="8"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Comic Sans MS" w:hAnsi="Comic Sans MS" w:cs="Tahoma"/>
              </w:rPr>
            </w:pPr>
          </w:p>
        </w:tc>
        <w:tc>
          <w:tcPr>
            <w:tcW w:w="1701" w:type="dxa"/>
            <w:gridSpan w:val="3"/>
            <w:tcBorders>
              <w:top w:val="thinThickSmallGap" w:sz="24" w:space="0" w:color="auto"/>
              <w:left w:val="single" w:sz="8" w:space="0" w:color="auto"/>
              <w:bottom w:val="single" w:sz="8" w:space="0" w:color="auto"/>
              <w:right w:val="single" w:sz="8" w:space="0" w:color="auto"/>
            </w:tcBorders>
            <w:shd w:val="clear" w:color="auto" w:fill="auto"/>
            <w:vAlign w:val="center"/>
          </w:tcPr>
          <w:p w:rsidR="00502239" w:rsidRPr="000D330E" w:rsidRDefault="00502239" w:rsidP="0034220A">
            <w:pPr>
              <w:jc w:val="center"/>
              <w:rPr>
                <w:rFonts w:ascii="Comic Sans MS" w:hAnsi="Comic Sans MS" w:cs="Tahoma"/>
              </w:rPr>
            </w:pPr>
          </w:p>
        </w:tc>
        <w:tc>
          <w:tcPr>
            <w:tcW w:w="2300" w:type="dxa"/>
            <w:tcBorders>
              <w:top w:val="thinThickSmallGap" w:sz="24" w:space="0" w:color="auto"/>
              <w:left w:val="single" w:sz="8" w:space="0" w:color="auto"/>
              <w:bottom w:val="single" w:sz="8" w:space="0" w:color="auto"/>
              <w:right w:val="single" w:sz="12" w:space="0" w:color="auto"/>
            </w:tcBorders>
            <w:shd w:val="clear" w:color="auto" w:fill="auto"/>
            <w:vAlign w:val="center"/>
          </w:tcPr>
          <w:p w:rsidR="00502239" w:rsidRPr="000D330E" w:rsidRDefault="00502239" w:rsidP="0034220A">
            <w:pPr>
              <w:jc w:val="center"/>
              <w:rPr>
                <w:rFonts w:ascii="Comic Sans MS" w:hAnsi="Comic Sans MS" w:cs="Tahoma"/>
              </w:rPr>
            </w:pPr>
          </w:p>
        </w:tc>
      </w:tr>
      <w:tr w:rsidR="00502239" w:rsidRPr="000D330E" w:rsidTr="0034220A">
        <w:tc>
          <w:tcPr>
            <w:tcW w:w="9212" w:type="dxa"/>
            <w:gridSpan w:val="7"/>
            <w:tcBorders>
              <w:top w:val="single" w:sz="12" w:space="0" w:color="auto"/>
              <w:left w:val="nil"/>
              <w:bottom w:val="nil"/>
              <w:right w:val="nil"/>
            </w:tcBorders>
            <w:shd w:val="clear" w:color="auto" w:fill="auto"/>
          </w:tcPr>
          <w:p w:rsidR="00502239" w:rsidRPr="000D330E" w:rsidRDefault="00502239" w:rsidP="0034220A">
            <w:pPr>
              <w:jc w:val="center"/>
              <w:rPr>
                <w:rFonts w:ascii="Tahoma" w:hAnsi="Tahoma" w:cs="Tahoma"/>
                <w:sz w:val="8"/>
                <w:szCs w:val="8"/>
              </w:rPr>
            </w:pPr>
          </w:p>
        </w:tc>
      </w:tr>
    </w:tbl>
    <w:p w:rsidR="00502239" w:rsidRDefault="00502239" w:rsidP="00502239">
      <w:pPr>
        <w:rPr>
          <w:rFonts w:cs="Arial"/>
        </w:rPr>
      </w:pPr>
    </w:p>
    <w:p w:rsidR="00502239" w:rsidRPr="008B1845" w:rsidRDefault="00502239" w:rsidP="00502239">
      <w:pPr>
        <w:rPr>
          <w:rFonts w:cs="Arial"/>
        </w:rPr>
      </w:pPr>
      <w:r w:rsidRPr="008B1845">
        <w:rPr>
          <w:rFonts w:cs="Arial"/>
        </w:rPr>
        <w:t>Sodniki in pomočniki za svoje delo potrebujejo svinčnik in štoparico.</w:t>
      </w:r>
    </w:p>
    <w:p w:rsidR="00502239" w:rsidRPr="008B1845" w:rsidRDefault="00502239" w:rsidP="00502239">
      <w:pPr>
        <w:rPr>
          <w:rFonts w:cs="Arial"/>
        </w:rPr>
      </w:pPr>
      <w:r w:rsidRPr="008B1845">
        <w:rPr>
          <w:rFonts w:cs="Arial"/>
        </w:rPr>
        <w:t xml:space="preserve">Tiste, ki ne bodo izrazili, na katerem mestu želijo soditi ali pomagati, bo organizacijski odbor razporedil po lastni presoji. Zbor sodnikov je na dan tekmovanja ob </w:t>
      </w:r>
      <w:r w:rsidRPr="008B1845">
        <w:rPr>
          <w:rFonts w:cs="Arial"/>
          <w:b/>
        </w:rPr>
        <w:t xml:space="preserve">7.45 </w:t>
      </w:r>
      <w:r w:rsidRPr="008B1845">
        <w:rPr>
          <w:rFonts w:cs="Arial"/>
        </w:rPr>
        <w:t>v</w:t>
      </w:r>
      <w:r w:rsidRPr="008B1845">
        <w:rPr>
          <w:rFonts w:cs="Arial"/>
          <w:b/>
        </w:rPr>
        <w:t xml:space="preserve"> OŠ Horjul</w:t>
      </w:r>
      <w:r w:rsidRPr="008B1845">
        <w:rPr>
          <w:rFonts w:cs="Arial"/>
        </w:rPr>
        <w:t>.</w:t>
      </w:r>
    </w:p>
    <w:p w:rsidR="00275887" w:rsidRPr="00E0205B" w:rsidRDefault="00275887" w:rsidP="00B629B6">
      <w:pPr>
        <w:rPr>
          <w:rFonts w:ascii="Calibri" w:hAnsi="Calibri" w:cs="Calibri"/>
        </w:rPr>
      </w:pPr>
    </w:p>
    <w:sectPr w:rsidR="00275887" w:rsidRPr="00E0205B" w:rsidSect="00CC09AE">
      <w:type w:val="continuous"/>
      <w:pgSz w:w="11906" w:h="16838" w:code="9"/>
      <w:pgMar w:top="899" w:right="707" w:bottom="719" w:left="141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610" w:rsidRDefault="007E1610" w:rsidP="00C053EE">
      <w:r>
        <w:separator/>
      </w:r>
    </w:p>
  </w:endnote>
  <w:endnote w:type="continuationSeparator" w:id="0">
    <w:p w:rsidR="007E1610" w:rsidRDefault="007E1610" w:rsidP="00C05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610" w:rsidRDefault="007E1610" w:rsidP="00C053EE">
      <w:r>
        <w:separator/>
      </w:r>
    </w:p>
  </w:footnote>
  <w:footnote w:type="continuationSeparator" w:id="0">
    <w:p w:rsidR="007E1610" w:rsidRDefault="007E1610" w:rsidP="00C053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C7E" w:rsidRPr="00C053EE" w:rsidRDefault="00502239">
    <w:pPr>
      <w:pStyle w:val="Header"/>
      <w:rPr>
        <w:rFonts w:ascii="Calibri" w:hAnsi="Calibri" w:cs="Calibri"/>
        <w:sz w:val="20"/>
        <w:szCs w:val="20"/>
      </w:rP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page">
                <wp:posOffset>200025</wp:posOffset>
              </wp:positionV>
              <wp:extent cx="6210935" cy="154940"/>
              <wp:effectExtent l="0" t="0" r="3810" b="0"/>
              <wp:wrapNone/>
              <wp:docPr id="1" name="Polje z besedilom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7E" w:rsidRPr="009B7F93" w:rsidRDefault="00284C7E">
                          <w:pPr>
                            <w:jc w:val="right"/>
                            <w:rPr>
                              <w:rFonts w:ascii="Calibri" w:hAnsi="Calibri" w:cs="Calibri"/>
                              <w:sz w:val="20"/>
                              <w:szCs w:val="20"/>
                            </w:rPr>
                          </w:pPr>
                          <w:r>
                            <w:rPr>
                              <w:rFonts w:ascii="Calibri" w:hAnsi="Calibri" w:cs="Calibri"/>
                              <w:sz w:val="20"/>
                              <w:szCs w:val="20"/>
                            </w:rPr>
                            <w:t>OBČINSKI KVIZ GASILSKE MLADINE 2014 - RAZPIS</w:t>
                          </w:r>
                          <w:r>
                            <w:rPr>
                              <w:rFonts w:ascii="Calibri" w:hAnsi="Calibri" w:cs="Calibri"/>
                              <w:sz w:val="20"/>
                              <w:szCs w:val="20"/>
                            </w:rPr>
                            <w:tab/>
                          </w:r>
                          <w:r>
                            <w:rPr>
                              <w:rFonts w:ascii="Calibri" w:hAnsi="Calibri" w:cs="Calibri"/>
                              <w:sz w:val="20"/>
                              <w:szCs w:val="20"/>
                            </w:rPr>
                            <w:tab/>
                          </w:r>
                          <w:r w:rsidRPr="00B37825">
                            <w:rPr>
                              <w:rFonts w:ascii="Calibri" w:hAnsi="Calibri" w:cs="Calibri"/>
                              <w:sz w:val="20"/>
                              <w:szCs w:val="20"/>
                            </w:rPr>
                            <w:fldChar w:fldCharType="begin"/>
                          </w:r>
                          <w:r w:rsidRPr="00B37825">
                            <w:rPr>
                              <w:rFonts w:ascii="Calibri" w:hAnsi="Calibri" w:cs="Calibri"/>
                              <w:sz w:val="20"/>
                              <w:szCs w:val="20"/>
                            </w:rPr>
                            <w:instrText>PAGE   \* MERGEFORMAT</w:instrText>
                          </w:r>
                          <w:r w:rsidRPr="00B37825">
                            <w:rPr>
                              <w:rFonts w:ascii="Calibri" w:hAnsi="Calibri" w:cs="Calibri"/>
                              <w:sz w:val="20"/>
                              <w:szCs w:val="20"/>
                            </w:rPr>
                            <w:fldChar w:fldCharType="separate"/>
                          </w:r>
                          <w:r w:rsidR="0084772D">
                            <w:rPr>
                              <w:rFonts w:ascii="Calibri" w:hAnsi="Calibri" w:cs="Calibri"/>
                              <w:noProof/>
                              <w:sz w:val="20"/>
                              <w:szCs w:val="20"/>
                            </w:rPr>
                            <w:t>3</w:t>
                          </w:r>
                          <w:r w:rsidRPr="00B37825">
                            <w:rPr>
                              <w:rFonts w:ascii="Calibri" w:hAnsi="Calibri" w:cs="Calibri"/>
                              <w:sz w:val="20"/>
                              <w:szCs w:val="20"/>
                            </w:rPr>
                            <w:fldChar w:fldCharType="end"/>
                          </w:r>
                        </w:p>
                      </w:txbxContent>
                    </wps:txbx>
                    <wps:bodyPr rot="0" vert="horz" wrap="square" lIns="91440" tIns="0" rIns="9144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475" o:spid="_x0000_s1026" type="#_x0000_t202" style="position:absolute;margin-left:0;margin-top:15.75pt;width:489.05pt;height:12.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" o:allowincell="f" filled="f" stroked="f">
              <v:textbox style="mso-fit-shape-to-text:t" inset=",0,,0">
                <w:txbxContent>
                  <w:p w:rsidR="00284C7E" w:rsidRPr="009B7F93" w:rsidRDefault="00284C7E">
                    <w:pPr>
                      <w:jc w:val="right"/>
                      <w:rPr>
                        <w:rFonts w:ascii="Calibri" w:hAnsi="Calibri" w:cs="Calibri"/>
                        <w:sz w:val="20"/>
                        <w:szCs w:val="20"/>
                      </w:rPr>
                    </w:pPr>
                    <w:r>
                      <w:rPr>
                        <w:rFonts w:ascii="Calibri" w:hAnsi="Calibri" w:cs="Calibri"/>
                        <w:sz w:val="20"/>
                        <w:szCs w:val="20"/>
                      </w:rPr>
                      <w:t>OBČINSKI KVIZ GASILSKE MLADINE 2014 - RAZPIS</w:t>
                    </w:r>
                    <w:r>
                      <w:rPr>
                        <w:rFonts w:ascii="Calibri" w:hAnsi="Calibri" w:cs="Calibri"/>
                        <w:sz w:val="20"/>
                        <w:szCs w:val="20"/>
                      </w:rPr>
                      <w:tab/>
                    </w:r>
                    <w:r>
                      <w:rPr>
                        <w:rFonts w:ascii="Calibri" w:hAnsi="Calibri" w:cs="Calibri"/>
                        <w:sz w:val="20"/>
                        <w:szCs w:val="20"/>
                      </w:rPr>
                      <w:tab/>
                    </w:r>
                    <w:r w:rsidRPr="00B37825">
                      <w:rPr>
                        <w:rFonts w:ascii="Calibri" w:hAnsi="Calibri" w:cs="Calibri"/>
                        <w:sz w:val="20"/>
                        <w:szCs w:val="20"/>
                      </w:rPr>
                      <w:fldChar w:fldCharType="begin"/>
                    </w:r>
                    <w:r w:rsidRPr="00B37825">
                      <w:rPr>
                        <w:rFonts w:ascii="Calibri" w:hAnsi="Calibri" w:cs="Calibri"/>
                        <w:sz w:val="20"/>
                        <w:szCs w:val="20"/>
                      </w:rPr>
                      <w:instrText>PAGE   \* MERGEFORMAT</w:instrText>
                    </w:r>
                    <w:r w:rsidRPr="00B37825">
                      <w:rPr>
                        <w:rFonts w:ascii="Calibri" w:hAnsi="Calibri" w:cs="Calibri"/>
                        <w:sz w:val="20"/>
                        <w:szCs w:val="20"/>
                      </w:rPr>
                      <w:fldChar w:fldCharType="separate"/>
                    </w:r>
                    <w:r w:rsidR="0084772D">
                      <w:rPr>
                        <w:rFonts w:ascii="Calibri" w:hAnsi="Calibri" w:cs="Calibri"/>
                        <w:noProof/>
                        <w:sz w:val="20"/>
                        <w:szCs w:val="20"/>
                      </w:rPr>
                      <w:t>3</w:t>
                    </w:r>
                    <w:r w:rsidRPr="00B37825">
                      <w:rPr>
                        <w:rFonts w:ascii="Calibri" w:hAnsi="Calibri" w:cs="Calibri"/>
                        <w:sz w:val="20"/>
                        <w:szCs w:val="20"/>
                      </w:rPr>
                      <w:fldChar w:fldCharType="end"/>
                    </w:r>
                  </w:p>
                </w:txbxContent>
              </v:textbox>
              <w10:wrap anchorx="margin"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3232F"/>
    <w:multiLevelType w:val="hybridMultilevel"/>
    <w:tmpl w:val="D696E40A"/>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
    <w:nsid w:val="047407DC"/>
    <w:multiLevelType w:val="hybridMultilevel"/>
    <w:tmpl w:val="41826DEC"/>
    <w:lvl w:ilvl="0" w:tplc="CCEAC51E">
      <w:start w:val="10"/>
      <w:numFmt w:val="bullet"/>
      <w:lvlText w:val="-"/>
      <w:lvlJc w:val="left"/>
      <w:pPr>
        <w:ind w:left="720" w:hanging="360"/>
      </w:pPr>
      <w:rPr>
        <w:rFonts w:ascii="Calibri" w:eastAsia="Times New Roman"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2">
    <w:nsid w:val="073366E5"/>
    <w:multiLevelType w:val="hybridMultilevel"/>
    <w:tmpl w:val="F47E16DE"/>
    <w:lvl w:ilvl="0" w:tplc="849A9914">
      <w:start w:val="1"/>
      <w:numFmt w:val="decimal"/>
      <w:lvlText w:val="%1."/>
      <w:lvlJc w:val="left"/>
      <w:pPr>
        <w:ind w:left="720" w:hanging="360"/>
      </w:pPr>
      <w:rPr>
        <w:rFonts w:asciiTheme="minorHAnsi" w:hAnsiTheme="minorHAnsi" w:hint="default"/>
        <w:sz w:val="28"/>
        <w:szCs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FDC10DA"/>
    <w:multiLevelType w:val="hybridMultilevel"/>
    <w:tmpl w:val="96CCAAA0"/>
    <w:lvl w:ilvl="0" w:tplc="CCEAC51E">
      <w:start w:val="10"/>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4">
    <w:nsid w:val="14C878F4"/>
    <w:multiLevelType w:val="hybridMultilevel"/>
    <w:tmpl w:val="179E6BD0"/>
    <w:lvl w:ilvl="0" w:tplc="849A9914">
      <w:start w:val="1"/>
      <w:numFmt w:val="decimal"/>
      <w:lvlText w:val="%1."/>
      <w:lvlJc w:val="left"/>
      <w:pPr>
        <w:ind w:left="720" w:hanging="360"/>
      </w:pPr>
      <w:rPr>
        <w:rFonts w:asciiTheme="minorHAnsi" w:hAnsiTheme="minorHAnsi" w:hint="default"/>
        <w:sz w:val="28"/>
        <w:szCs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BD73AFF"/>
    <w:multiLevelType w:val="hybridMultilevel"/>
    <w:tmpl w:val="D7F68F48"/>
    <w:lvl w:ilvl="0" w:tplc="69F4464E">
      <w:start w:val="1"/>
      <w:numFmt w:val="upperRoman"/>
      <w:pStyle w:val="Heading3"/>
      <w:lvlText w:val="%1."/>
      <w:lvlJc w:val="left"/>
      <w:pPr>
        <w:tabs>
          <w:tab w:val="num" w:pos="1080"/>
        </w:tabs>
        <w:ind w:left="1080" w:hanging="720"/>
      </w:pPr>
      <w:rPr>
        <w:rFonts w:hint="default"/>
      </w:rPr>
    </w:lvl>
    <w:lvl w:ilvl="1" w:tplc="5CC8D0DE">
      <w:start w:val="1"/>
      <w:numFmt w:val="upperLetter"/>
      <w:pStyle w:val="Heading4"/>
      <w:lvlText w:val="%2."/>
      <w:lvlJc w:val="left"/>
      <w:pPr>
        <w:tabs>
          <w:tab w:val="num" w:pos="1440"/>
        </w:tabs>
        <w:ind w:left="1440" w:hanging="360"/>
      </w:pPr>
      <w:rPr>
        <w:rFonts w:hint="default"/>
      </w:rPr>
    </w:lvl>
    <w:lvl w:ilvl="2" w:tplc="D9D2EC60">
      <w:start w:val="4"/>
      <w:numFmt w:val="bullet"/>
      <w:lvlText w:val="-"/>
      <w:lvlJc w:val="left"/>
      <w:pPr>
        <w:tabs>
          <w:tab w:val="num" w:pos="2340"/>
        </w:tabs>
        <w:ind w:left="2340" w:hanging="360"/>
      </w:pPr>
      <w:rPr>
        <w:rFonts w:ascii="Times New Roman" w:eastAsia="Times New Roman" w:hAnsi="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0BE4A9C"/>
    <w:multiLevelType w:val="hybridMultilevel"/>
    <w:tmpl w:val="40A2F776"/>
    <w:lvl w:ilvl="0" w:tplc="6E3095C6">
      <w:start w:val="2"/>
      <w:numFmt w:val="bullet"/>
      <w:lvlText w:val="-"/>
      <w:lvlJc w:val="left"/>
      <w:pPr>
        <w:ind w:left="1069" w:hanging="360"/>
      </w:pPr>
      <w:rPr>
        <w:rFonts w:ascii="Calibri" w:eastAsia="Times New Roman" w:hAnsi="Calibri" w:cs="Calibri"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7">
    <w:nsid w:val="21F90F9E"/>
    <w:multiLevelType w:val="hybridMultilevel"/>
    <w:tmpl w:val="8BFA803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22321BAC"/>
    <w:multiLevelType w:val="hybridMultilevel"/>
    <w:tmpl w:val="AF8054D0"/>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9">
    <w:nsid w:val="250A2097"/>
    <w:multiLevelType w:val="hybridMultilevel"/>
    <w:tmpl w:val="E9ACF52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2A18068C"/>
    <w:multiLevelType w:val="hybridMultilevel"/>
    <w:tmpl w:val="8EF0F748"/>
    <w:lvl w:ilvl="0" w:tplc="CCEAC51E">
      <w:start w:val="1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386F4209"/>
    <w:multiLevelType w:val="hybridMultilevel"/>
    <w:tmpl w:val="3A3695A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2">
    <w:nsid w:val="39D8524D"/>
    <w:multiLevelType w:val="hybridMultilevel"/>
    <w:tmpl w:val="958452D6"/>
    <w:lvl w:ilvl="0" w:tplc="CCEAC51E">
      <w:start w:val="2"/>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B1C646D"/>
    <w:multiLevelType w:val="hybridMultilevel"/>
    <w:tmpl w:val="A8D224F2"/>
    <w:lvl w:ilvl="0" w:tplc="849A9914">
      <w:start w:val="1"/>
      <w:numFmt w:val="decimal"/>
      <w:lvlText w:val="%1."/>
      <w:lvlJc w:val="left"/>
      <w:pPr>
        <w:ind w:left="720" w:hanging="360"/>
      </w:pPr>
      <w:rPr>
        <w:rFonts w:asciiTheme="minorHAnsi" w:hAnsiTheme="minorHAnsi" w:hint="default"/>
        <w:sz w:val="28"/>
        <w:szCs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3CCA51E0"/>
    <w:multiLevelType w:val="hybridMultilevel"/>
    <w:tmpl w:val="F954D5F6"/>
    <w:lvl w:ilvl="0" w:tplc="CCEAC51E">
      <w:start w:val="2"/>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42125E5E"/>
    <w:multiLevelType w:val="hybridMultilevel"/>
    <w:tmpl w:val="10E4606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433B75E2"/>
    <w:multiLevelType w:val="hybridMultilevel"/>
    <w:tmpl w:val="03147948"/>
    <w:lvl w:ilvl="0" w:tplc="CCEAC51E">
      <w:start w:val="2"/>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50E7799C"/>
    <w:multiLevelType w:val="hybridMultilevel"/>
    <w:tmpl w:val="63F0776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nsid w:val="61ED1288"/>
    <w:multiLevelType w:val="hybridMultilevel"/>
    <w:tmpl w:val="380471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62ED6750"/>
    <w:multiLevelType w:val="hybridMultilevel"/>
    <w:tmpl w:val="83E0879E"/>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0">
    <w:nsid w:val="66E35C19"/>
    <w:multiLevelType w:val="hybridMultilevel"/>
    <w:tmpl w:val="0DC81DD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nsid w:val="699950B9"/>
    <w:multiLevelType w:val="hybridMultilevel"/>
    <w:tmpl w:val="E8C2EB1E"/>
    <w:lvl w:ilvl="0" w:tplc="E37EFD6E">
      <w:start w:val="2"/>
      <w:numFmt w:val="bullet"/>
      <w:lvlText w:val="-"/>
      <w:lvlJc w:val="left"/>
      <w:pPr>
        <w:ind w:left="1080" w:hanging="360"/>
      </w:pPr>
      <w:rPr>
        <w:rFonts w:ascii="Calibri" w:eastAsia="Times New Roman"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2">
    <w:nsid w:val="6C833D4C"/>
    <w:multiLevelType w:val="hybridMultilevel"/>
    <w:tmpl w:val="B8F2C678"/>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3">
    <w:nsid w:val="6FB52FAF"/>
    <w:multiLevelType w:val="hybridMultilevel"/>
    <w:tmpl w:val="2FC88F32"/>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4">
    <w:nsid w:val="728944ED"/>
    <w:multiLevelType w:val="hybridMultilevel"/>
    <w:tmpl w:val="F106F306"/>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25">
    <w:nsid w:val="758B280D"/>
    <w:multiLevelType w:val="hybridMultilevel"/>
    <w:tmpl w:val="D5769A1C"/>
    <w:lvl w:ilvl="0" w:tplc="CCEAC51E">
      <w:start w:val="2"/>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762B1190"/>
    <w:multiLevelType w:val="hybridMultilevel"/>
    <w:tmpl w:val="95824A4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num w:numId="1">
    <w:abstractNumId w:val="5"/>
  </w:num>
  <w:num w:numId="2">
    <w:abstractNumId w:val="8"/>
  </w:num>
  <w:num w:numId="3">
    <w:abstractNumId w:val="24"/>
  </w:num>
  <w:num w:numId="4">
    <w:abstractNumId w:val="26"/>
  </w:num>
  <w:num w:numId="5">
    <w:abstractNumId w:val="13"/>
  </w:num>
  <w:num w:numId="6">
    <w:abstractNumId w:val="3"/>
  </w:num>
  <w:num w:numId="7">
    <w:abstractNumId w:val="11"/>
  </w:num>
  <w:num w:numId="8">
    <w:abstractNumId w:val="22"/>
  </w:num>
  <w:num w:numId="9">
    <w:abstractNumId w:val="9"/>
  </w:num>
  <w:num w:numId="10">
    <w:abstractNumId w:val="7"/>
  </w:num>
  <w:num w:numId="11">
    <w:abstractNumId w:val="15"/>
  </w:num>
  <w:num w:numId="12">
    <w:abstractNumId w:val="0"/>
  </w:num>
  <w:num w:numId="13">
    <w:abstractNumId w:val="19"/>
  </w:num>
  <w:num w:numId="14">
    <w:abstractNumId w:val="23"/>
  </w:num>
  <w:num w:numId="15">
    <w:abstractNumId w:val="4"/>
  </w:num>
  <w:num w:numId="16">
    <w:abstractNumId w:val="2"/>
  </w:num>
  <w:num w:numId="17">
    <w:abstractNumId w:val="14"/>
  </w:num>
  <w:num w:numId="18">
    <w:abstractNumId w:val="21"/>
  </w:num>
  <w:num w:numId="19">
    <w:abstractNumId w:val="16"/>
  </w:num>
  <w:num w:numId="20">
    <w:abstractNumId w:val="25"/>
  </w:num>
  <w:num w:numId="21">
    <w:abstractNumId w:val="6"/>
  </w:num>
  <w:num w:numId="22">
    <w:abstractNumId w:val="12"/>
  </w:num>
  <w:num w:numId="23">
    <w:abstractNumId w:val="20"/>
  </w:num>
  <w:num w:numId="24">
    <w:abstractNumId w:val="17"/>
  </w:num>
  <w:num w:numId="25">
    <w:abstractNumId w:val="18"/>
  </w:num>
  <w:num w:numId="26">
    <w:abstractNumId w:val="1"/>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09"/>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E64"/>
    <w:rsid w:val="00017B9E"/>
    <w:rsid w:val="00024549"/>
    <w:rsid w:val="00032FC0"/>
    <w:rsid w:val="0003327F"/>
    <w:rsid w:val="00040EB1"/>
    <w:rsid w:val="0005038C"/>
    <w:rsid w:val="00052064"/>
    <w:rsid w:val="00054B8A"/>
    <w:rsid w:val="000567AC"/>
    <w:rsid w:val="00061DA8"/>
    <w:rsid w:val="00080B18"/>
    <w:rsid w:val="000828C1"/>
    <w:rsid w:val="000A6402"/>
    <w:rsid w:val="000A7187"/>
    <w:rsid w:val="000B0CD9"/>
    <w:rsid w:val="000B3995"/>
    <w:rsid w:val="000B544E"/>
    <w:rsid w:val="000D6DBD"/>
    <w:rsid w:val="000E3759"/>
    <w:rsid w:val="000F0451"/>
    <w:rsid w:val="000F0C35"/>
    <w:rsid w:val="00105FE0"/>
    <w:rsid w:val="00113497"/>
    <w:rsid w:val="001307DD"/>
    <w:rsid w:val="00144597"/>
    <w:rsid w:val="001543F2"/>
    <w:rsid w:val="00156AD0"/>
    <w:rsid w:val="00160F77"/>
    <w:rsid w:val="0018660B"/>
    <w:rsid w:val="00190C9F"/>
    <w:rsid w:val="001956B5"/>
    <w:rsid w:val="0019692E"/>
    <w:rsid w:val="00196A7A"/>
    <w:rsid w:val="001A752D"/>
    <w:rsid w:val="001C0014"/>
    <w:rsid w:val="001D3F89"/>
    <w:rsid w:val="001D655F"/>
    <w:rsid w:val="001E69EB"/>
    <w:rsid w:val="001F1E65"/>
    <w:rsid w:val="001F2B6E"/>
    <w:rsid w:val="001F33BC"/>
    <w:rsid w:val="002128E2"/>
    <w:rsid w:val="002223CA"/>
    <w:rsid w:val="00224643"/>
    <w:rsid w:val="002409D6"/>
    <w:rsid w:val="00250E81"/>
    <w:rsid w:val="002539B0"/>
    <w:rsid w:val="00265043"/>
    <w:rsid w:val="002735F3"/>
    <w:rsid w:val="00275887"/>
    <w:rsid w:val="00280FED"/>
    <w:rsid w:val="00283FC0"/>
    <w:rsid w:val="002842EB"/>
    <w:rsid w:val="00284C7E"/>
    <w:rsid w:val="00285F7E"/>
    <w:rsid w:val="00287F22"/>
    <w:rsid w:val="002A06C1"/>
    <w:rsid w:val="002A2011"/>
    <w:rsid w:val="002A2486"/>
    <w:rsid w:val="002A54A4"/>
    <w:rsid w:val="002B75D4"/>
    <w:rsid w:val="002C66FF"/>
    <w:rsid w:val="002D35FC"/>
    <w:rsid w:val="002E6DEA"/>
    <w:rsid w:val="002F608F"/>
    <w:rsid w:val="00302622"/>
    <w:rsid w:val="00305F70"/>
    <w:rsid w:val="00313BE4"/>
    <w:rsid w:val="003140B0"/>
    <w:rsid w:val="0032185E"/>
    <w:rsid w:val="00323FD5"/>
    <w:rsid w:val="0032539B"/>
    <w:rsid w:val="003301DA"/>
    <w:rsid w:val="003304D5"/>
    <w:rsid w:val="0034220A"/>
    <w:rsid w:val="0035049C"/>
    <w:rsid w:val="00352D55"/>
    <w:rsid w:val="003564E2"/>
    <w:rsid w:val="00365AE4"/>
    <w:rsid w:val="003774B9"/>
    <w:rsid w:val="003A3D25"/>
    <w:rsid w:val="003D0A33"/>
    <w:rsid w:val="003E72A1"/>
    <w:rsid w:val="003F4B16"/>
    <w:rsid w:val="003F7C4B"/>
    <w:rsid w:val="00407C4A"/>
    <w:rsid w:val="0041523C"/>
    <w:rsid w:val="004173D3"/>
    <w:rsid w:val="00440886"/>
    <w:rsid w:val="00442FA4"/>
    <w:rsid w:val="004511CC"/>
    <w:rsid w:val="0045141A"/>
    <w:rsid w:val="004533DF"/>
    <w:rsid w:val="00464B00"/>
    <w:rsid w:val="00467B23"/>
    <w:rsid w:val="004809B1"/>
    <w:rsid w:val="00480FFD"/>
    <w:rsid w:val="004840FA"/>
    <w:rsid w:val="0049086E"/>
    <w:rsid w:val="0049211F"/>
    <w:rsid w:val="00493078"/>
    <w:rsid w:val="00496195"/>
    <w:rsid w:val="004C0196"/>
    <w:rsid w:val="004D2B6B"/>
    <w:rsid w:val="004D3133"/>
    <w:rsid w:val="00502239"/>
    <w:rsid w:val="00506233"/>
    <w:rsid w:val="005362B6"/>
    <w:rsid w:val="0054129C"/>
    <w:rsid w:val="00547AF5"/>
    <w:rsid w:val="005669A5"/>
    <w:rsid w:val="005813B4"/>
    <w:rsid w:val="00590F82"/>
    <w:rsid w:val="005B665A"/>
    <w:rsid w:val="005C3BCD"/>
    <w:rsid w:val="005D4A0A"/>
    <w:rsid w:val="005D7695"/>
    <w:rsid w:val="005E6256"/>
    <w:rsid w:val="005F6051"/>
    <w:rsid w:val="006109D6"/>
    <w:rsid w:val="006239EA"/>
    <w:rsid w:val="006464EF"/>
    <w:rsid w:val="00662D68"/>
    <w:rsid w:val="0067636A"/>
    <w:rsid w:val="00687C99"/>
    <w:rsid w:val="006928F5"/>
    <w:rsid w:val="00694E22"/>
    <w:rsid w:val="006A191A"/>
    <w:rsid w:val="006B2F36"/>
    <w:rsid w:val="006C1B77"/>
    <w:rsid w:val="006D0383"/>
    <w:rsid w:val="006E0430"/>
    <w:rsid w:val="006F39C2"/>
    <w:rsid w:val="006F5A81"/>
    <w:rsid w:val="00702CC6"/>
    <w:rsid w:val="0070311C"/>
    <w:rsid w:val="0073091A"/>
    <w:rsid w:val="0076669C"/>
    <w:rsid w:val="007752FB"/>
    <w:rsid w:val="007815FF"/>
    <w:rsid w:val="007A0DAD"/>
    <w:rsid w:val="007B02D0"/>
    <w:rsid w:val="007B7651"/>
    <w:rsid w:val="007D6958"/>
    <w:rsid w:val="007E1610"/>
    <w:rsid w:val="007F240B"/>
    <w:rsid w:val="007F7A53"/>
    <w:rsid w:val="007F7B3D"/>
    <w:rsid w:val="00802447"/>
    <w:rsid w:val="00814635"/>
    <w:rsid w:val="00815ACD"/>
    <w:rsid w:val="00821938"/>
    <w:rsid w:val="008276E6"/>
    <w:rsid w:val="00832BEB"/>
    <w:rsid w:val="00834217"/>
    <w:rsid w:val="00840B9B"/>
    <w:rsid w:val="00846E69"/>
    <w:rsid w:val="0084772D"/>
    <w:rsid w:val="008557EE"/>
    <w:rsid w:val="00867D17"/>
    <w:rsid w:val="00871E53"/>
    <w:rsid w:val="00875EF1"/>
    <w:rsid w:val="00876F4F"/>
    <w:rsid w:val="0088662F"/>
    <w:rsid w:val="00887F96"/>
    <w:rsid w:val="00890FE5"/>
    <w:rsid w:val="008A1C4E"/>
    <w:rsid w:val="008A5994"/>
    <w:rsid w:val="008B46E6"/>
    <w:rsid w:val="008B7E98"/>
    <w:rsid w:val="008E7055"/>
    <w:rsid w:val="00903AF5"/>
    <w:rsid w:val="00912364"/>
    <w:rsid w:val="00922812"/>
    <w:rsid w:val="00923DC4"/>
    <w:rsid w:val="00932A66"/>
    <w:rsid w:val="009524E6"/>
    <w:rsid w:val="009572F8"/>
    <w:rsid w:val="00961D81"/>
    <w:rsid w:val="009634ED"/>
    <w:rsid w:val="00966DE6"/>
    <w:rsid w:val="00971BA3"/>
    <w:rsid w:val="00975EBE"/>
    <w:rsid w:val="009812F7"/>
    <w:rsid w:val="0098400C"/>
    <w:rsid w:val="009867B4"/>
    <w:rsid w:val="00986E2A"/>
    <w:rsid w:val="0099695C"/>
    <w:rsid w:val="009A00D9"/>
    <w:rsid w:val="009B3CCA"/>
    <w:rsid w:val="009B7F93"/>
    <w:rsid w:val="009C791F"/>
    <w:rsid w:val="009E34F4"/>
    <w:rsid w:val="009E3CF8"/>
    <w:rsid w:val="00A060D2"/>
    <w:rsid w:val="00A11683"/>
    <w:rsid w:val="00A375F1"/>
    <w:rsid w:val="00A475CC"/>
    <w:rsid w:val="00A47772"/>
    <w:rsid w:val="00A5071B"/>
    <w:rsid w:val="00A54C53"/>
    <w:rsid w:val="00A55B9E"/>
    <w:rsid w:val="00A749F6"/>
    <w:rsid w:val="00A75E64"/>
    <w:rsid w:val="00A7657B"/>
    <w:rsid w:val="00A76F7C"/>
    <w:rsid w:val="00A80228"/>
    <w:rsid w:val="00A85FC0"/>
    <w:rsid w:val="00A8754B"/>
    <w:rsid w:val="00AB17AF"/>
    <w:rsid w:val="00AB545A"/>
    <w:rsid w:val="00AC644D"/>
    <w:rsid w:val="00AE1355"/>
    <w:rsid w:val="00AE7862"/>
    <w:rsid w:val="00AF00F9"/>
    <w:rsid w:val="00AF2BCB"/>
    <w:rsid w:val="00B0126A"/>
    <w:rsid w:val="00B2608E"/>
    <w:rsid w:val="00B3306E"/>
    <w:rsid w:val="00B37825"/>
    <w:rsid w:val="00B55FB8"/>
    <w:rsid w:val="00B629B6"/>
    <w:rsid w:val="00B66783"/>
    <w:rsid w:val="00B670D6"/>
    <w:rsid w:val="00B71035"/>
    <w:rsid w:val="00B720EB"/>
    <w:rsid w:val="00B7740C"/>
    <w:rsid w:val="00B9117D"/>
    <w:rsid w:val="00B9291E"/>
    <w:rsid w:val="00B9395B"/>
    <w:rsid w:val="00B96AE6"/>
    <w:rsid w:val="00BA34B3"/>
    <w:rsid w:val="00BB4381"/>
    <w:rsid w:val="00BD63D0"/>
    <w:rsid w:val="00BF393E"/>
    <w:rsid w:val="00C053EE"/>
    <w:rsid w:val="00C24144"/>
    <w:rsid w:val="00C54574"/>
    <w:rsid w:val="00C63AE5"/>
    <w:rsid w:val="00C727D0"/>
    <w:rsid w:val="00C91D95"/>
    <w:rsid w:val="00CC09AE"/>
    <w:rsid w:val="00CC584E"/>
    <w:rsid w:val="00CD1016"/>
    <w:rsid w:val="00CD4ADB"/>
    <w:rsid w:val="00CD6629"/>
    <w:rsid w:val="00CF07F0"/>
    <w:rsid w:val="00D0461C"/>
    <w:rsid w:val="00D219F8"/>
    <w:rsid w:val="00D22157"/>
    <w:rsid w:val="00D23598"/>
    <w:rsid w:val="00D24F93"/>
    <w:rsid w:val="00D27745"/>
    <w:rsid w:val="00D32506"/>
    <w:rsid w:val="00D37CF7"/>
    <w:rsid w:val="00D477F6"/>
    <w:rsid w:val="00D55216"/>
    <w:rsid w:val="00D83142"/>
    <w:rsid w:val="00D847D5"/>
    <w:rsid w:val="00D91CF8"/>
    <w:rsid w:val="00DA4C51"/>
    <w:rsid w:val="00DB404A"/>
    <w:rsid w:val="00DC2609"/>
    <w:rsid w:val="00DC3EC8"/>
    <w:rsid w:val="00DC5CAC"/>
    <w:rsid w:val="00DD63D2"/>
    <w:rsid w:val="00DE33C4"/>
    <w:rsid w:val="00DE481B"/>
    <w:rsid w:val="00DE532B"/>
    <w:rsid w:val="00E0205B"/>
    <w:rsid w:val="00E10ECC"/>
    <w:rsid w:val="00E15013"/>
    <w:rsid w:val="00E16A41"/>
    <w:rsid w:val="00E365E6"/>
    <w:rsid w:val="00E405ED"/>
    <w:rsid w:val="00E45F3D"/>
    <w:rsid w:val="00E47881"/>
    <w:rsid w:val="00E71800"/>
    <w:rsid w:val="00E73A42"/>
    <w:rsid w:val="00E73C12"/>
    <w:rsid w:val="00E80FB5"/>
    <w:rsid w:val="00E813CD"/>
    <w:rsid w:val="00EA1D71"/>
    <w:rsid w:val="00EA47CB"/>
    <w:rsid w:val="00EC35D1"/>
    <w:rsid w:val="00EC3E11"/>
    <w:rsid w:val="00EC61CB"/>
    <w:rsid w:val="00EE146B"/>
    <w:rsid w:val="00EE1E96"/>
    <w:rsid w:val="00EF5071"/>
    <w:rsid w:val="00F00858"/>
    <w:rsid w:val="00F2423B"/>
    <w:rsid w:val="00F53C44"/>
    <w:rsid w:val="00F76BF2"/>
    <w:rsid w:val="00F90FD2"/>
    <w:rsid w:val="00F947F0"/>
    <w:rsid w:val="00F973E7"/>
    <w:rsid w:val="00FB11B8"/>
    <w:rsid w:val="00FB1D98"/>
    <w:rsid w:val="00FB41B0"/>
    <w:rsid w:val="00FC0926"/>
    <w:rsid w:val="00FC5190"/>
    <w:rsid w:val="00FC7502"/>
    <w:rsid w:val="00FD3A37"/>
    <w:rsid w:val="00FF03F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sl-SI" w:eastAsia="sl-SI"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2"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lsdException w:name="Light List Accent 2" w:semiHidden="0"/>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A75E64"/>
    <w:rPr>
      <w:rFonts w:ascii="Times New Roman" w:eastAsia="Times New Roman" w:hAnsi="Times New Roman"/>
      <w:sz w:val="24"/>
      <w:szCs w:val="24"/>
      <w:lang w:eastAsia="en-US"/>
    </w:rPr>
  </w:style>
  <w:style w:type="paragraph" w:styleId="Heading1">
    <w:name w:val="heading 1"/>
    <w:basedOn w:val="Normal"/>
    <w:next w:val="Normal"/>
    <w:link w:val="Heading1Char"/>
    <w:uiPriority w:val="99"/>
    <w:qFormat/>
    <w:rsid w:val="00A75E64"/>
    <w:pPr>
      <w:keepNext/>
      <w:outlineLvl w:val="0"/>
    </w:pPr>
    <w:rPr>
      <w:b/>
      <w:bCs/>
      <w:lang w:eastAsia="sl-SI"/>
    </w:rPr>
  </w:style>
  <w:style w:type="paragraph" w:styleId="Heading2">
    <w:name w:val="heading 2"/>
    <w:basedOn w:val="Normal"/>
    <w:next w:val="Normal"/>
    <w:link w:val="Heading2Char"/>
    <w:uiPriority w:val="99"/>
    <w:qFormat/>
    <w:rsid w:val="000D6DBD"/>
    <w:pPr>
      <w:keepNext/>
      <w:keepLines/>
      <w:spacing w:before="20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rsid w:val="00A75E64"/>
    <w:pPr>
      <w:keepNext/>
      <w:numPr>
        <w:numId w:val="1"/>
      </w:numPr>
      <w:tabs>
        <w:tab w:val="clear" w:pos="1080"/>
        <w:tab w:val="num" w:pos="450"/>
      </w:tabs>
      <w:ind w:left="450" w:hanging="450"/>
      <w:outlineLvl w:val="2"/>
    </w:pPr>
    <w:rPr>
      <w:b/>
      <w:bCs/>
    </w:rPr>
  </w:style>
  <w:style w:type="paragraph" w:styleId="Heading4">
    <w:name w:val="heading 4"/>
    <w:basedOn w:val="Normal"/>
    <w:next w:val="Normal"/>
    <w:link w:val="Heading4Char"/>
    <w:uiPriority w:val="99"/>
    <w:qFormat/>
    <w:rsid w:val="00A75E64"/>
    <w:pPr>
      <w:keepNext/>
      <w:numPr>
        <w:ilvl w:val="1"/>
        <w:numId w:val="1"/>
      </w:numPr>
      <w:tabs>
        <w:tab w:val="clear" w:pos="1440"/>
        <w:tab w:val="num" w:pos="450"/>
      </w:tabs>
      <w:ind w:left="360"/>
      <w:outlineLvl w:val="3"/>
    </w:pPr>
    <w:rPr>
      <w:b/>
      <w:bCs/>
    </w:rPr>
  </w:style>
  <w:style w:type="paragraph" w:styleId="Heading5">
    <w:name w:val="heading 5"/>
    <w:basedOn w:val="Normal"/>
    <w:next w:val="Normal"/>
    <w:link w:val="Heading5Char"/>
    <w:uiPriority w:val="99"/>
    <w:qFormat/>
    <w:rsid w:val="00A75E64"/>
    <w:pPr>
      <w:spacing w:before="240" w:after="60"/>
      <w:outlineLvl w:val="4"/>
    </w:pPr>
    <w:rPr>
      <w:b/>
      <w:bCs/>
      <w:i/>
      <w:iCs/>
      <w:sz w:val="26"/>
      <w:szCs w:val="26"/>
    </w:rPr>
  </w:style>
  <w:style w:type="paragraph" w:styleId="Heading6">
    <w:name w:val="heading 6"/>
    <w:basedOn w:val="Normal"/>
    <w:next w:val="Normal"/>
    <w:link w:val="Heading6Char"/>
    <w:uiPriority w:val="99"/>
    <w:qFormat/>
    <w:rsid w:val="00A75E64"/>
    <w:pPr>
      <w:keepNext/>
      <w:tabs>
        <w:tab w:val="left" w:pos="4500"/>
        <w:tab w:val="left" w:pos="4680"/>
      </w:tabs>
      <w:jc w:val="both"/>
      <w:outlineLvl w:val="5"/>
    </w:pPr>
    <w:rPr>
      <w:b/>
      <w:bCs/>
      <w:i/>
      <w:iCs/>
      <w:sz w:val="28"/>
      <w:szCs w:val="28"/>
      <w:lang w:eastAsia="sl-SI"/>
    </w:rPr>
  </w:style>
  <w:style w:type="paragraph" w:styleId="Heading7">
    <w:name w:val="heading 7"/>
    <w:basedOn w:val="Normal"/>
    <w:next w:val="Normal"/>
    <w:link w:val="Heading7Char"/>
    <w:uiPriority w:val="99"/>
    <w:qFormat/>
    <w:rsid w:val="00A75E64"/>
    <w:pPr>
      <w:spacing w:before="240" w:after="60"/>
      <w:outlineLvl w:val="6"/>
    </w:pPr>
    <w:rPr>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75E64"/>
    <w:rPr>
      <w:rFonts w:ascii="Times New Roman" w:hAnsi="Times New Roman" w:cs="Times New Roman"/>
      <w:b/>
      <w:bCs/>
      <w:sz w:val="24"/>
      <w:szCs w:val="24"/>
      <w:lang w:eastAsia="sl-SI"/>
    </w:rPr>
  </w:style>
  <w:style w:type="character" w:customStyle="1" w:styleId="Heading2Char">
    <w:name w:val="Heading 2 Char"/>
    <w:basedOn w:val="DefaultParagraphFont"/>
    <w:link w:val="Heading2"/>
    <w:uiPriority w:val="99"/>
    <w:semiHidden/>
    <w:rsid w:val="000D6DBD"/>
    <w:rPr>
      <w:rFonts w:ascii="Cambria" w:hAnsi="Cambria" w:cs="Cambria"/>
      <w:b/>
      <w:bCs/>
      <w:color w:val="4F81BD"/>
      <w:sz w:val="26"/>
      <w:szCs w:val="26"/>
    </w:rPr>
  </w:style>
  <w:style w:type="character" w:customStyle="1" w:styleId="Heading3Char">
    <w:name w:val="Heading 3 Char"/>
    <w:basedOn w:val="DefaultParagraphFont"/>
    <w:link w:val="Heading3"/>
    <w:uiPriority w:val="99"/>
    <w:rsid w:val="00A75E64"/>
    <w:rPr>
      <w:rFonts w:ascii="Times New Roman" w:hAnsi="Times New Roman" w:cs="Times New Roman"/>
      <w:b/>
      <w:bCs/>
      <w:sz w:val="44"/>
      <w:szCs w:val="44"/>
      <w:lang w:eastAsia="en-US"/>
    </w:rPr>
  </w:style>
  <w:style w:type="character" w:customStyle="1" w:styleId="Heading4Char">
    <w:name w:val="Heading 4 Char"/>
    <w:basedOn w:val="DefaultParagraphFont"/>
    <w:link w:val="Heading4"/>
    <w:uiPriority w:val="99"/>
    <w:rsid w:val="00A75E64"/>
    <w:rPr>
      <w:rFonts w:ascii="Times New Roman" w:hAnsi="Times New Roman" w:cs="Times New Roman"/>
      <w:b/>
      <w:bCs/>
      <w:sz w:val="44"/>
      <w:szCs w:val="44"/>
      <w:lang w:eastAsia="en-US"/>
    </w:rPr>
  </w:style>
  <w:style w:type="character" w:customStyle="1" w:styleId="Heading5Char">
    <w:name w:val="Heading 5 Char"/>
    <w:basedOn w:val="DefaultParagraphFont"/>
    <w:link w:val="Heading5"/>
    <w:uiPriority w:val="99"/>
    <w:rsid w:val="00A75E64"/>
    <w:rPr>
      <w:rFonts w:ascii="Times New Roman" w:hAnsi="Times New Roman" w:cs="Times New Roman"/>
      <w:b/>
      <w:bCs/>
      <w:i/>
      <w:iCs/>
      <w:sz w:val="26"/>
      <w:szCs w:val="26"/>
    </w:rPr>
  </w:style>
  <w:style w:type="character" w:customStyle="1" w:styleId="Heading6Char">
    <w:name w:val="Heading 6 Char"/>
    <w:basedOn w:val="DefaultParagraphFont"/>
    <w:link w:val="Heading6"/>
    <w:uiPriority w:val="99"/>
    <w:rsid w:val="00A75E64"/>
    <w:rPr>
      <w:rFonts w:ascii="Times New Roman" w:hAnsi="Times New Roman" w:cs="Times New Roman"/>
      <w:b/>
      <w:bCs/>
      <w:i/>
      <w:iCs/>
      <w:sz w:val="20"/>
      <w:szCs w:val="20"/>
      <w:lang w:eastAsia="sl-SI"/>
    </w:rPr>
  </w:style>
  <w:style w:type="character" w:customStyle="1" w:styleId="Heading7Char">
    <w:name w:val="Heading 7 Char"/>
    <w:basedOn w:val="DefaultParagraphFont"/>
    <w:link w:val="Heading7"/>
    <w:uiPriority w:val="99"/>
    <w:rsid w:val="00A75E64"/>
    <w:rPr>
      <w:rFonts w:ascii="Times New Roman" w:hAnsi="Times New Roman" w:cs="Times New Roman"/>
      <w:sz w:val="24"/>
      <w:szCs w:val="24"/>
      <w:lang w:eastAsia="sl-SI"/>
    </w:rPr>
  </w:style>
  <w:style w:type="character" w:customStyle="1" w:styleId="tx11nb1">
    <w:name w:val="tx11nb1"/>
    <w:basedOn w:val="DefaultParagraphFont"/>
    <w:uiPriority w:val="99"/>
    <w:rsid w:val="00A75E64"/>
    <w:rPr>
      <w:rFonts w:ascii="Verdana" w:hAnsi="Verdana" w:cs="Verdana"/>
      <w:b/>
      <w:bCs/>
      <w:caps/>
      <w:color w:val="CC3333"/>
      <w:sz w:val="22"/>
      <w:szCs w:val="22"/>
      <w:u w:val="none"/>
      <w:effect w:val="none"/>
    </w:rPr>
  </w:style>
  <w:style w:type="paragraph" w:customStyle="1" w:styleId="NASLOVNIK">
    <w:name w:val="NASLOVNIK"/>
    <w:basedOn w:val="Normal"/>
    <w:autoRedefine/>
    <w:uiPriority w:val="99"/>
    <w:rsid w:val="004511CC"/>
    <w:pPr>
      <w:jc w:val="both"/>
    </w:pPr>
    <w:rPr>
      <w:rFonts w:ascii="Calibri" w:hAnsi="Calibri" w:cs="Calibri"/>
      <w:b/>
      <w:bCs/>
      <w:sz w:val="28"/>
      <w:szCs w:val="28"/>
    </w:rPr>
  </w:style>
  <w:style w:type="paragraph" w:styleId="BodyText">
    <w:name w:val="Body Text"/>
    <w:basedOn w:val="Normal"/>
    <w:link w:val="BodyTextChar"/>
    <w:uiPriority w:val="99"/>
    <w:rsid w:val="00A75E64"/>
    <w:rPr>
      <w:lang w:eastAsia="sl-SI"/>
    </w:rPr>
  </w:style>
  <w:style w:type="character" w:customStyle="1" w:styleId="BodyTextChar">
    <w:name w:val="Body Text Char"/>
    <w:basedOn w:val="DefaultParagraphFont"/>
    <w:link w:val="BodyText"/>
    <w:uiPriority w:val="99"/>
    <w:rsid w:val="00A75E64"/>
    <w:rPr>
      <w:rFonts w:ascii="Times New Roman" w:hAnsi="Times New Roman" w:cs="Times New Roman"/>
      <w:sz w:val="20"/>
      <w:szCs w:val="20"/>
      <w:lang w:eastAsia="sl-SI"/>
    </w:rPr>
  </w:style>
  <w:style w:type="paragraph" w:styleId="Header">
    <w:name w:val="header"/>
    <w:basedOn w:val="Normal"/>
    <w:link w:val="HeaderChar"/>
    <w:uiPriority w:val="99"/>
    <w:rsid w:val="00A75E64"/>
    <w:pPr>
      <w:tabs>
        <w:tab w:val="center" w:pos="4536"/>
        <w:tab w:val="right" w:pos="9072"/>
      </w:tabs>
    </w:pPr>
    <w:rPr>
      <w:lang w:eastAsia="sl-SI"/>
    </w:rPr>
  </w:style>
  <w:style w:type="character" w:customStyle="1" w:styleId="HeaderChar">
    <w:name w:val="Header Char"/>
    <w:basedOn w:val="DefaultParagraphFont"/>
    <w:link w:val="Header"/>
    <w:uiPriority w:val="99"/>
    <w:rsid w:val="00A75E64"/>
    <w:rPr>
      <w:rFonts w:ascii="Times New Roman" w:hAnsi="Times New Roman" w:cs="Times New Roman"/>
      <w:sz w:val="24"/>
      <w:szCs w:val="24"/>
      <w:lang w:eastAsia="sl-SI"/>
    </w:rPr>
  </w:style>
  <w:style w:type="paragraph" w:styleId="NormalWeb">
    <w:name w:val="Normal (Web)"/>
    <w:basedOn w:val="Normal"/>
    <w:uiPriority w:val="99"/>
    <w:rsid w:val="00A75E64"/>
    <w:pPr>
      <w:spacing w:before="100" w:beforeAutospacing="1" w:after="100" w:afterAutospacing="1"/>
    </w:pPr>
    <w:rPr>
      <w:lang w:eastAsia="sl-SI"/>
    </w:rPr>
  </w:style>
  <w:style w:type="paragraph" w:styleId="BodyText2">
    <w:name w:val="Body Text 2"/>
    <w:basedOn w:val="Normal"/>
    <w:link w:val="BodyText2Char"/>
    <w:uiPriority w:val="99"/>
    <w:rsid w:val="00A75E64"/>
    <w:pPr>
      <w:tabs>
        <w:tab w:val="left" w:pos="4500"/>
        <w:tab w:val="left" w:pos="4680"/>
      </w:tabs>
      <w:jc w:val="both"/>
    </w:pPr>
  </w:style>
  <w:style w:type="character" w:customStyle="1" w:styleId="BodyText2Char">
    <w:name w:val="Body Text 2 Char"/>
    <w:basedOn w:val="DefaultParagraphFont"/>
    <w:link w:val="BodyText2"/>
    <w:uiPriority w:val="99"/>
    <w:rsid w:val="00A75E64"/>
    <w:rPr>
      <w:rFonts w:ascii="Times New Roman" w:hAnsi="Times New Roman" w:cs="Times New Roman"/>
      <w:sz w:val="44"/>
      <w:szCs w:val="44"/>
    </w:rPr>
  </w:style>
  <w:style w:type="paragraph" w:styleId="Footer">
    <w:name w:val="footer"/>
    <w:basedOn w:val="Normal"/>
    <w:link w:val="FooterChar"/>
    <w:uiPriority w:val="99"/>
    <w:rsid w:val="00A75E64"/>
    <w:pPr>
      <w:tabs>
        <w:tab w:val="center" w:pos="4536"/>
        <w:tab w:val="right" w:pos="9072"/>
      </w:tabs>
    </w:pPr>
    <w:rPr>
      <w:rFonts w:ascii="Arial" w:hAnsi="Arial" w:cs="Arial"/>
      <w:sz w:val="22"/>
      <w:szCs w:val="22"/>
      <w:lang w:eastAsia="sl-SI"/>
    </w:rPr>
  </w:style>
  <w:style w:type="character" w:customStyle="1" w:styleId="FooterChar">
    <w:name w:val="Footer Char"/>
    <w:basedOn w:val="DefaultParagraphFont"/>
    <w:link w:val="Footer"/>
    <w:uiPriority w:val="99"/>
    <w:rsid w:val="00A75E64"/>
    <w:rPr>
      <w:rFonts w:ascii="Arial" w:hAnsi="Arial" w:cs="Arial"/>
      <w:sz w:val="20"/>
      <w:szCs w:val="20"/>
      <w:lang w:eastAsia="sl-SI"/>
    </w:rPr>
  </w:style>
  <w:style w:type="paragraph" w:styleId="BodyText3">
    <w:name w:val="Body Text 3"/>
    <w:basedOn w:val="Normal"/>
    <w:link w:val="BodyText3Char"/>
    <w:uiPriority w:val="99"/>
    <w:rsid w:val="00A75E64"/>
    <w:rPr>
      <w:b/>
      <w:bCs/>
      <w:lang w:val="de-DE"/>
    </w:rPr>
  </w:style>
  <w:style w:type="character" w:customStyle="1" w:styleId="BodyText3Char">
    <w:name w:val="Body Text 3 Char"/>
    <w:basedOn w:val="DefaultParagraphFont"/>
    <w:link w:val="BodyText3"/>
    <w:uiPriority w:val="99"/>
    <w:rsid w:val="00A75E64"/>
    <w:rPr>
      <w:rFonts w:ascii="Times New Roman" w:hAnsi="Times New Roman" w:cs="Times New Roman"/>
      <w:b/>
      <w:bCs/>
      <w:sz w:val="24"/>
      <w:szCs w:val="24"/>
      <w:lang w:val="de-DE"/>
    </w:rPr>
  </w:style>
  <w:style w:type="paragraph" w:styleId="BalloonText">
    <w:name w:val="Balloon Text"/>
    <w:basedOn w:val="Normal"/>
    <w:link w:val="BalloonTextChar"/>
    <w:uiPriority w:val="99"/>
    <w:semiHidden/>
    <w:rsid w:val="00A75E64"/>
    <w:rPr>
      <w:rFonts w:ascii="Tahoma" w:hAnsi="Tahoma" w:cs="Tahoma"/>
      <w:sz w:val="16"/>
      <w:szCs w:val="16"/>
    </w:rPr>
  </w:style>
  <w:style w:type="character" w:customStyle="1" w:styleId="BalloonTextChar">
    <w:name w:val="Balloon Text Char"/>
    <w:basedOn w:val="DefaultParagraphFont"/>
    <w:link w:val="BalloonText"/>
    <w:uiPriority w:val="99"/>
    <w:semiHidden/>
    <w:rsid w:val="00A75E64"/>
    <w:rPr>
      <w:rFonts w:ascii="Tahoma" w:hAnsi="Tahoma" w:cs="Tahoma"/>
      <w:sz w:val="16"/>
      <w:szCs w:val="16"/>
    </w:rPr>
  </w:style>
  <w:style w:type="paragraph" w:styleId="Title">
    <w:name w:val="Title"/>
    <w:basedOn w:val="Normal"/>
    <w:next w:val="Normal"/>
    <w:link w:val="TitleChar"/>
    <w:uiPriority w:val="99"/>
    <w:qFormat/>
    <w:rsid w:val="00A75E64"/>
    <w:pPr>
      <w:pBdr>
        <w:bottom w:val="single" w:sz="8" w:space="4" w:color="4F81BD"/>
      </w:pBdr>
      <w:spacing w:after="300"/>
      <w:contextualSpacing/>
    </w:pPr>
    <w:rPr>
      <w:rFonts w:ascii="Cambria" w:hAnsi="Cambria" w:cs="Cambria"/>
      <w:color w:val="17365D"/>
      <w:spacing w:val="5"/>
      <w:kern w:val="28"/>
      <w:sz w:val="52"/>
      <w:szCs w:val="52"/>
      <w:lang w:eastAsia="sl-SI"/>
    </w:rPr>
  </w:style>
  <w:style w:type="character" w:customStyle="1" w:styleId="TitleChar">
    <w:name w:val="Title Char"/>
    <w:basedOn w:val="DefaultParagraphFont"/>
    <w:link w:val="Title"/>
    <w:uiPriority w:val="99"/>
    <w:rsid w:val="00A75E64"/>
    <w:rPr>
      <w:rFonts w:ascii="Cambria" w:hAnsi="Cambria" w:cs="Cambria"/>
      <w:color w:val="17365D"/>
      <w:spacing w:val="5"/>
      <w:kern w:val="28"/>
      <w:sz w:val="52"/>
      <w:szCs w:val="52"/>
      <w:lang w:eastAsia="sl-SI"/>
    </w:rPr>
  </w:style>
  <w:style w:type="paragraph" w:styleId="Subtitle">
    <w:name w:val="Subtitle"/>
    <w:basedOn w:val="Normal"/>
    <w:next w:val="Normal"/>
    <w:link w:val="SubtitleChar"/>
    <w:uiPriority w:val="99"/>
    <w:qFormat/>
    <w:rsid w:val="00A75E64"/>
    <w:pPr>
      <w:numPr>
        <w:ilvl w:val="1"/>
      </w:numPr>
      <w:spacing w:after="200" w:line="276" w:lineRule="auto"/>
    </w:pPr>
    <w:rPr>
      <w:rFonts w:ascii="Cambria" w:hAnsi="Cambria" w:cs="Cambria"/>
      <w:i/>
      <w:iCs/>
      <w:color w:val="4F81BD"/>
      <w:spacing w:val="15"/>
      <w:lang w:eastAsia="sl-SI"/>
    </w:rPr>
  </w:style>
  <w:style w:type="character" w:customStyle="1" w:styleId="SubtitleChar">
    <w:name w:val="Subtitle Char"/>
    <w:basedOn w:val="DefaultParagraphFont"/>
    <w:link w:val="Subtitle"/>
    <w:uiPriority w:val="99"/>
    <w:rsid w:val="00A75E64"/>
    <w:rPr>
      <w:rFonts w:ascii="Cambria" w:hAnsi="Cambria" w:cs="Cambria"/>
      <w:i/>
      <w:iCs/>
      <w:color w:val="4F81BD"/>
      <w:spacing w:val="15"/>
      <w:sz w:val="24"/>
      <w:szCs w:val="24"/>
      <w:lang w:eastAsia="sl-SI"/>
    </w:rPr>
  </w:style>
  <w:style w:type="paragraph" w:styleId="Caption">
    <w:name w:val="caption"/>
    <w:basedOn w:val="Normal"/>
    <w:next w:val="Normal"/>
    <w:uiPriority w:val="99"/>
    <w:qFormat/>
    <w:rsid w:val="000F0451"/>
    <w:pPr>
      <w:spacing w:after="200"/>
    </w:pPr>
    <w:rPr>
      <w:b/>
      <w:bCs/>
      <w:color w:val="4F81BD"/>
      <w:sz w:val="18"/>
      <w:szCs w:val="18"/>
    </w:rPr>
  </w:style>
  <w:style w:type="table" w:styleId="TableGrid">
    <w:name w:val="Table Grid"/>
    <w:basedOn w:val="TableNormal"/>
    <w:uiPriority w:val="99"/>
    <w:rsid w:val="0032185E"/>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7B8801F2B1483F98D539CC92927118">
    <w:name w:val="DE7B8801F2B1483F98D539CC92927118"/>
    <w:uiPriority w:val="99"/>
    <w:rsid w:val="00C053EE"/>
    <w:pPr>
      <w:spacing w:after="200" w:line="276" w:lineRule="auto"/>
    </w:pPr>
    <w:rPr>
      <w:rFonts w:eastAsia="Times New Roman" w:cs="Calibri"/>
    </w:rPr>
  </w:style>
  <w:style w:type="paragraph" w:styleId="ListParagraph">
    <w:name w:val="List Paragraph"/>
    <w:basedOn w:val="Normal"/>
    <w:uiPriority w:val="99"/>
    <w:qFormat/>
    <w:rsid w:val="00C053EE"/>
    <w:pPr>
      <w:ind w:left="720"/>
      <w:contextualSpacing/>
    </w:pPr>
  </w:style>
  <w:style w:type="table" w:styleId="LightShading-Accent1">
    <w:name w:val="Light Shading Accent 1"/>
    <w:basedOn w:val="TableNormal"/>
    <w:uiPriority w:val="99"/>
    <w:rsid w:val="00B7740C"/>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99"/>
    <w:rsid w:val="001F33BC"/>
    <w:rPr>
      <w:rFonts w:cs="Calibri"/>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2">
    <w:name w:val="Light List Accent 2"/>
    <w:basedOn w:val="TableNormal"/>
    <w:uiPriority w:val="99"/>
    <w:rsid w:val="002842EB"/>
    <w:rPr>
      <w:rFonts w:cs="Calibri"/>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b/>
        <w:bCs/>
        <w:color w:val="FFFFFF"/>
      </w:rPr>
      <w:tblPr/>
      <w:tcPr>
        <w:shd w:val="clear" w:color="auto" w:fill="C0504D"/>
      </w:tcPr>
    </w:tblStylePr>
    <w:tblStylePr w:type="lastRow">
      <w:pPr>
        <w:spacing w:before="0" w:after="0"/>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Hyperlink">
    <w:name w:val="Hyperlink"/>
    <w:basedOn w:val="DefaultParagraphFont"/>
    <w:uiPriority w:val="99"/>
    <w:rsid w:val="00E45F3D"/>
    <w:rPr>
      <w:color w:val="0000FF"/>
      <w:u w:val="single"/>
    </w:rPr>
  </w:style>
  <w:style w:type="character" w:styleId="CommentReference">
    <w:name w:val="annotation reference"/>
    <w:basedOn w:val="DefaultParagraphFont"/>
    <w:uiPriority w:val="99"/>
    <w:semiHidden/>
    <w:rsid w:val="000828C1"/>
    <w:rPr>
      <w:sz w:val="16"/>
      <w:szCs w:val="16"/>
    </w:rPr>
  </w:style>
  <w:style w:type="paragraph" w:styleId="CommentText">
    <w:name w:val="annotation text"/>
    <w:basedOn w:val="Normal"/>
    <w:link w:val="CommentTextChar"/>
    <w:uiPriority w:val="99"/>
    <w:semiHidden/>
    <w:rsid w:val="000828C1"/>
    <w:rPr>
      <w:sz w:val="20"/>
      <w:szCs w:val="20"/>
    </w:rPr>
  </w:style>
  <w:style w:type="character" w:customStyle="1" w:styleId="CommentTextChar">
    <w:name w:val="Comment Text Char"/>
    <w:basedOn w:val="DefaultParagraphFont"/>
    <w:link w:val="CommentText"/>
    <w:uiPriority w:val="99"/>
    <w:semiHidden/>
    <w:rsid w:val="000828C1"/>
    <w:rPr>
      <w:rFonts w:ascii="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rsid w:val="000828C1"/>
    <w:rPr>
      <w:b/>
      <w:bCs/>
    </w:rPr>
  </w:style>
  <w:style w:type="character" w:customStyle="1" w:styleId="CommentSubjectChar">
    <w:name w:val="Comment Subject Char"/>
    <w:basedOn w:val="CommentTextChar"/>
    <w:link w:val="CommentSubject"/>
    <w:uiPriority w:val="99"/>
    <w:semiHidden/>
    <w:rsid w:val="000828C1"/>
    <w:rPr>
      <w:rFonts w:ascii="Times New Roman" w:hAnsi="Times New Roman" w:cs="Times New Roman"/>
      <w:b/>
      <w:bC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sl-SI" w:eastAsia="sl-SI"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2"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lsdException w:name="Light List Accent 2" w:semiHidden="0"/>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A75E64"/>
    <w:rPr>
      <w:rFonts w:ascii="Times New Roman" w:eastAsia="Times New Roman" w:hAnsi="Times New Roman"/>
      <w:sz w:val="24"/>
      <w:szCs w:val="24"/>
      <w:lang w:eastAsia="en-US"/>
    </w:rPr>
  </w:style>
  <w:style w:type="paragraph" w:styleId="Heading1">
    <w:name w:val="heading 1"/>
    <w:basedOn w:val="Normal"/>
    <w:next w:val="Normal"/>
    <w:link w:val="Heading1Char"/>
    <w:uiPriority w:val="99"/>
    <w:qFormat/>
    <w:rsid w:val="00A75E64"/>
    <w:pPr>
      <w:keepNext/>
      <w:outlineLvl w:val="0"/>
    </w:pPr>
    <w:rPr>
      <w:b/>
      <w:bCs/>
      <w:lang w:eastAsia="sl-SI"/>
    </w:rPr>
  </w:style>
  <w:style w:type="paragraph" w:styleId="Heading2">
    <w:name w:val="heading 2"/>
    <w:basedOn w:val="Normal"/>
    <w:next w:val="Normal"/>
    <w:link w:val="Heading2Char"/>
    <w:uiPriority w:val="99"/>
    <w:qFormat/>
    <w:rsid w:val="000D6DBD"/>
    <w:pPr>
      <w:keepNext/>
      <w:keepLines/>
      <w:spacing w:before="20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rsid w:val="00A75E64"/>
    <w:pPr>
      <w:keepNext/>
      <w:numPr>
        <w:numId w:val="1"/>
      </w:numPr>
      <w:tabs>
        <w:tab w:val="clear" w:pos="1080"/>
        <w:tab w:val="num" w:pos="450"/>
      </w:tabs>
      <w:ind w:left="450" w:hanging="450"/>
      <w:outlineLvl w:val="2"/>
    </w:pPr>
    <w:rPr>
      <w:b/>
      <w:bCs/>
    </w:rPr>
  </w:style>
  <w:style w:type="paragraph" w:styleId="Heading4">
    <w:name w:val="heading 4"/>
    <w:basedOn w:val="Normal"/>
    <w:next w:val="Normal"/>
    <w:link w:val="Heading4Char"/>
    <w:uiPriority w:val="99"/>
    <w:qFormat/>
    <w:rsid w:val="00A75E64"/>
    <w:pPr>
      <w:keepNext/>
      <w:numPr>
        <w:ilvl w:val="1"/>
        <w:numId w:val="1"/>
      </w:numPr>
      <w:tabs>
        <w:tab w:val="clear" w:pos="1440"/>
        <w:tab w:val="num" w:pos="450"/>
      </w:tabs>
      <w:ind w:left="360"/>
      <w:outlineLvl w:val="3"/>
    </w:pPr>
    <w:rPr>
      <w:b/>
      <w:bCs/>
    </w:rPr>
  </w:style>
  <w:style w:type="paragraph" w:styleId="Heading5">
    <w:name w:val="heading 5"/>
    <w:basedOn w:val="Normal"/>
    <w:next w:val="Normal"/>
    <w:link w:val="Heading5Char"/>
    <w:uiPriority w:val="99"/>
    <w:qFormat/>
    <w:rsid w:val="00A75E64"/>
    <w:pPr>
      <w:spacing w:before="240" w:after="60"/>
      <w:outlineLvl w:val="4"/>
    </w:pPr>
    <w:rPr>
      <w:b/>
      <w:bCs/>
      <w:i/>
      <w:iCs/>
      <w:sz w:val="26"/>
      <w:szCs w:val="26"/>
    </w:rPr>
  </w:style>
  <w:style w:type="paragraph" w:styleId="Heading6">
    <w:name w:val="heading 6"/>
    <w:basedOn w:val="Normal"/>
    <w:next w:val="Normal"/>
    <w:link w:val="Heading6Char"/>
    <w:uiPriority w:val="99"/>
    <w:qFormat/>
    <w:rsid w:val="00A75E64"/>
    <w:pPr>
      <w:keepNext/>
      <w:tabs>
        <w:tab w:val="left" w:pos="4500"/>
        <w:tab w:val="left" w:pos="4680"/>
      </w:tabs>
      <w:jc w:val="both"/>
      <w:outlineLvl w:val="5"/>
    </w:pPr>
    <w:rPr>
      <w:b/>
      <w:bCs/>
      <w:i/>
      <w:iCs/>
      <w:sz w:val="28"/>
      <w:szCs w:val="28"/>
      <w:lang w:eastAsia="sl-SI"/>
    </w:rPr>
  </w:style>
  <w:style w:type="paragraph" w:styleId="Heading7">
    <w:name w:val="heading 7"/>
    <w:basedOn w:val="Normal"/>
    <w:next w:val="Normal"/>
    <w:link w:val="Heading7Char"/>
    <w:uiPriority w:val="99"/>
    <w:qFormat/>
    <w:rsid w:val="00A75E64"/>
    <w:pPr>
      <w:spacing w:before="240" w:after="60"/>
      <w:outlineLvl w:val="6"/>
    </w:pPr>
    <w:rPr>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75E64"/>
    <w:rPr>
      <w:rFonts w:ascii="Times New Roman" w:hAnsi="Times New Roman" w:cs="Times New Roman"/>
      <w:b/>
      <w:bCs/>
      <w:sz w:val="24"/>
      <w:szCs w:val="24"/>
      <w:lang w:eastAsia="sl-SI"/>
    </w:rPr>
  </w:style>
  <w:style w:type="character" w:customStyle="1" w:styleId="Heading2Char">
    <w:name w:val="Heading 2 Char"/>
    <w:basedOn w:val="DefaultParagraphFont"/>
    <w:link w:val="Heading2"/>
    <w:uiPriority w:val="99"/>
    <w:semiHidden/>
    <w:rsid w:val="000D6DBD"/>
    <w:rPr>
      <w:rFonts w:ascii="Cambria" w:hAnsi="Cambria" w:cs="Cambria"/>
      <w:b/>
      <w:bCs/>
      <w:color w:val="4F81BD"/>
      <w:sz w:val="26"/>
      <w:szCs w:val="26"/>
    </w:rPr>
  </w:style>
  <w:style w:type="character" w:customStyle="1" w:styleId="Heading3Char">
    <w:name w:val="Heading 3 Char"/>
    <w:basedOn w:val="DefaultParagraphFont"/>
    <w:link w:val="Heading3"/>
    <w:uiPriority w:val="99"/>
    <w:rsid w:val="00A75E64"/>
    <w:rPr>
      <w:rFonts w:ascii="Times New Roman" w:hAnsi="Times New Roman" w:cs="Times New Roman"/>
      <w:b/>
      <w:bCs/>
      <w:sz w:val="44"/>
      <w:szCs w:val="44"/>
      <w:lang w:eastAsia="en-US"/>
    </w:rPr>
  </w:style>
  <w:style w:type="character" w:customStyle="1" w:styleId="Heading4Char">
    <w:name w:val="Heading 4 Char"/>
    <w:basedOn w:val="DefaultParagraphFont"/>
    <w:link w:val="Heading4"/>
    <w:uiPriority w:val="99"/>
    <w:rsid w:val="00A75E64"/>
    <w:rPr>
      <w:rFonts w:ascii="Times New Roman" w:hAnsi="Times New Roman" w:cs="Times New Roman"/>
      <w:b/>
      <w:bCs/>
      <w:sz w:val="44"/>
      <w:szCs w:val="44"/>
      <w:lang w:eastAsia="en-US"/>
    </w:rPr>
  </w:style>
  <w:style w:type="character" w:customStyle="1" w:styleId="Heading5Char">
    <w:name w:val="Heading 5 Char"/>
    <w:basedOn w:val="DefaultParagraphFont"/>
    <w:link w:val="Heading5"/>
    <w:uiPriority w:val="99"/>
    <w:rsid w:val="00A75E64"/>
    <w:rPr>
      <w:rFonts w:ascii="Times New Roman" w:hAnsi="Times New Roman" w:cs="Times New Roman"/>
      <w:b/>
      <w:bCs/>
      <w:i/>
      <w:iCs/>
      <w:sz w:val="26"/>
      <w:szCs w:val="26"/>
    </w:rPr>
  </w:style>
  <w:style w:type="character" w:customStyle="1" w:styleId="Heading6Char">
    <w:name w:val="Heading 6 Char"/>
    <w:basedOn w:val="DefaultParagraphFont"/>
    <w:link w:val="Heading6"/>
    <w:uiPriority w:val="99"/>
    <w:rsid w:val="00A75E64"/>
    <w:rPr>
      <w:rFonts w:ascii="Times New Roman" w:hAnsi="Times New Roman" w:cs="Times New Roman"/>
      <w:b/>
      <w:bCs/>
      <w:i/>
      <w:iCs/>
      <w:sz w:val="20"/>
      <w:szCs w:val="20"/>
      <w:lang w:eastAsia="sl-SI"/>
    </w:rPr>
  </w:style>
  <w:style w:type="character" w:customStyle="1" w:styleId="Heading7Char">
    <w:name w:val="Heading 7 Char"/>
    <w:basedOn w:val="DefaultParagraphFont"/>
    <w:link w:val="Heading7"/>
    <w:uiPriority w:val="99"/>
    <w:rsid w:val="00A75E64"/>
    <w:rPr>
      <w:rFonts w:ascii="Times New Roman" w:hAnsi="Times New Roman" w:cs="Times New Roman"/>
      <w:sz w:val="24"/>
      <w:szCs w:val="24"/>
      <w:lang w:eastAsia="sl-SI"/>
    </w:rPr>
  </w:style>
  <w:style w:type="character" w:customStyle="1" w:styleId="tx11nb1">
    <w:name w:val="tx11nb1"/>
    <w:basedOn w:val="DefaultParagraphFont"/>
    <w:uiPriority w:val="99"/>
    <w:rsid w:val="00A75E64"/>
    <w:rPr>
      <w:rFonts w:ascii="Verdana" w:hAnsi="Verdana" w:cs="Verdana"/>
      <w:b/>
      <w:bCs/>
      <w:caps/>
      <w:color w:val="CC3333"/>
      <w:sz w:val="22"/>
      <w:szCs w:val="22"/>
      <w:u w:val="none"/>
      <w:effect w:val="none"/>
    </w:rPr>
  </w:style>
  <w:style w:type="paragraph" w:customStyle="1" w:styleId="NASLOVNIK">
    <w:name w:val="NASLOVNIK"/>
    <w:basedOn w:val="Normal"/>
    <w:autoRedefine/>
    <w:uiPriority w:val="99"/>
    <w:rsid w:val="004511CC"/>
    <w:pPr>
      <w:jc w:val="both"/>
    </w:pPr>
    <w:rPr>
      <w:rFonts w:ascii="Calibri" w:hAnsi="Calibri" w:cs="Calibri"/>
      <w:b/>
      <w:bCs/>
      <w:sz w:val="28"/>
      <w:szCs w:val="28"/>
    </w:rPr>
  </w:style>
  <w:style w:type="paragraph" w:styleId="BodyText">
    <w:name w:val="Body Text"/>
    <w:basedOn w:val="Normal"/>
    <w:link w:val="BodyTextChar"/>
    <w:uiPriority w:val="99"/>
    <w:rsid w:val="00A75E64"/>
    <w:rPr>
      <w:lang w:eastAsia="sl-SI"/>
    </w:rPr>
  </w:style>
  <w:style w:type="character" w:customStyle="1" w:styleId="BodyTextChar">
    <w:name w:val="Body Text Char"/>
    <w:basedOn w:val="DefaultParagraphFont"/>
    <w:link w:val="BodyText"/>
    <w:uiPriority w:val="99"/>
    <w:rsid w:val="00A75E64"/>
    <w:rPr>
      <w:rFonts w:ascii="Times New Roman" w:hAnsi="Times New Roman" w:cs="Times New Roman"/>
      <w:sz w:val="20"/>
      <w:szCs w:val="20"/>
      <w:lang w:eastAsia="sl-SI"/>
    </w:rPr>
  </w:style>
  <w:style w:type="paragraph" w:styleId="Header">
    <w:name w:val="header"/>
    <w:basedOn w:val="Normal"/>
    <w:link w:val="HeaderChar"/>
    <w:uiPriority w:val="99"/>
    <w:rsid w:val="00A75E64"/>
    <w:pPr>
      <w:tabs>
        <w:tab w:val="center" w:pos="4536"/>
        <w:tab w:val="right" w:pos="9072"/>
      </w:tabs>
    </w:pPr>
    <w:rPr>
      <w:lang w:eastAsia="sl-SI"/>
    </w:rPr>
  </w:style>
  <w:style w:type="character" w:customStyle="1" w:styleId="HeaderChar">
    <w:name w:val="Header Char"/>
    <w:basedOn w:val="DefaultParagraphFont"/>
    <w:link w:val="Header"/>
    <w:uiPriority w:val="99"/>
    <w:rsid w:val="00A75E64"/>
    <w:rPr>
      <w:rFonts w:ascii="Times New Roman" w:hAnsi="Times New Roman" w:cs="Times New Roman"/>
      <w:sz w:val="24"/>
      <w:szCs w:val="24"/>
      <w:lang w:eastAsia="sl-SI"/>
    </w:rPr>
  </w:style>
  <w:style w:type="paragraph" w:styleId="NormalWeb">
    <w:name w:val="Normal (Web)"/>
    <w:basedOn w:val="Normal"/>
    <w:uiPriority w:val="99"/>
    <w:rsid w:val="00A75E64"/>
    <w:pPr>
      <w:spacing w:before="100" w:beforeAutospacing="1" w:after="100" w:afterAutospacing="1"/>
    </w:pPr>
    <w:rPr>
      <w:lang w:eastAsia="sl-SI"/>
    </w:rPr>
  </w:style>
  <w:style w:type="paragraph" w:styleId="BodyText2">
    <w:name w:val="Body Text 2"/>
    <w:basedOn w:val="Normal"/>
    <w:link w:val="BodyText2Char"/>
    <w:uiPriority w:val="99"/>
    <w:rsid w:val="00A75E64"/>
    <w:pPr>
      <w:tabs>
        <w:tab w:val="left" w:pos="4500"/>
        <w:tab w:val="left" w:pos="4680"/>
      </w:tabs>
      <w:jc w:val="both"/>
    </w:pPr>
  </w:style>
  <w:style w:type="character" w:customStyle="1" w:styleId="BodyText2Char">
    <w:name w:val="Body Text 2 Char"/>
    <w:basedOn w:val="DefaultParagraphFont"/>
    <w:link w:val="BodyText2"/>
    <w:uiPriority w:val="99"/>
    <w:rsid w:val="00A75E64"/>
    <w:rPr>
      <w:rFonts w:ascii="Times New Roman" w:hAnsi="Times New Roman" w:cs="Times New Roman"/>
      <w:sz w:val="44"/>
      <w:szCs w:val="44"/>
    </w:rPr>
  </w:style>
  <w:style w:type="paragraph" w:styleId="Footer">
    <w:name w:val="footer"/>
    <w:basedOn w:val="Normal"/>
    <w:link w:val="FooterChar"/>
    <w:uiPriority w:val="99"/>
    <w:rsid w:val="00A75E64"/>
    <w:pPr>
      <w:tabs>
        <w:tab w:val="center" w:pos="4536"/>
        <w:tab w:val="right" w:pos="9072"/>
      </w:tabs>
    </w:pPr>
    <w:rPr>
      <w:rFonts w:ascii="Arial" w:hAnsi="Arial" w:cs="Arial"/>
      <w:sz w:val="22"/>
      <w:szCs w:val="22"/>
      <w:lang w:eastAsia="sl-SI"/>
    </w:rPr>
  </w:style>
  <w:style w:type="character" w:customStyle="1" w:styleId="FooterChar">
    <w:name w:val="Footer Char"/>
    <w:basedOn w:val="DefaultParagraphFont"/>
    <w:link w:val="Footer"/>
    <w:uiPriority w:val="99"/>
    <w:rsid w:val="00A75E64"/>
    <w:rPr>
      <w:rFonts w:ascii="Arial" w:hAnsi="Arial" w:cs="Arial"/>
      <w:sz w:val="20"/>
      <w:szCs w:val="20"/>
      <w:lang w:eastAsia="sl-SI"/>
    </w:rPr>
  </w:style>
  <w:style w:type="paragraph" w:styleId="BodyText3">
    <w:name w:val="Body Text 3"/>
    <w:basedOn w:val="Normal"/>
    <w:link w:val="BodyText3Char"/>
    <w:uiPriority w:val="99"/>
    <w:rsid w:val="00A75E64"/>
    <w:rPr>
      <w:b/>
      <w:bCs/>
      <w:lang w:val="de-DE"/>
    </w:rPr>
  </w:style>
  <w:style w:type="character" w:customStyle="1" w:styleId="BodyText3Char">
    <w:name w:val="Body Text 3 Char"/>
    <w:basedOn w:val="DefaultParagraphFont"/>
    <w:link w:val="BodyText3"/>
    <w:uiPriority w:val="99"/>
    <w:rsid w:val="00A75E64"/>
    <w:rPr>
      <w:rFonts w:ascii="Times New Roman" w:hAnsi="Times New Roman" w:cs="Times New Roman"/>
      <w:b/>
      <w:bCs/>
      <w:sz w:val="24"/>
      <w:szCs w:val="24"/>
      <w:lang w:val="de-DE"/>
    </w:rPr>
  </w:style>
  <w:style w:type="paragraph" w:styleId="BalloonText">
    <w:name w:val="Balloon Text"/>
    <w:basedOn w:val="Normal"/>
    <w:link w:val="BalloonTextChar"/>
    <w:uiPriority w:val="99"/>
    <w:semiHidden/>
    <w:rsid w:val="00A75E64"/>
    <w:rPr>
      <w:rFonts w:ascii="Tahoma" w:hAnsi="Tahoma" w:cs="Tahoma"/>
      <w:sz w:val="16"/>
      <w:szCs w:val="16"/>
    </w:rPr>
  </w:style>
  <w:style w:type="character" w:customStyle="1" w:styleId="BalloonTextChar">
    <w:name w:val="Balloon Text Char"/>
    <w:basedOn w:val="DefaultParagraphFont"/>
    <w:link w:val="BalloonText"/>
    <w:uiPriority w:val="99"/>
    <w:semiHidden/>
    <w:rsid w:val="00A75E64"/>
    <w:rPr>
      <w:rFonts w:ascii="Tahoma" w:hAnsi="Tahoma" w:cs="Tahoma"/>
      <w:sz w:val="16"/>
      <w:szCs w:val="16"/>
    </w:rPr>
  </w:style>
  <w:style w:type="paragraph" w:styleId="Title">
    <w:name w:val="Title"/>
    <w:basedOn w:val="Normal"/>
    <w:next w:val="Normal"/>
    <w:link w:val="TitleChar"/>
    <w:uiPriority w:val="99"/>
    <w:qFormat/>
    <w:rsid w:val="00A75E64"/>
    <w:pPr>
      <w:pBdr>
        <w:bottom w:val="single" w:sz="8" w:space="4" w:color="4F81BD"/>
      </w:pBdr>
      <w:spacing w:after="300"/>
      <w:contextualSpacing/>
    </w:pPr>
    <w:rPr>
      <w:rFonts w:ascii="Cambria" w:hAnsi="Cambria" w:cs="Cambria"/>
      <w:color w:val="17365D"/>
      <w:spacing w:val="5"/>
      <w:kern w:val="28"/>
      <w:sz w:val="52"/>
      <w:szCs w:val="52"/>
      <w:lang w:eastAsia="sl-SI"/>
    </w:rPr>
  </w:style>
  <w:style w:type="character" w:customStyle="1" w:styleId="TitleChar">
    <w:name w:val="Title Char"/>
    <w:basedOn w:val="DefaultParagraphFont"/>
    <w:link w:val="Title"/>
    <w:uiPriority w:val="99"/>
    <w:rsid w:val="00A75E64"/>
    <w:rPr>
      <w:rFonts w:ascii="Cambria" w:hAnsi="Cambria" w:cs="Cambria"/>
      <w:color w:val="17365D"/>
      <w:spacing w:val="5"/>
      <w:kern w:val="28"/>
      <w:sz w:val="52"/>
      <w:szCs w:val="52"/>
      <w:lang w:eastAsia="sl-SI"/>
    </w:rPr>
  </w:style>
  <w:style w:type="paragraph" w:styleId="Subtitle">
    <w:name w:val="Subtitle"/>
    <w:basedOn w:val="Normal"/>
    <w:next w:val="Normal"/>
    <w:link w:val="SubtitleChar"/>
    <w:uiPriority w:val="99"/>
    <w:qFormat/>
    <w:rsid w:val="00A75E64"/>
    <w:pPr>
      <w:numPr>
        <w:ilvl w:val="1"/>
      </w:numPr>
      <w:spacing w:after="200" w:line="276" w:lineRule="auto"/>
    </w:pPr>
    <w:rPr>
      <w:rFonts w:ascii="Cambria" w:hAnsi="Cambria" w:cs="Cambria"/>
      <w:i/>
      <w:iCs/>
      <w:color w:val="4F81BD"/>
      <w:spacing w:val="15"/>
      <w:lang w:eastAsia="sl-SI"/>
    </w:rPr>
  </w:style>
  <w:style w:type="character" w:customStyle="1" w:styleId="SubtitleChar">
    <w:name w:val="Subtitle Char"/>
    <w:basedOn w:val="DefaultParagraphFont"/>
    <w:link w:val="Subtitle"/>
    <w:uiPriority w:val="99"/>
    <w:rsid w:val="00A75E64"/>
    <w:rPr>
      <w:rFonts w:ascii="Cambria" w:hAnsi="Cambria" w:cs="Cambria"/>
      <w:i/>
      <w:iCs/>
      <w:color w:val="4F81BD"/>
      <w:spacing w:val="15"/>
      <w:sz w:val="24"/>
      <w:szCs w:val="24"/>
      <w:lang w:eastAsia="sl-SI"/>
    </w:rPr>
  </w:style>
  <w:style w:type="paragraph" w:styleId="Caption">
    <w:name w:val="caption"/>
    <w:basedOn w:val="Normal"/>
    <w:next w:val="Normal"/>
    <w:uiPriority w:val="99"/>
    <w:qFormat/>
    <w:rsid w:val="000F0451"/>
    <w:pPr>
      <w:spacing w:after="200"/>
    </w:pPr>
    <w:rPr>
      <w:b/>
      <w:bCs/>
      <w:color w:val="4F81BD"/>
      <w:sz w:val="18"/>
      <w:szCs w:val="18"/>
    </w:rPr>
  </w:style>
  <w:style w:type="table" w:styleId="TableGrid">
    <w:name w:val="Table Grid"/>
    <w:basedOn w:val="TableNormal"/>
    <w:uiPriority w:val="99"/>
    <w:rsid w:val="0032185E"/>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7B8801F2B1483F98D539CC92927118">
    <w:name w:val="DE7B8801F2B1483F98D539CC92927118"/>
    <w:uiPriority w:val="99"/>
    <w:rsid w:val="00C053EE"/>
    <w:pPr>
      <w:spacing w:after="200" w:line="276" w:lineRule="auto"/>
    </w:pPr>
    <w:rPr>
      <w:rFonts w:eastAsia="Times New Roman" w:cs="Calibri"/>
    </w:rPr>
  </w:style>
  <w:style w:type="paragraph" w:styleId="ListParagraph">
    <w:name w:val="List Paragraph"/>
    <w:basedOn w:val="Normal"/>
    <w:uiPriority w:val="99"/>
    <w:qFormat/>
    <w:rsid w:val="00C053EE"/>
    <w:pPr>
      <w:ind w:left="720"/>
      <w:contextualSpacing/>
    </w:pPr>
  </w:style>
  <w:style w:type="table" w:styleId="LightShading-Accent1">
    <w:name w:val="Light Shading Accent 1"/>
    <w:basedOn w:val="TableNormal"/>
    <w:uiPriority w:val="99"/>
    <w:rsid w:val="00B7740C"/>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99"/>
    <w:rsid w:val="001F33BC"/>
    <w:rPr>
      <w:rFonts w:cs="Calibri"/>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2">
    <w:name w:val="Light List Accent 2"/>
    <w:basedOn w:val="TableNormal"/>
    <w:uiPriority w:val="99"/>
    <w:rsid w:val="002842EB"/>
    <w:rPr>
      <w:rFonts w:cs="Calibri"/>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b/>
        <w:bCs/>
        <w:color w:val="FFFFFF"/>
      </w:rPr>
      <w:tblPr/>
      <w:tcPr>
        <w:shd w:val="clear" w:color="auto" w:fill="C0504D"/>
      </w:tcPr>
    </w:tblStylePr>
    <w:tblStylePr w:type="lastRow">
      <w:pPr>
        <w:spacing w:before="0" w:after="0"/>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Hyperlink">
    <w:name w:val="Hyperlink"/>
    <w:basedOn w:val="DefaultParagraphFont"/>
    <w:uiPriority w:val="99"/>
    <w:rsid w:val="00E45F3D"/>
    <w:rPr>
      <w:color w:val="0000FF"/>
      <w:u w:val="single"/>
    </w:rPr>
  </w:style>
  <w:style w:type="character" w:styleId="CommentReference">
    <w:name w:val="annotation reference"/>
    <w:basedOn w:val="DefaultParagraphFont"/>
    <w:uiPriority w:val="99"/>
    <w:semiHidden/>
    <w:rsid w:val="000828C1"/>
    <w:rPr>
      <w:sz w:val="16"/>
      <w:szCs w:val="16"/>
    </w:rPr>
  </w:style>
  <w:style w:type="paragraph" w:styleId="CommentText">
    <w:name w:val="annotation text"/>
    <w:basedOn w:val="Normal"/>
    <w:link w:val="CommentTextChar"/>
    <w:uiPriority w:val="99"/>
    <w:semiHidden/>
    <w:rsid w:val="000828C1"/>
    <w:rPr>
      <w:sz w:val="20"/>
      <w:szCs w:val="20"/>
    </w:rPr>
  </w:style>
  <w:style w:type="character" w:customStyle="1" w:styleId="CommentTextChar">
    <w:name w:val="Comment Text Char"/>
    <w:basedOn w:val="DefaultParagraphFont"/>
    <w:link w:val="CommentText"/>
    <w:uiPriority w:val="99"/>
    <w:semiHidden/>
    <w:rsid w:val="000828C1"/>
    <w:rPr>
      <w:rFonts w:ascii="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rsid w:val="000828C1"/>
    <w:rPr>
      <w:b/>
      <w:bCs/>
    </w:rPr>
  </w:style>
  <w:style w:type="character" w:customStyle="1" w:styleId="CommentSubjectChar">
    <w:name w:val="Comment Subject Char"/>
    <w:basedOn w:val="CommentTextChar"/>
    <w:link w:val="CommentSubject"/>
    <w:uiPriority w:val="99"/>
    <w:semiHidden/>
    <w:rsid w:val="000828C1"/>
    <w:rPr>
      <w:rFonts w:ascii="Times New Roman" w:hAnsi="Times New Roman"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60286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10" Type="http://schemas.openxmlformats.org/officeDocument/2006/relationships/hyperlink" Target="http://www.gasilskazveza-dolomiti.si"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www.gasilec.net/operativa/mladina/kviz" TargetMode="External"/><Relationship Id="rId14" Type="http://schemas.openxmlformats.org/officeDocument/2006/relationships/image" Target="media/image3.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5241A-7E25-44AF-A617-0E50F4998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4203</Words>
  <Characters>23958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Na osnovi programa dela Mladinskega sveta Gasilske zveze Slovenije za leto 2011 organiziramo:</vt:lpstr>
    </vt:vector>
  </TitlesOfParts>
  <Company/>
  <LinksUpToDate>false</LinksUpToDate>
  <CharactersWithSpaces>28105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 osnovi programa dela Mladinskega sveta Gasilske zveze Slovenije za leto 2011 organiziramo:</dc:title>
  <dc:subject>ki bo v soboto, 19. novembra 2011 ob 10.00 uri v OŠ xxxxxxxxx – GZ xxxxxxxx</dc:subject>
  <dc:creator>Aleš</dc:creator>
  <cp:lastModifiedBy>Matej</cp:lastModifiedBy>
  <cp:revision>3</cp:revision>
  <cp:lastPrinted>2014-02-20T23:28:00Z</cp:lastPrinted>
  <dcterms:created xsi:type="dcterms:W3CDTF">2014-03-03T19:04:00Z</dcterms:created>
  <dcterms:modified xsi:type="dcterms:W3CDTF">2014-03-08T07:47:00Z</dcterms:modified>
</cp:coreProperties>
</file>